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932925" w:rsidTr="00E75D47">
        <w:trPr>
          <w:trHeight w:val="296"/>
        </w:trPr>
        <w:tc>
          <w:tcPr>
            <w:tcW w:w="9606" w:type="dxa"/>
          </w:tcPr>
          <w:p w:rsidR="00EE2ADF" w:rsidRDefault="00000708" w:rsidP="00000708">
            <w:pPr>
              <w:ind w:left="6946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</w:t>
            </w:r>
            <w:r w:rsidR="00823501" w:rsidRPr="00823501">
              <w:rPr>
                <w:b/>
                <w:bCs/>
                <w:color w:val="000000"/>
                <w:sz w:val="24"/>
                <w:szCs w:val="24"/>
              </w:rPr>
              <w:t>rojekt</w:t>
            </w:r>
            <w:r w:rsidR="00EE2ADF">
              <w:rPr>
                <w:b/>
                <w:bCs/>
                <w:color w:val="000000"/>
                <w:sz w:val="24"/>
                <w:szCs w:val="24"/>
              </w:rPr>
              <w:t>o</w:t>
            </w:r>
          </w:p>
          <w:p w:rsidR="00EE2ADF" w:rsidRDefault="00EE2ADF" w:rsidP="00000708">
            <w:pPr>
              <w:ind w:left="6946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lyginamasis variantas</w:t>
            </w:r>
          </w:p>
          <w:p w:rsidR="00EE2ADF" w:rsidRDefault="00EE2ADF" w:rsidP="00E75D47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932925" w:rsidRPr="00E75D47" w:rsidRDefault="00932925" w:rsidP="00E75D47">
            <w:pPr>
              <w:rPr>
                <w:rFonts w:ascii="HelveticaLT" w:hAnsi="HelveticaLT"/>
              </w:rPr>
            </w:pPr>
          </w:p>
        </w:tc>
      </w:tr>
      <w:tr w:rsidR="00932925" w:rsidTr="005D1839">
        <w:trPr>
          <w:trHeight w:val="590"/>
        </w:trPr>
        <w:tc>
          <w:tcPr>
            <w:tcW w:w="9606" w:type="dxa"/>
            <w:tcBorders>
              <w:bottom w:val="nil"/>
            </w:tcBorders>
          </w:tcPr>
          <w:p w:rsidR="00E75D47" w:rsidRDefault="00E75D47" w:rsidP="00036975">
            <w:pPr>
              <w:jc w:val="center"/>
              <w:rPr>
                <w:b/>
                <w:sz w:val="24"/>
                <w:szCs w:val="24"/>
              </w:rPr>
            </w:pPr>
          </w:p>
          <w:p w:rsidR="00036975" w:rsidRPr="00871F05" w:rsidRDefault="00036975" w:rsidP="00036975">
            <w:pPr>
              <w:jc w:val="center"/>
              <w:rPr>
                <w:b/>
                <w:sz w:val="24"/>
                <w:szCs w:val="24"/>
              </w:rPr>
            </w:pPr>
            <w:r w:rsidRPr="00871F05">
              <w:rPr>
                <w:b/>
                <w:sz w:val="24"/>
                <w:szCs w:val="24"/>
              </w:rPr>
              <w:t>LIETUVOS RESPUBLIKOS V</w:t>
            </w:r>
            <w:r w:rsidR="00415BC6">
              <w:rPr>
                <w:b/>
                <w:sz w:val="24"/>
                <w:szCs w:val="24"/>
              </w:rPr>
              <w:t>YRIAUSYBĖ</w:t>
            </w:r>
          </w:p>
          <w:p w:rsidR="00932925" w:rsidRPr="00C05188" w:rsidRDefault="00932925" w:rsidP="00932925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</w:tr>
      <w:tr w:rsidR="00932925" w:rsidTr="005D1839">
        <w:trPr>
          <w:cantSplit/>
          <w:trHeight w:val="295"/>
        </w:trPr>
        <w:tc>
          <w:tcPr>
            <w:tcW w:w="9606" w:type="dxa"/>
          </w:tcPr>
          <w:p w:rsidR="00932925" w:rsidRPr="00C05188" w:rsidRDefault="00E14CC6" w:rsidP="009329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NUTARIMAS</w:t>
            </w:r>
          </w:p>
        </w:tc>
      </w:tr>
      <w:tr w:rsidR="00932925" w:rsidTr="005D1839">
        <w:trPr>
          <w:cantSplit/>
          <w:trHeight w:val="295"/>
        </w:trPr>
        <w:tc>
          <w:tcPr>
            <w:tcW w:w="9606" w:type="dxa"/>
          </w:tcPr>
          <w:p w:rsidR="00415BC6" w:rsidRDefault="00036975" w:rsidP="00036975">
            <w:pPr>
              <w:keepLines/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71F05">
              <w:rPr>
                <w:b/>
                <w:bCs/>
                <w:color w:val="000000"/>
                <w:sz w:val="24"/>
                <w:szCs w:val="24"/>
                <w:lang w:eastAsia="lt-LT"/>
              </w:rPr>
              <w:t>DĖL LIETUVOS RESPUBLIKOS</w:t>
            </w:r>
            <w:r w:rsidR="00415BC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VYRIAUSYBĖS </w:t>
            </w:r>
            <w:r w:rsidR="005D6956">
              <w:rPr>
                <w:b/>
                <w:bCs/>
                <w:color w:val="000000"/>
                <w:sz w:val="24"/>
                <w:szCs w:val="24"/>
                <w:lang w:eastAsia="lt-LT"/>
              </w:rPr>
              <w:t>2020</w:t>
            </w:r>
            <w:r w:rsidR="00000CC1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M. </w:t>
            </w:r>
            <w:r w:rsidR="005D6956">
              <w:rPr>
                <w:b/>
                <w:bCs/>
                <w:color w:val="000000"/>
                <w:sz w:val="24"/>
                <w:szCs w:val="24"/>
                <w:lang w:eastAsia="lt-LT"/>
              </w:rPr>
              <w:t>KOVO</w:t>
            </w:r>
            <w:r w:rsidR="00000CC1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1</w:t>
            </w:r>
            <w:r w:rsidR="005D6956">
              <w:rPr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000CC1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D. NUTARIMO NR. </w:t>
            </w:r>
            <w:r w:rsidR="005D6956">
              <w:rPr>
                <w:b/>
                <w:bCs/>
                <w:color w:val="000000"/>
                <w:sz w:val="24"/>
                <w:szCs w:val="24"/>
                <w:lang w:eastAsia="lt-LT"/>
              </w:rPr>
              <w:t>207</w:t>
            </w:r>
            <w:r w:rsidR="00000CC1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„DĖL </w:t>
            </w:r>
            <w:r w:rsidR="005D6956">
              <w:rPr>
                <w:b/>
                <w:bCs/>
                <w:color w:val="000000"/>
                <w:sz w:val="24"/>
                <w:szCs w:val="24"/>
                <w:lang w:eastAsia="lt-LT"/>
              </w:rPr>
              <w:t>KARANTINO LIETUVOS RESPUBLIKOS TERITORIJ</w:t>
            </w:r>
            <w:r w:rsidR="00070424">
              <w:rPr>
                <w:b/>
                <w:bCs/>
                <w:color w:val="000000"/>
                <w:sz w:val="24"/>
                <w:szCs w:val="24"/>
                <w:lang w:eastAsia="lt-LT"/>
              </w:rPr>
              <w:t>O</w:t>
            </w:r>
            <w:r w:rsidR="005D6956">
              <w:rPr>
                <w:b/>
                <w:bCs/>
                <w:color w:val="000000"/>
                <w:sz w:val="24"/>
                <w:szCs w:val="24"/>
                <w:lang w:eastAsia="lt-LT"/>
              </w:rPr>
              <w:t>JE PASKELBIMO</w:t>
            </w:r>
            <w:r w:rsidR="00000CC1">
              <w:rPr>
                <w:b/>
                <w:bCs/>
                <w:color w:val="000000"/>
                <w:sz w:val="24"/>
                <w:szCs w:val="24"/>
                <w:lang w:eastAsia="lt-LT"/>
              </w:rPr>
              <w:t>“</w:t>
            </w:r>
            <w:r w:rsidR="00415BC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PAKEITIMO</w:t>
            </w:r>
          </w:p>
          <w:p w:rsidR="00932925" w:rsidRPr="00C05188" w:rsidRDefault="00932925" w:rsidP="00415BC6">
            <w:pPr>
              <w:keepLines/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932925" w:rsidRPr="00864E5A" w:rsidTr="005D1839">
        <w:trPr>
          <w:cantSplit/>
          <w:trHeight w:val="295"/>
        </w:trPr>
        <w:tc>
          <w:tcPr>
            <w:tcW w:w="9606" w:type="dxa"/>
          </w:tcPr>
          <w:p w:rsidR="00932925" w:rsidRPr="00864E5A" w:rsidRDefault="00932925" w:rsidP="00BC7986">
            <w:pPr>
              <w:jc w:val="center"/>
              <w:rPr>
                <w:sz w:val="24"/>
                <w:szCs w:val="24"/>
              </w:rPr>
            </w:pPr>
          </w:p>
        </w:tc>
      </w:tr>
      <w:tr w:rsidR="00932925" w:rsidRPr="00864E5A" w:rsidTr="005D1839">
        <w:trPr>
          <w:cantSplit/>
          <w:trHeight w:val="295"/>
        </w:trPr>
        <w:tc>
          <w:tcPr>
            <w:tcW w:w="9606" w:type="dxa"/>
          </w:tcPr>
          <w:p w:rsidR="00932925" w:rsidRPr="00864E5A" w:rsidRDefault="00932925" w:rsidP="00C76864">
            <w:pPr>
              <w:jc w:val="center"/>
              <w:rPr>
                <w:sz w:val="24"/>
                <w:szCs w:val="24"/>
              </w:rPr>
            </w:pPr>
            <w:r w:rsidRPr="00864E5A">
              <w:rPr>
                <w:sz w:val="24"/>
                <w:szCs w:val="24"/>
              </w:rPr>
              <w:t>Nr.</w:t>
            </w:r>
          </w:p>
        </w:tc>
      </w:tr>
      <w:tr w:rsidR="00932925" w:rsidRPr="00864E5A" w:rsidTr="005D1839">
        <w:trPr>
          <w:cantSplit/>
          <w:trHeight w:val="295"/>
        </w:trPr>
        <w:tc>
          <w:tcPr>
            <w:tcW w:w="9606" w:type="dxa"/>
          </w:tcPr>
          <w:p w:rsidR="00932925" w:rsidRPr="00864E5A" w:rsidRDefault="00932925" w:rsidP="00932925">
            <w:pPr>
              <w:jc w:val="center"/>
              <w:rPr>
                <w:sz w:val="24"/>
                <w:szCs w:val="24"/>
              </w:rPr>
            </w:pPr>
            <w:r w:rsidRPr="00864E5A">
              <w:rPr>
                <w:sz w:val="24"/>
                <w:szCs w:val="24"/>
              </w:rPr>
              <w:t>Vilnius</w:t>
            </w:r>
          </w:p>
        </w:tc>
      </w:tr>
    </w:tbl>
    <w:p w:rsidR="00932925" w:rsidRPr="00864E5A" w:rsidRDefault="00932925" w:rsidP="00932925">
      <w:pPr>
        <w:rPr>
          <w:sz w:val="24"/>
          <w:szCs w:val="24"/>
        </w:rPr>
      </w:pPr>
    </w:p>
    <w:p w:rsidR="00932925" w:rsidRPr="003331C3" w:rsidRDefault="00932925" w:rsidP="00BB1901">
      <w:pPr>
        <w:spacing w:line="360" w:lineRule="auto"/>
        <w:ind w:firstLine="1134"/>
        <w:jc w:val="both"/>
        <w:rPr>
          <w:sz w:val="24"/>
          <w:szCs w:val="24"/>
        </w:rPr>
      </w:pPr>
    </w:p>
    <w:p w:rsidR="00415BC6" w:rsidRDefault="00607F53" w:rsidP="00BB1901">
      <w:pPr>
        <w:tabs>
          <w:tab w:val="left" w:pos="851"/>
          <w:tab w:val="left" w:pos="1080"/>
          <w:tab w:val="left" w:pos="1260"/>
          <w:tab w:val="left" w:pos="5353"/>
        </w:tabs>
        <w:spacing w:line="360" w:lineRule="auto"/>
        <w:jc w:val="both"/>
        <w:rPr>
          <w:sz w:val="24"/>
          <w:szCs w:val="24"/>
        </w:rPr>
      </w:pPr>
      <w:r w:rsidRPr="00C05188">
        <w:rPr>
          <w:sz w:val="24"/>
          <w:szCs w:val="24"/>
        </w:rPr>
        <w:tab/>
      </w:r>
      <w:r w:rsidR="00415BC6">
        <w:rPr>
          <w:sz w:val="24"/>
          <w:szCs w:val="24"/>
        </w:rPr>
        <w:t>Lietuvos Respu</w:t>
      </w:r>
      <w:r w:rsidR="00E14CC6">
        <w:rPr>
          <w:sz w:val="24"/>
          <w:szCs w:val="24"/>
        </w:rPr>
        <w:t>blikos Vyriausybė n u t a r i a</w:t>
      </w:r>
      <w:r w:rsidR="00B112CC">
        <w:rPr>
          <w:sz w:val="24"/>
          <w:szCs w:val="24"/>
        </w:rPr>
        <w:t>:</w:t>
      </w:r>
    </w:p>
    <w:p w:rsidR="00F25E54" w:rsidRDefault="005D1839" w:rsidP="00BB1901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="00481EF6">
        <w:rPr>
          <w:color w:val="000000"/>
          <w:sz w:val="24"/>
          <w:szCs w:val="24"/>
        </w:rPr>
        <w:t>Pa</w:t>
      </w:r>
      <w:r w:rsidR="002C5CDC">
        <w:rPr>
          <w:color w:val="000000"/>
          <w:sz w:val="24"/>
          <w:szCs w:val="24"/>
        </w:rPr>
        <w:t>keisti</w:t>
      </w:r>
      <w:r w:rsidR="00F25E54">
        <w:rPr>
          <w:color w:val="000000"/>
          <w:sz w:val="24"/>
          <w:szCs w:val="24"/>
        </w:rPr>
        <w:t xml:space="preserve"> </w:t>
      </w:r>
      <w:r w:rsidR="00000CC1">
        <w:rPr>
          <w:color w:val="000000"/>
          <w:sz w:val="24"/>
          <w:szCs w:val="24"/>
        </w:rPr>
        <w:t>Lietuvos Respublikos Vyriausybės 20</w:t>
      </w:r>
      <w:r w:rsidR="005D6956">
        <w:rPr>
          <w:color w:val="000000"/>
          <w:sz w:val="24"/>
          <w:szCs w:val="24"/>
        </w:rPr>
        <w:t>20</w:t>
      </w:r>
      <w:r w:rsidR="00000CC1">
        <w:rPr>
          <w:color w:val="000000"/>
          <w:sz w:val="24"/>
          <w:szCs w:val="24"/>
        </w:rPr>
        <w:t xml:space="preserve"> m. </w:t>
      </w:r>
      <w:r w:rsidR="005D6956">
        <w:rPr>
          <w:color w:val="000000"/>
          <w:sz w:val="24"/>
          <w:szCs w:val="24"/>
        </w:rPr>
        <w:t>kovo</w:t>
      </w:r>
      <w:r w:rsidR="00000CC1">
        <w:rPr>
          <w:color w:val="000000"/>
          <w:sz w:val="24"/>
          <w:szCs w:val="24"/>
        </w:rPr>
        <w:t xml:space="preserve"> 1</w:t>
      </w:r>
      <w:r w:rsidR="005D6956">
        <w:rPr>
          <w:color w:val="000000"/>
          <w:sz w:val="24"/>
          <w:szCs w:val="24"/>
        </w:rPr>
        <w:t>4</w:t>
      </w:r>
      <w:r w:rsidR="0005618D">
        <w:rPr>
          <w:color w:val="000000"/>
          <w:sz w:val="24"/>
          <w:szCs w:val="24"/>
        </w:rPr>
        <w:t xml:space="preserve"> d. </w:t>
      </w:r>
      <w:r w:rsidR="00000708">
        <w:rPr>
          <w:color w:val="000000"/>
          <w:sz w:val="24"/>
          <w:szCs w:val="24"/>
        </w:rPr>
        <w:t xml:space="preserve">nutarimą </w:t>
      </w:r>
      <w:r w:rsidR="0005618D">
        <w:rPr>
          <w:color w:val="000000"/>
          <w:sz w:val="24"/>
          <w:szCs w:val="24"/>
        </w:rPr>
        <w:t xml:space="preserve">Nr. </w:t>
      </w:r>
      <w:r w:rsidR="005D6956">
        <w:rPr>
          <w:color w:val="000000"/>
          <w:sz w:val="24"/>
          <w:szCs w:val="24"/>
        </w:rPr>
        <w:t>207</w:t>
      </w:r>
      <w:r w:rsidR="0005618D">
        <w:rPr>
          <w:color w:val="000000"/>
          <w:sz w:val="24"/>
          <w:szCs w:val="24"/>
        </w:rPr>
        <w:t xml:space="preserve">  „Dėl </w:t>
      </w:r>
      <w:r w:rsidR="005D6956">
        <w:rPr>
          <w:color w:val="000000"/>
          <w:sz w:val="24"/>
          <w:szCs w:val="24"/>
        </w:rPr>
        <w:t>karantino Lietuvos Respublikos teritorijoje paskelbimo</w:t>
      </w:r>
      <w:r w:rsidR="00000CC1">
        <w:rPr>
          <w:color w:val="000000"/>
          <w:sz w:val="24"/>
          <w:szCs w:val="24"/>
        </w:rPr>
        <w:t>“</w:t>
      </w:r>
      <w:r w:rsidR="00C178EF">
        <w:rPr>
          <w:color w:val="000000"/>
          <w:sz w:val="24"/>
          <w:szCs w:val="24"/>
        </w:rPr>
        <w:t xml:space="preserve"> ir </w:t>
      </w:r>
      <w:bookmarkStart w:id="0" w:name="_GoBack"/>
      <w:bookmarkEnd w:id="0"/>
      <w:r w:rsidR="00C178EF">
        <w:rPr>
          <w:color w:val="000000"/>
          <w:sz w:val="24"/>
          <w:szCs w:val="24"/>
        </w:rPr>
        <w:t>3.1.3 papunktį išdėstyti taip</w:t>
      </w:r>
      <w:r w:rsidR="00F25E54">
        <w:rPr>
          <w:color w:val="000000"/>
          <w:sz w:val="24"/>
          <w:szCs w:val="24"/>
        </w:rPr>
        <w:t>:</w:t>
      </w:r>
    </w:p>
    <w:p w:rsidR="00C178EF" w:rsidRDefault="00C178EF" w:rsidP="00C178EF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>
        <w:t xml:space="preserve">„3.1.3. Iki 2020 m. kovo </w:t>
      </w:r>
      <w:r w:rsidRPr="00C178EF">
        <w:rPr>
          <w:strike/>
        </w:rPr>
        <w:t>23</w:t>
      </w:r>
      <w:r>
        <w:t xml:space="preserve"> </w:t>
      </w:r>
      <w:r>
        <w:rPr>
          <w:b/>
        </w:rPr>
        <w:t xml:space="preserve">24 </w:t>
      </w:r>
      <w:r>
        <w:t xml:space="preserve">d. 00:00 val. leidžiamas asmenų, grįžtančių į savo gyvenamosios vietos valstybę, tranzitas per Lietuvos Respublikos teritoriją be būtinojo sustojimo. Po 2020 m. kovo  </w:t>
      </w:r>
      <w:r w:rsidRPr="00C178EF">
        <w:rPr>
          <w:strike/>
        </w:rPr>
        <w:t>23</w:t>
      </w:r>
      <w:r>
        <w:rPr>
          <w:b/>
          <w:bCs/>
        </w:rPr>
        <w:t xml:space="preserve"> </w:t>
      </w:r>
      <w:r>
        <w:rPr>
          <w:b/>
        </w:rPr>
        <w:t xml:space="preserve">24 </w:t>
      </w:r>
      <w:r>
        <w:t>d. 00:00 val. iki karantino pabaigos užsieniečių keleivinis tranzitas per Lietuvos Respublikos teritoriją gali būti vykdomas tik geležinkeliu be sustojimų (išskyrus būtinąjį sustojimą, įskaitant ir atvejus tarptautiniams diplomatiniams ir (ar) konsuliniams įsipareigojimams įvykdyti).“</w:t>
      </w:r>
    </w:p>
    <w:p w:rsidR="00BB1901" w:rsidRDefault="00BB1901" w:rsidP="00BB1901">
      <w:pPr>
        <w:spacing w:line="360" w:lineRule="auto"/>
        <w:jc w:val="both"/>
        <w:rPr>
          <w:color w:val="000000"/>
          <w:sz w:val="24"/>
          <w:szCs w:val="24"/>
        </w:rPr>
      </w:pPr>
    </w:p>
    <w:p w:rsidR="00000CC1" w:rsidRDefault="00EE142E" w:rsidP="00BB1901">
      <w:pPr>
        <w:tabs>
          <w:tab w:val="left" w:pos="9639"/>
        </w:tabs>
        <w:spacing w:before="100" w:beforeAutospacing="1" w:after="100" w:afterAutospacing="1" w:line="360" w:lineRule="auto"/>
        <w:rPr>
          <w:color w:val="000000"/>
          <w:sz w:val="24"/>
          <w:szCs w:val="24"/>
        </w:rPr>
      </w:pPr>
      <w:r w:rsidRPr="00EE142E">
        <w:rPr>
          <w:color w:val="000000"/>
          <w:sz w:val="24"/>
          <w:szCs w:val="24"/>
        </w:rPr>
        <w:t>Ministras Pirmininkas</w:t>
      </w:r>
    </w:p>
    <w:p w:rsidR="00BB1901" w:rsidRPr="00EE142E" w:rsidRDefault="00BB1901" w:rsidP="00BB1901">
      <w:pPr>
        <w:tabs>
          <w:tab w:val="left" w:pos="9639"/>
        </w:tabs>
        <w:spacing w:before="100" w:beforeAutospacing="1" w:after="100" w:afterAutospacing="1" w:line="360" w:lineRule="auto"/>
        <w:rPr>
          <w:color w:val="000000"/>
          <w:sz w:val="24"/>
          <w:szCs w:val="24"/>
        </w:rPr>
      </w:pPr>
    </w:p>
    <w:p w:rsidR="00932925" w:rsidRPr="00864E5A" w:rsidRDefault="00C178EF" w:rsidP="00462C63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Sveikatos apsaugos</w:t>
      </w:r>
      <w:r w:rsidR="00481EF6" w:rsidRPr="00481EF6">
        <w:rPr>
          <w:color w:val="000000"/>
          <w:sz w:val="24"/>
          <w:szCs w:val="24"/>
        </w:rPr>
        <w:t xml:space="preserve"> ministras</w:t>
      </w:r>
    </w:p>
    <w:sectPr w:rsidR="00932925" w:rsidRPr="00864E5A" w:rsidSect="004D0EE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80B" w:rsidRDefault="0049580B">
      <w:r>
        <w:separator/>
      </w:r>
    </w:p>
  </w:endnote>
  <w:endnote w:type="continuationSeparator" w:id="0">
    <w:p w:rsidR="0049580B" w:rsidRDefault="0049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701"/>
      <w:gridCol w:w="1418"/>
      <w:gridCol w:w="3118"/>
      <w:gridCol w:w="1734"/>
      <w:gridCol w:w="1952"/>
    </w:tblGrid>
    <w:tr w:rsidR="00650D91">
      <w:trPr>
        <w:trHeight w:hRule="exact" w:val="859"/>
      </w:trPr>
      <w:tc>
        <w:tcPr>
          <w:tcW w:w="1701" w:type="dxa"/>
        </w:tcPr>
        <w:p w:rsidR="00650D91" w:rsidRDefault="00650D91">
          <w:pPr>
            <w:jc w:val="both"/>
            <w:rPr>
              <w:sz w:val="20"/>
            </w:rPr>
          </w:pPr>
        </w:p>
      </w:tc>
      <w:tc>
        <w:tcPr>
          <w:tcW w:w="1418" w:type="dxa"/>
        </w:tcPr>
        <w:p w:rsidR="00650D91" w:rsidRDefault="00650D91">
          <w:pPr>
            <w:jc w:val="both"/>
            <w:rPr>
              <w:sz w:val="20"/>
            </w:rPr>
          </w:pPr>
        </w:p>
      </w:tc>
      <w:tc>
        <w:tcPr>
          <w:tcW w:w="3118" w:type="dxa"/>
        </w:tcPr>
        <w:p w:rsidR="00650D91" w:rsidRDefault="00650D91">
          <w:pPr>
            <w:jc w:val="both"/>
            <w:rPr>
              <w:sz w:val="20"/>
            </w:rPr>
          </w:pPr>
        </w:p>
      </w:tc>
      <w:tc>
        <w:tcPr>
          <w:tcW w:w="1734" w:type="dxa"/>
        </w:tcPr>
        <w:p w:rsidR="00650D91" w:rsidRDefault="00650D91">
          <w:pPr>
            <w:jc w:val="both"/>
            <w:rPr>
              <w:sz w:val="20"/>
            </w:rPr>
          </w:pPr>
        </w:p>
      </w:tc>
      <w:tc>
        <w:tcPr>
          <w:tcW w:w="1952" w:type="dxa"/>
        </w:tcPr>
        <w:p w:rsidR="00650D91" w:rsidRDefault="00650D91">
          <w:pPr>
            <w:jc w:val="both"/>
          </w:pPr>
        </w:p>
      </w:tc>
    </w:tr>
  </w:tbl>
  <w:p w:rsidR="00650D91" w:rsidRDefault="00650D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0065"/>
    </w:tblGrid>
    <w:tr w:rsidR="00650D91">
      <w:trPr>
        <w:cantSplit/>
        <w:trHeight w:hRule="exact" w:val="859"/>
      </w:trPr>
      <w:tc>
        <w:tcPr>
          <w:tcW w:w="10065" w:type="dxa"/>
        </w:tcPr>
        <w:p w:rsidR="00650D91" w:rsidRDefault="00650D91">
          <w:pPr>
            <w:jc w:val="both"/>
            <w:rPr>
              <w:sz w:val="20"/>
            </w:rPr>
          </w:pPr>
        </w:p>
        <w:p w:rsidR="00650D91" w:rsidRDefault="00650D91">
          <w:pPr>
            <w:jc w:val="both"/>
            <w:rPr>
              <w:sz w:val="20"/>
            </w:rPr>
          </w:pPr>
        </w:p>
        <w:p w:rsidR="00650D91" w:rsidRDefault="00650D91">
          <w:pPr>
            <w:jc w:val="both"/>
            <w:rPr>
              <w:sz w:val="20"/>
            </w:rPr>
          </w:pPr>
        </w:p>
        <w:p w:rsidR="00650D91" w:rsidRDefault="00650D91">
          <w:pPr>
            <w:jc w:val="both"/>
          </w:pPr>
        </w:p>
        <w:p w:rsidR="00650D91" w:rsidRDefault="00650D91">
          <w:pPr>
            <w:jc w:val="both"/>
          </w:pPr>
        </w:p>
      </w:tc>
    </w:tr>
  </w:tbl>
  <w:p w:rsidR="00650D91" w:rsidRDefault="00650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80B" w:rsidRDefault="0049580B">
      <w:r>
        <w:separator/>
      </w:r>
    </w:p>
  </w:footnote>
  <w:footnote w:type="continuationSeparator" w:id="0">
    <w:p w:rsidR="0049580B" w:rsidRDefault="00495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D91" w:rsidRDefault="00650D91">
    <w:pPr>
      <w:pStyle w:val="Header"/>
      <w:tabs>
        <w:tab w:val="clear" w:pos="4320"/>
        <w:tab w:val="center" w:pos="2127"/>
      </w:tabs>
    </w:pPr>
    <w:r>
      <w:rPr>
        <w:rFonts w:ascii="HelveticaLT" w:hAnsi="HelveticaLT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D91" w:rsidRDefault="00650D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12832"/>
    <w:multiLevelType w:val="hybridMultilevel"/>
    <w:tmpl w:val="34C85D66"/>
    <w:lvl w:ilvl="0" w:tplc="F47E479A">
      <w:start w:val="1"/>
      <w:numFmt w:val="decimal"/>
      <w:lvlText w:val="%1."/>
      <w:lvlJc w:val="left"/>
      <w:pPr>
        <w:tabs>
          <w:tab w:val="num" w:pos="1471"/>
        </w:tabs>
        <w:ind w:left="14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91"/>
        </w:tabs>
        <w:ind w:left="21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11"/>
        </w:tabs>
        <w:ind w:left="29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31"/>
        </w:tabs>
        <w:ind w:left="36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51"/>
        </w:tabs>
        <w:ind w:left="43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71"/>
        </w:tabs>
        <w:ind w:left="50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91"/>
        </w:tabs>
        <w:ind w:left="57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11"/>
        </w:tabs>
        <w:ind w:left="65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31"/>
        </w:tabs>
        <w:ind w:left="7231" w:hanging="180"/>
      </w:pPr>
    </w:lvl>
  </w:abstractNum>
  <w:abstractNum w:abstractNumId="1" w15:restartNumberingAfterBreak="0">
    <w:nsid w:val="613868A0"/>
    <w:multiLevelType w:val="multilevel"/>
    <w:tmpl w:val="603EC87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25"/>
    <w:rsid w:val="00000708"/>
    <w:rsid w:val="00000CC1"/>
    <w:rsid w:val="000019AD"/>
    <w:rsid w:val="00005816"/>
    <w:rsid w:val="00036975"/>
    <w:rsid w:val="00056105"/>
    <w:rsid w:val="0005618D"/>
    <w:rsid w:val="00060794"/>
    <w:rsid w:val="00062A7B"/>
    <w:rsid w:val="00070424"/>
    <w:rsid w:val="0008541D"/>
    <w:rsid w:val="000858D9"/>
    <w:rsid w:val="000916CB"/>
    <w:rsid w:val="000932B2"/>
    <w:rsid w:val="000947F9"/>
    <w:rsid w:val="00097243"/>
    <w:rsid w:val="000A10EA"/>
    <w:rsid w:val="000A3A25"/>
    <w:rsid w:val="000C5317"/>
    <w:rsid w:val="000D2464"/>
    <w:rsid w:val="000D549B"/>
    <w:rsid w:val="000D796F"/>
    <w:rsid w:val="000F1F5E"/>
    <w:rsid w:val="000F32A6"/>
    <w:rsid w:val="0010346E"/>
    <w:rsid w:val="00117217"/>
    <w:rsid w:val="001203AF"/>
    <w:rsid w:val="00121F46"/>
    <w:rsid w:val="001235F8"/>
    <w:rsid w:val="00140922"/>
    <w:rsid w:val="00163594"/>
    <w:rsid w:val="00187D5C"/>
    <w:rsid w:val="001A0A03"/>
    <w:rsid w:val="001B15D7"/>
    <w:rsid w:val="001B3F3E"/>
    <w:rsid w:val="001C7B65"/>
    <w:rsid w:val="001D4DA4"/>
    <w:rsid w:val="001E49BD"/>
    <w:rsid w:val="001E61C7"/>
    <w:rsid w:val="001E7CC3"/>
    <w:rsid w:val="001F0D7A"/>
    <w:rsid w:val="002002AA"/>
    <w:rsid w:val="00200E8B"/>
    <w:rsid w:val="002076BB"/>
    <w:rsid w:val="002114D4"/>
    <w:rsid w:val="002119A5"/>
    <w:rsid w:val="00213DF9"/>
    <w:rsid w:val="00232912"/>
    <w:rsid w:val="0023720D"/>
    <w:rsid w:val="00240887"/>
    <w:rsid w:val="002417DC"/>
    <w:rsid w:val="002469F1"/>
    <w:rsid w:val="002628F3"/>
    <w:rsid w:val="00275391"/>
    <w:rsid w:val="0027633F"/>
    <w:rsid w:val="002844F7"/>
    <w:rsid w:val="00291740"/>
    <w:rsid w:val="00295654"/>
    <w:rsid w:val="002A0EB0"/>
    <w:rsid w:val="002B3BA2"/>
    <w:rsid w:val="002C5CDC"/>
    <w:rsid w:val="002C745C"/>
    <w:rsid w:val="002F4253"/>
    <w:rsid w:val="0030556D"/>
    <w:rsid w:val="003170F2"/>
    <w:rsid w:val="003315FA"/>
    <w:rsid w:val="003331C3"/>
    <w:rsid w:val="003374F0"/>
    <w:rsid w:val="0034016F"/>
    <w:rsid w:val="00343455"/>
    <w:rsid w:val="003435FB"/>
    <w:rsid w:val="00343A2E"/>
    <w:rsid w:val="00356A01"/>
    <w:rsid w:val="003621FC"/>
    <w:rsid w:val="003740C3"/>
    <w:rsid w:val="003868E0"/>
    <w:rsid w:val="00387EFE"/>
    <w:rsid w:val="00391735"/>
    <w:rsid w:val="003A0DB2"/>
    <w:rsid w:val="003A3890"/>
    <w:rsid w:val="003B0766"/>
    <w:rsid w:val="003B0A96"/>
    <w:rsid w:val="003B4911"/>
    <w:rsid w:val="003C3BEC"/>
    <w:rsid w:val="003F0EEC"/>
    <w:rsid w:val="003F310F"/>
    <w:rsid w:val="003F45EA"/>
    <w:rsid w:val="003F7A65"/>
    <w:rsid w:val="00404DAF"/>
    <w:rsid w:val="00415BC6"/>
    <w:rsid w:val="00417D7C"/>
    <w:rsid w:val="00432B40"/>
    <w:rsid w:val="0044130B"/>
    <w:rsid w:val="004514C1"/>
    <w:rsid w:val="00451D41"/>
    <w:rsid w:val="004545CE"/>
    <w:rsid w:val="0046082E"/>
    <w:rsid w:val="00460992"/>
    <w:rsid w:val="00461B13"/>
    <w:rsid w:val="00462C63"/>
    <w:rsid w:val="00464599"/>
    <w:rsid w:val="00477B52"/>
    <w:rsid w:val="0048009B"/>
    <w:rsid w:val="00480B8A"/>
    <w:rsid w:val="00481EF6"/>
    <w:rsid w:val="00485C44"/>
    <w:rsid w:val="00491525"/>
    <w:rsid w:val="004942F0"/>
    <w:rsid w:val="0049580B"/>
    <w:rsid w:val="00495E7C"/>
    <w:rsid w:val="00497ED1"/>
    <w:rsid w:val="004C5C7D"/>
    <w:rsid w:val="004D0EE3"/>
    <w:rsid w:val="004D4CAF"/>
    <w:rsid w:val="004D641C"/>
    <w:rsid w:val="004E68ED"/>
    <w:rsid w:val="004F1520"/>
    <w:rsid w:val="00512BBA"/>
    <w:rsid w:val="00513137"/>
    <w:rsid w:val="00517B65"/>
    <w:rsid w:val="00520BC6"/>
    <w:rsid w:val="005363FB"/>
    <w:rsid w:val="005515EB"/>
    <w:rsid w:val="005565E9"/>
    <w:rsid w:val="0057401B"/>
    <w:rsid w:val="00577026"/>
    <w:rsid w:val="00580251"/>
    <w:rsid w:val="00582DA2"/>
    <w:rsid w:val="005B18B9"/>
    <w:rsid w:val="005B3840"/>
    <w:rsid w:val="005D0CF6"/>
    <w:rsid w:val="005D0EAB"/>
    <w:rsid w:val="005D1839"/>
    <w:rsid w:val="005D4DE3"/>
    <w:rsid w:val="005D6956"/>
    <w:rsid w:val="005E14DD"/>
    <w:rsid w:val="005E375F"/>
    <w:rsid w:val="005E6D5B"/>
    <w:rsid w:val="005F1676"/>
    <w:rsid w:val="005F3AE9"/>
    <w:rsid w:val="00600E09"/>
    <w:rsid w:val="00601A25"/>
    <w:rsid w:val="00607F53"/>
    <w:rsid w:val="00616651"/>
    <w:rsid w:val="00622797"/>
    <w:rsid w:val="00626AAB"/>
    <w:rsid w:val="00632728"/>
    <w:rsid w:val="006329F2"/>
    <w:rsid w:val="006370F0"/>
    <w:rsid w:val="00650D91"/>
    <w:rsid w:val="0066012A"/>
    <w:rsid w:val="00664629"/>
    <w:rsid w:val="00670C2D"/>
    <w:rsid w:val="00686838"/>
    <w:rsid w:val="0068725E"/>
    <w:rsid w:val="00693B07"/>
    <w:rsid w:val="00697EDB"/>
    <w:rsid w:val="006A1526"/>
    <w:rsid w:val="006A4A5E"/>
    <w:rsid w:val="006C470E"/>
    <w:rsid w:val="006D0315"/>
    <w:rsid w:val="006E0A09"/>
    <w:rsid w:val="006E5C67"/>
    <w:rsid w:val="006F703E"/>
    <w:rsid w:val="00701114"/>
    <w:rsid w:val="00701776"/>
    <w:rsid w:val="007266B6"/>
    <w:rsid w:val="007328C6"/>
    <w:rsid w:val="007355E6"/>
    <w:rsid w:val="00747765"/>
    <w:rsid w:val="007550EF"/>
    <w:rsid w:val="0076006A"/>
    <w:rsid w:val="007636C4"/>
    <w:rsid w:val="00766225"/>
    <w:rsid w:val="00766705"/>
    <w:rsid w:val="00792356"/>
    <w:rsid w:val="00792406"/>
    <w:rsid w:val="007935FD"/>
    <w:rsid w:val="007B0980"/>
    <w:rsid w:val="007B3AB8"/>
    <w:rsid w:val="007C0C3D"/>
    <w:rsid w:val="007C7D11"/>
    <w:rsid w:val="007D19A5"/>
    <w:rsid w:val="007D38D4"/>
    <w:rsid w:val="007E6A44"/>
    <w:rsid w:val="008053CD"/>
    <w:rsid w:val="008056AE"/>
    <w:rsid w:val="00822FAA"/>
    <w:rsid w:val="008231C9"/>
    <w:rsid w:val="00823501"/>
    <w:rsid w:val="008242A9"/>
    <w:rsid w:val="00833C1E"/>
    <w:rsid w:val="008345EA"/>
    <w:rsid w:val="0084005D"/>
    <w:rsid w:val="0084194C"/>
    <w:rsid w:val="008568D0"/>
    <w:rsid w:val="00860C7E"/>
    <w:rsid w:val="00861A83"/>
    <w:rsid w:val="00861B76"/>
    <w:rsid w:val="00867886"/>
    <w:rsid w:val="008709DF"/>
    <w:rsid w:val="00871F05"/>
    <w:rsid w:val="008927A0"/>
    <w:rsid w:val="008A2DD9"/>
    <w:rsid w:val="008A3BB7"/>
    <w:rsid w:val="008A6291"/>
    <w:rsid w:val="008B41C5"/>
    <w:rsid w:val="008D10AA"/>
    <w:rsid w:val="008F0C27"/>
    <w:rsid w:val="00906A8F"/>
    <w:rsid w:val="00907C5A"/>
    <w:rsid w:val="00914702"/>
    <w:rsid w:val="00932925"/>
    <w:rsid w:val="00935563"/>
    <w:rsid w:val="00952FCD"/>
    <w:rsid w:val="00955D06"/>
    <w:rsid w:val="00970BF1"/>
    <w:rsid w:val="0098049F"/>
    <w:rsid w:val="00980BE7"/>
    <w:rsid w:val="009858A8"/>
    <w:rsid w:val="00992650"/>
    <w:rsid w:val="0099548B"/>
    <w:rsid w:val="009C48A1"/>
    <w:rsid w:val="009C7B4F"/>
    <w:rsid w:val="009E1A3E"/>
    <w:rsid w:val="009E2225"/>
    <w:rsid w:val="009F6405"/>
    <w:rsid w:val="009F6AE4"/>
    <w:rsid w:val="00A1748D"/>
    <w:rsid w:val="00A25412"/>
    <w:rsid w:val="00A36854"/>
    <w:rsid w:val="00A52FF1"/>
    <w:rsid w:val="00A577AA"/>
    <w:rsid w:val="00A71CEF"/>
    <w:rsid w:val="00A76E7B"/>
    <w:rsid w:val="00A77EFA"/>
    <w:rsid w:val="00A94380"/>
    <w:rsid w:val="00A94EBC"/>
    <w:rsid w:val="00A959F1"/>
    <w:rsid w:val="00AA7F04"/>
    <w:rsid w:val="00AC4EB3"/>
    <w:rsid w:val="00AD055C"/>
    <w:rsid w:val="00AD56D8"/>
    <w:rsid w:val="00AE1A03"/>
    <w:rsid w:val="00AE4B79"/>
    <w:rsid w:val="00AF02E8"/>
    <w:rsid w:val="00AF1D99"/>
    <w:rsid w:val="00B05EB4"/>
    <w:rsid w:val="00B112CC"/>
    <w:rsid w:val="00B21AFB"/>
    <w:rsid w:val="00B24F3D"/>
    <w:rsid w:val="00B25D88"/>
    <w:rsid w:val="00B26838"/>
    <w:rsid w:val="00B31EF0"/>
    <w:rsid w:val="00B33E25"/>
    <w:rsid w:val="00B36FA1"/>
    <w:rsid w:val="00B547BC"/>
    <w:rsid w:val="00B57E35"/>
    <w:rsid w:val="00B7152C"/>
    <w:rsid w:val="00B86C30"/>
    <w:rsid w:val="00BB1901"/>
    <w:rsid w:val="00BB79C2"/>
    <w:rsid w:val="00BC2E41"/>
    <w:rsid w:val="00BC3421"/>
    <w:rsid w:val="00BC7986"/>
    <w:rsid w:val="00BD21AB"/>
    <w:rsid w:val="00BE18B0"/>
    <w:rsid w:val="00BF143E"/>
    <w:rsid w:val="00C01176"/>
    <w:rsid w:val="00C05188"/>
    <w:rsid w:val="00C06FA5"/>
    <w:rsid w:val="00C16F96"/>
    <w:rsid w:val="00C178EF"/>
    <w:rsid w:val="00C21941"/>
    <w:rsid w:val="00C239FE"/>
    <w:rsid w:val="00C2446A"/>
    <w:rsid w:val="00C34FB2"/>
    <w:rsid w:val="00C357D1"/>
    <w:rsid w:val="00C37367"/>
    <w:rsid w:val="00C4428E"/>
    <w:rsid w:val="00C757F0"/>
    <w:rsid w:val="00C76864"/>
    <w:rsid w:val="00C91495"/>
    <w:rsid w:val="00C9478A"/>
    <w:rsid w:val="00C96E42"/>
    <w:rsid w:val="00CA4D05"/>
    <w:rsid w:val="00CB3BF6"/>
    <w:rsid w:val="00CC5B25"/>
    <w:rsid w:val="00CC611E"/>
    <w:rsid w:val="00CE402B"/>
    <w:rsid w:val="00D03434"/>
    <w:rsid w:val="00D07779"/>
    <w:rsid w:val="00D07B9D"/>
    <w:rsid w:val="00D17300"/>
    <w:rsid w:val="00D17D88"/>
    <w:rsid w:val="00D2509B"/>
    <w:rsid w:val="00D32717"/>
    <w:rsid w:val="00D3613A"/>
    <w:rsid w:val="00D57FCF"/>
    <w:rsid w:val="00D65A07"/>
    <w:rsid w:val="00D85C6B"/>
    <w:rsid w:val="00D90F7E"/>
    <w:rsid w:val="00DB7440"/>
    <w:rsid w:val="00DC2BE5"/>
    <w:rsid w:val="00DC2ED7"/>
    <w:rsid w:val="00DC79E7"/>
    <w:rsid w:val="00DE4139"/>
    <w:rsid w:val="00DE70D2"/>
    <w:rsid w:val="00E06545"/>
    <w:rsid w:val="00E14CC6"/>
    <w:rsid w:val="00E16CE4"/>
    <w:rsid w:val="00E235AE"/>
    <w:rsid w:val="00E24024"/>
    <w:rsid w:val="00E25232"/>
    <w:rsid w:val="00E27326"/>
    <w:rsid w:val="00E344EE"/>
    <w:rsid w:val="00E35A22"/>
    <w:rsid w:val="00E47097"/>
    <w:rsid w:val="00E508B3"/>
    <w:rsid w:val="00E528F1"/>
    <w:rsid w:val="00E75D47"/>
    <w:rsid w:val="00E75E46"/>
    <w:rsid w:val="00E760AC"/>
    <w:rsid w:val="00E92C75"/>
    <w:rsid w:val="00E9323D"/>
    <w:rsid w:val="00E939E3"/>
    <w:rsid w:val="00EA1266"/>
    <w:rsid w:val="00EA7BFB"/>
    <w:rsid w:val="00EB3EC2"/>
    <w:rsid w:val="00ED047F"/>
    <w:rsid w:val="00ED1D88"/>
    <w:rsid w:val="00ED7FE1"/>
    <w:rsid w:val="00EE142E"/>
    <w:rsid w:val="00EE2ADF"/>
    <w:rsid w:val="00F01CBD"/>
    <w:rsid w:val="00F03F57"/>
    <w:rsid w:val="00F05008"/>
    <w:rsid w:val="00F0636C"/>
    <w:rsid w:val="00F2325C"/>
    <w:rsid w:val="00F25E54"/>
    <w:rsid w:val="00F308D6"/>
    <w:rsid w:val="00F33C03"/>
    <w:rsid w:val="00F426F7"/>
    <w:rsid w:val="00F45A07"/>
    <w:rsid w:val="00F466CE"/>
    <w:rsid w:val="00F63C45"/>
    <w:rsid w:val="00F66CBD"/>
    <w:rsid w:val="00F6736E"/>
    <w:rsid w:val="00F73163"/>
    <w:rsid w:val="00F75F8F"/>
    <w:rsid w:val="00F908FC"/>
    <w:rsid w:val="00FA0ADE"/>
    <w:rsid w:val="00FA5585"/>
    <w:rsid w:val="00FD0D56"/>
    <w:rsid w:val="00FD1037"/>
    <w:rsid w:val="00FE0DC8"/>
    <w:rsid w:val="00FE3401"/>
    <w:rsid w:val="00FF5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8375C6"/>
  <w15:docId w15:val="{F073DE41-CADD-4A8D-AF1F-8CAE670A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32925"/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29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292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932925"/>
    <w:pPr>
      <w:ind w:firstLine="1134"/>
      <w:jc w:val="both"/>
    </w:pPr>
  </w:style>
  <w:style w:type="paragraph" w:styleId="BalloonText">
    <w:name w:val="Balloon Text"/>
    <w:basedOn w:val="Normal"/>
    <w:semiHidden/>
    <w:rsid w:val="00BD21AB"/>
    <w:rPr>
      <w:rFonts w:ascii="Tahoma" w:hAnsi="Tahoma" w:cs="Tahoma"/>
      <w:sz w:val="16"/>
      <w:szCs w:val="16"/>
    </w:rPr>
  </w:style>
  <w:style w:type="paragraph" w:customStyle="1" w:styleId="a">
    <w:basedOn w:val="Normal"/>
    <w:next w:val="Normal"/>
    <w:semiHidden/>
    <w:rsid w:val="00EA7BFB"/>
    <w:pPr>
      <w:spacing w:before="100" w:beforeAutospacing="1" w:after="160" w:afterAutospacing="1" w:line="240" w:lineRule="exact"/>
      <w:ind w:firstLine="1080"/>
      <w:jc w:val="both"/>
    </w:pPr>
    <w:rPr>
      <w:rFonts w:ascii="Tahoma" w:hAnsi="Tahoma"/>
      <w:sz w:val="28"/>
      <w:lang w:val="en-US" w:eastAsia="zh-CN"/>
    </w:rPr>
  </w:style>
  <w:style w:type="character" w:styleId="Hyperlink">
    <w:name w:val="Hyperlink"/>
    <w:rsid w:val="00792356"/>
    <w:rPr>
      <w:color w:val="0000FF"/>
      <w:u w:val="single"/>
    </w:rPr>
  </w:style>
  <w:style w:type="paragraph" w:customStyle="1" w:styleId="CharCharChar">
    <w:name w:val="Char Char Char"/>
    <w:basedOn w:val="Normal"/>
    <w:next w:val="Normal"/>
    <w:semiHidden/>
    <w:rsid w:val="00792356"/>
    <w:pPr>
      <w:spacing w:before="100" w:beforeAutospacing="1" w:after="160" w:afterAutospacing="1" w:line="240" w:lineRule="exact"/>
      <w:ind w:firstLine="1080"/>
      <w:jc w:val="both"/>
    </w:pPr>
    <w:rPr>
      <w:rFonts w:ascii="Tahoma" w:hAnsi="Tahoma"/>
      <w:sz w:val="28"/>
      <w:lang w:val="en-US" w:eastAsia="zh-CN"/>
    </w:rPr>
  </w:style>
  <w:style w:type="paragraph" w:styleId="BodyText">
    <w:name w:val="Body Text"/>
    <w:basedOn w:val="Normal"/>
    <w:link w:val="BodyTextChar"/>
    <w:rsid w:val="00E14CC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14CC6"/>
    <w:rPr>
      <w:sz w:val="26"/>
      <w:lang w:eastAsia="en-US"/>
    </w:rPr>
  </w:style>
  <w:style w:type="character" w:styleId="CommentReference">
    <w:name w:val="annotation reference"/>
    <w:basedOn w:val="DefaultParagraphFont"/>
    <w:rsid w:val="00481E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1EF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81EF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81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1EF6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BB1901"/>
    <w:pPr>
      <w:ind w:left="720"/>
      <w:contextualSpacing/>
    </w:pPr>
  </w:style>
  <w:style w:type="character" w:customStyle="1" w:styleId="normal-h">
    <w:name w:val="normal-h"/>
    <w:basedOn w:val="DefaultParagraphFont"/>
    <w:rsid w:val="00867886"/>
  </w:style>
  <w:style w:type="paragraph" w:styleId="Revision">
    <w:name w:val="Revision"/>
    <w:hidden/>
    <w:uiPriority w:val="99"/>
    <w:semiHidden/>
    <w:rsid w:val="003740C3"/>
    <w:rPr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398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49B3B-6F64-4FA7-8FA3-CB7D0D59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VSAT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i.talackiene</dc:creator>
  <cp:lastModifiedBy>Eglė Gasiūnaitė</cp:lastModifiedBy>
  <cp:revision>3</cp:revision>
  <cp:lastPrinted>2016-06-17T07:56:00Z</cp:lastPrinted>
  <dcterms:created xsi:type="dcterms:W3CDTF">2020-03-20T17:56:00Z</dcterms:created>
  <dcterms:modified xsi:type="dcterms:W3CDTF">2020-03-20T17:59:00Z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57819333</vt:i4>
  </property>
  <property fmtid="{D5CDD505-2E9C-101B-9397-08002B2CF9AE}" pid="3" name="_ReviewCycleID">
    <vt:i4>57819333</vt:i4>
  </property>
  <property fmtid="{D5CDD505-2E9C-101B-9397-08002B2CF9AE}" pid="4" name="_NewReviewCycle">
    <vt:lpwstr/>
  </property>
  <property fmtid="{D5CDD505-2E9C-101B-9397-08002B2CF9AE}" pid="5" name="_EmailEntryID">
    <vt:lpwstr>00000000CA5F1170D4F9BE4681580887C64E03E2A42C2600</vt:lpwstr>
  </property>
</Properties>
</file>