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8A01A" w14:textId="77777777" w:rsidR="004E5211" w:rsidRPr="00A96FA7" w:rsidRDefault="004E5211" w:rsidP="00404A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6F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404A10" w:rsidRPr="00A96FA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96FA7">
        <w:rPr>
          <w:rFonts w:ascii="Times New Roman" w:hAnsi="Times New Roman" w:cs="Times New Roman"/>
          <w:b/>
          <w:sz w:val="24"/>
          <w:szCs w:val="24"/>
        </w:rPr>
        <w:t xml:space="preserve"> Projekt</w:t>
      </w:r>
      <w:r w:rsidR="00404A10" w:rsidRPr="00A96FA7">
        <w:rPr>
          <w:rFonts w:ascii="Times New Roman" w:hAnsi="Times New Roman" w:cs="Times New Roman"/>
          <w:b/>
          <w:sz w:val="24"/>
          <w:szCs w:val="24"/>
        </w:rPr>
        <w:t xml:space="preserve">o </w:t>
      </w:r>
    </w:p>
    <w:p w14:paraId="4D38A01B" w14:textId="77777777" w:rsidR="00404A10" w:rsidRPr="00A96FA7" w:rsidRDefault="00404A10" w:rsidP="00404A10">
      <w:pPr>
        <w:spacing w:after="0" w:line="240" w:lineRule="auto"/>
        <w:ind w:left="8789" w:hanging="1418"/>
        <w:rPr>
          <w:rFonts w:ascii="Times New Roman" w:hAnsi="Times New Roman" w:cs="Times New Roman"/>
          <w:b/>
          <w:sz w:val="24"/>
          <w:szCs w:val="24"/>
        </w:rPr>
      </w:pPr>
      <w:r w:rsidRPr="00A96FA7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14:paraId="4D38A01C" w14:textId="77777777" w:rsidR="004E5211" w:rsidRPr="00A96FA7" w:rsidRDefault="004E5211" w:rsidP="004E521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D38A01D" w14:textId="77777777" w:rsidR="004E5211" w:rsidRPr="007F7B85" w:rsidRDefault="004E5211" w:rsidP="00DC6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FA7">
        <w:rPr>
          <w:rFonts w:ascii="Times New Roman" w:hAnsi="Times New Roman" w:cs="Times New Roman"/>
          <w:b/>
          <w:sz w:val="24"/>
          <w:szCs w:val="24"/>
        </w:rPr>
        <w:t>LIET</w:t>
      </w:r>
      <w:r w:rsidRPr="007F7B85">
        <w:rPr>
          <w:rFonts w:ascii="Times New Roman" w:hAnsi="Times New Roman" w:cs="Times New Roman"/>
          <w:b/>
          <w:sz w:val="24"/>
          <w:szCs w:val="24"/>
        </w:rPr>
        <w:t>UVOS RESPUBLIKOS</w:t>
      </w:r>
    </w:p>
    <w:p w14:paraId="4D38A01E" w14:textId="77777777" w:rsidR="004E5211" w:rsidRPr="007F7B85" w:rsidRDefault="004E5211" w:rsidP="00DC6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B85">
        <w:rPr>
          <w:rFonts w:ascii="Times New Roman" w:hAnsi="Times New Roman" w:cs="Times New Roman"/>
          <w:b/>
          <w:sz w:val="24"/>
          <w:szCs w:val="24"/>
        </w:rPr>
        <w:t>ADMINISTRACINIŲ NUSIŽENGIMŲ KODEKSO 589</w:t>
      </w:r>
      <w:r w:rsidR="00C71010" w:rsidRPr="007F7B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38A01F" w14:textId="77777777" w:rsidR="004E5211" w:rsidRPr="007F7B85" w:rsidRDefault="004E5211" w:rsidP="00DC6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B85">
        <w:rPr>
          <w:rFonts w:ascii="Times New Roman" w:hAnsi="Times New Roman" w:cs="Times New Roman"/>
          <w:b/>
          <w:sz w:val="24"/>
          <w:szCs w:val="24"/>
        </w:rPr>
        <w:t>STRAIPSNI</w:t>
      </w:r>
      <w:r w:rsidR="00C740FC" w:rsidRPr="007F7B85">
        <w:rPr>
          <w:rFonts w:ascii="Times New Roman" w:hAnsi="Times New Roman" w:cs="Times New Roman"/>
          <w:b/>
          <w:sz w:val="24"/>
          <w:szCs w:val="24"/>
        </w:rPr>
        <w:t>O</w:t>
      </w:r>
      <w:r w:rsidRPr="007F7B85">
        <w:rPr>
          <w:rFonts w:ascii="Times New Roman" w:hAnsi="Times New Roman" w:cs="Times New Roman"/>
          <w:b/>
          <w:sz w:val="24"/>
          <w:szCs w:val="24"/>
        </w:rPr>
        <w:t xml:space="preserve"> PAKEITIMO</w:t>
      </w:r>
    </w:p>
    <w:p w14:paraId="4D38A020" w14:textId="77777777" w:rsidR="004E5211" w:rsidRPr="007F7B85" w:rsidRDefault="004E5211" w:rsidP="00DC6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B85">
        <w:rPr>
          <w:rFonts w:ascii="Times New Roman" w:hAnsi="Times New Roman" w:cs="Times New Roman"/>
          <w:b/>
          <w:sz w:val="24"/>
          <w:szCs w:val="24"/>
        </w:rPr>
        <w:t>ĮSTATYMAS</w:t>
      </w:r>
    </w:p>
    <w:p w14:paraId="4D38A021" w14:textId="77777777" w:rsidR="00D17C32" w:rsidRPr="007F7B85" w:rsidRDefault="00D17C32" w:rsidP="00DC6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38A023" w14:textId="77777777" w:rsidR="00B45750" w:rsidRPr="007F7B85" w:rsidRDefault="00B45750" w:rsidP="00DC6F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B85">
        <w:rPr>
          <w:rFonts w:ascii="Times New Roman" w:hAnsi="Times New Roman" w:cs="Times New Roman"/>
          <w:sz w:val="24"/>
          <w:szCs w:val="24"/>
        </w:rPr>
        <w:t>201</w:t>
      </w:r>
      <w:r w:rsidR="003B625F" w:rsidRPr="007F7B85">
        <w:rPr>
          <w:rFonts w:ascii="Times New Roman" w:hAnsi="Times New Roman" w:cs="Times New Roman"/>
          <w:sz w:val="24"/>
          <w:szCs w:val="24"/>
        </w:rPr>
        <w:t xml:space="preserve">     </w:t>
      </w:r>
      <w:r w:rsidRPr="007F7B85">
        <w:rPr>
          <w:rFonts w:ascii="Times New Roman" w:hAnsi="Times New Roman" w:cs="Times New Roman"/>
          <w:sz w:val="24"/>
          <w:szCs w:val="24"/>
        </w:rPr>
        <w:t xml:space="preserve"> m.                             d.</w:t>
      </w:r>
    </w:p>
    <w:p w14:paraId="4D38A024" w14:textId="77777777" w:rsidR="00B45750" w:rsidRPr="007F7B85" w:rsidRDefault="00B45750" w:rsidP="00DC6F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B85">
        <w:rPr>
          <w:rFonts w:ascii="Times New Roman" w:hAnsi="Times New Roman" w:cs="Times New Roman"/>
          <w:sz w:val="24"/>
          <w:szCs w:val="24"/>
        </w:rPr>
        <w:t>Vilnius</w:t>
      </w:r>
    </w:p>
    <w:p w14:paraId="4D38A027" w14:textId="77777777" w:rsidR="00B45750" w:rsidRPr="007F7B85" w:rsidRDefault="00B45750" w:rsidP="004E5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38A028" w14:textId="77777777" w:rsidR="00B45750" w:rsidRPr="007F7B85" w:rsidRDefault="00667ABE" w:rsidP="00C740FC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B85">
        <w:rPr>
          <w:rFonts w:ascii="Times New Roman" w:hAnsi="Times New Roman" w:cs="Times New Roman"/>
          <w:b/>
          <w:sz w:val="24"/>
          <w:szCs w:val="24"/>
        </w:rPr>
        <w:tab/>
      </w:r>
      <w:r w:rsidR="00B45750" w:rsidRPr="007F7B85">
        <w:rPr>
          <w:rFonts w:ascii="Times New Roman" w:hAnsi="Times New Roman" w:cs="Times New Roman"/>
          <w:b/>
          <w:sz w:val="24"/>
          <w:szCs w:val="24"/>
        </w:rPr>
        <w:t>1 straipsnis. 589 straipsnio pakeitimas</w:t>
      </w:r>
    </w:p>
    <w:p w14:paraId="4D38A029" w14:textId="77777777" w:rsidR="00C740FC" w:rsidRPr="007F7B85" w:rsidRDefault="00667ABE" w:rsidP="00C740FC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B85">
        <w:rPr>
          <w:rFonts w:ascii="Times New Roman" w:hAnsi="Times New Roman" w:cs="Times New Roman"/>
          <w:sz w:val="24"/>
          <w:szCs w:val="24"/>
        </w:rPr>
        <w:tab/>
      </w:r>
      <w:r w:rsidR="00B45750" w:rsidRPr="007F7B85">
        <w:rPr>
          <w:rFonts w:ascii="Times New Roman" w:hAnsi="Times New Roman" w:cs="Times New Roman"/>
          <w:sz w:val="24"/>
          <w:szCs w:val="24"/>
        </w:rPr>
        <w:t>Pakeisti 589 straipsnio 55 punktą ir jį išdėstyti taip:</w:t>
      </w:r>
    </w:p>
    <w:p w14:paraId="4D38A02A" w14:textId="77777777" w:rsidR="00C740FC" w:rsidRPr="007F7B85" w:rsidRDefault="00C740FC" w:rsidP="00C740FC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B85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45750" w:rsidRPr="007F7B85">
        <w:rPr>
          <w:rFonts w:ascii="Times New Roman" w:hAnsi="Times New Roman" w:cs="Times New Roman"/>
          <w:sz w:val="24"/>
          <w:szCs w:val="24"/>
        </w:rPr>
        <w:t>„</w:t>
      </w:r>
      <w:r w:rsidRPr="007F7B85">
        <w:rPr>
          <w:rFonts w:ascii="Times New Roman" w:eastAsia="Times New Roman" w:hAnsi="Times New Roman" w:cs="Times New Roman"/>
          <w:sz w:val="24"/>
          <w:szCs w:val="24"/>
        </w:rPr>
        <w:t xml:space="preserve">55) Valstybės sienos apsaugos tarnybos prie Vidaus reikalų ministerijos – dėl šio kodekso </w:t>
      </w:r>
      <w:r w:rsidRPr="007F7B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47 straipsnio 3 dalyje,</w:t>
      </w:r>
      <w:r w:rsidRPr="007F7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F7B85">
        <w:rPr>
          <w:rFonts w:ascii="Times New Roman" w:eastAsia="Times New Roman" w:hAnsi="Times New Roman" w:cs="Times New Roman"/>
          <w:sz w:val="24"/>
          <w:szCs w:val="24"/>
        </w:rPr>
        <w:t>65 straipsnio 3 dalyje, 115, 208 straipsniuose, 209 straipsnio 1, 2, 3, 4, 5, 6, 7, 8 dalyse, 214, 224,</w:t>
      </w:r>
      <w:r w:rsidRPr="007F7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F7B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266 straipsniuose,</w:t>
      </w:r>
      <w:r w:rsidRPr="007F7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7B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282 straipsnio 1 dalyje,</w:t>
      </w:r>
      <w:r w:rsidRPr="007F7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7B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290 straipsnio 1 dalyje,</w:t>
      </w:r>
      <w:r w:rsidRPr="007F7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7B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373 straipsnio 1 dalyje,</w:t>
      </w:r>
      <w:r w:rsidRPr="007F7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7B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374 straipsnyje,</w:t>
      </w:r>
      <w:r w:rsidRPr="007F7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7B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406 straipsnio 1, 2, 3, 5 dalyse,</w:t>
      </w:r>
      <w:r w:rsidRPr="007F7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7B85">
        <w:rPr>
          <w:rFonts w:ascii="Times New Roman" w:eastAsia="Times New Roman" w:hAnsi="Times New Roman" w:cs="Times New Roman"/>
          <w:sz w:val="24"/>
          <w:szCs w:val="24"/>
        </w:rPr>
        <w:t xml:space="preserve">408 straipsnyje, </w:t>
      </w:r>
      <w:r w:rsidRPr="007F7B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410</w:t>
      </w:r>
      <w:r w:rsidRPr="007F7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7B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straipsnio 1 dalyje,</w:t>
      </w:r>
      <w:r w:rsidRPr="007F7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F7B85">
        <w:rPr>
          <w:rFonts w:ascii="Times New Roman" w:eastAsia="Times New Roman" w:hAnsi="Times New Roman" w:cs="Times New Roman"/>
          <w:sz w:val="24"/>
          <w:szCs w:val="24"/>
        </w:rPr>
        <w:t xml:space="preserve">415 straipsnio 1, 2, 3, 4, 5 dalyse, </w:t>
      </w:r>
      <w:r w:rsidRPr="007F7B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416 straipsnio 1, 2, 3, 4, 5, 6 dalyse,</w:t>
      </w:r>
      <w:r w:rsidRPr="007F7B85">
        <w:rPr>
          <w:rFonts w:ascii="Times New Roman" w:eastAsia="Times New Roman" w:hAnsi="Times New Roman" w:cs="Times New Roman"/>
          <w:sz w:val="24"/>
          <w:szCs w:val="24"/>
        </w:rPr>
        <w:t xml:space="preserve"> 417 straipsnio 1, 2, 3, 4, 6, 8 dalyse, </w:t>
      </w:r>
      <w:r w:rsidRPr="007F7B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420 straipsnio 1, 2 dalyse,</w:t>
      </w:r>
      <w:r w:rsidRPr="007F7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7B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421</w:t>
      </w:r>
      <w:r w:rsidRPr="007F7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F7B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422</w:t>
      </w:r>
      <w:r w:rsidRPr="007F7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F7B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424 straipsniuose,</w:t>
      </w:r>
      <w:r w:rsidRPr="007F7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7B85">
        <w:rPr>
          <w:rFonts w:ascii="Times New Roman" w:eastAsia="Times New Roman" w:hAnsi="Times New Roman" w:cs="Times New Roman"/>
          <w:sz w:val="24"/>
          <w:szCs w:val="24"/>
        </w:rPr>
        <w:t xml:space="preserve">426 straipsnio 4 dalyje, 428 straipsnio 1 dalyje, 431 straipsnio 1, 2 dalyse, 432, 436, 438 straipsniuose, 439 straipsnio 2 dalyje, 450, 481, 484 straipsniuose, 506 straipsnio 4 dalyje, 508, </w:t>
      </w:r>
      <w:r w:rsidR="006971CB" w:rsidRPr="007F7B85">
        <w:rPr>
          <w:rFonts w:ascii="Times New Roman" w:eastAsia="Times New Roman" w:hAnsi="Times New Roman" w:cs="Times New Roman"/>
          <w:b/>
          <w:sz w:val="24"/>
          <w:szCs w:val="24"/>
        </w:rPr>
        <w:t>524</w:t>
      </w:r>
      <w:r w:rsidR="006971CB" w:rsidRPr="007F7B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F7B85">
        <w:rPr>
          <w:rFonts w:ascii="Times New Roman" w:eastAsia="Times New Roman" w:hAnsi="Times New Roman" w:cs="Times New Roman"/>
          <w:sz w:val="24"/>
          <w:szCs w:val="24"/>
        </w:rPr>
        <w:t>536, 537, 538, 539, 543 straipsniuose numatytų administracinių nusižengimų;</w:t>
      </w:r>
      <w:r w:rsidRPr="007F7B85">
        <w:rPr>
          <w:rFonts w:ascii="Times New Roman" w:eastAsia="Times New Roman" w:hAnsi="Times New Roman" w:cs="Times New Roman"/>
          <w:sz w:val="24"/>
          <w:szCs w:val="20"/>
        </w:rPr>
        <w:t>“</w:t>
      </w:r>
      <w:r w:rsidR="00404A10" w:rsidRPr="007F7B85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4D38A02B" w14:textId="77777777" w:rsidR="003B625F" w:rsidRPr="007F7B85" w:rsidRDefault="003B625F" w:rsidP="00667AB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p w14:paraId="4D38A02C" w14:textId="7D380044" w:rsidR="008C51B5" w:rsidRPr="007F7B85" w:rsidRDefault="008C51B5" w:rsidP="00C740F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D38A02D" w14:textId="77777777" w:rsidR="003B625F" w:rsidRPr="007F7B85" w:rsidRDefault="003B625F" w:rsidP="008C51B5">
      <w:pPr>
        <w:tabs>
          <w:tab w:val="left" w:pos="851"/>
        </w:tabs>
        <w:spacing w:after="0" w:line="240" w:lineRule="auto"/>
        <w:ind w:left="6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D38A02E" w14:textId="77777777" w:rsidR="008C51B5" w:rsidRPr="007F7B85" w:rsidRDefault="008C51B5" w:rsidP="008C51B5">
      <w:pPr>
        <w:tabs>
          <w:tab w:val="left" w:pos="851"/>
        </w:tabs>
        <w:spacing w:after="0" w:line="240" w:lineRule="auto"/>
        <w:ind w:left="62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F7B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7F7B8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Skelbiu šį Lietuvos Respublikos Seimo priimtą įstatymą.</w:t>
      </w:r>
    </w:p>
    <w:p w14:paraId="4D38A02F" w14:textId="77777777" w:rsidR="008C51B5" w:rsidRPr="007F7B85" w:rsidRDefault="008C51B5" w:rsidP="00C36FCD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D38A030" w14:textId="77777777" w:rsidR="003B625F" w:rsidRPr="007F7B85" w:rsidRDefault="003B625F" w:rsidP="00C36FCD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D38A031" w14:textId="77777777" w:rsidR="00667ABE" w:rsidRPr="007F7B85" w:rsidRDefault="008C51B5" w:rsidP="008C51B5">
      <w:pPr>
        <w:tabs>
          <w:tab w:val="left" w:pos="851"/>
        </w:tabs>
        <w:spacing w:after="0" w:line="240" w:lineRule="auto"/>
        <w:ind w:left="62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F7B85">
        <w:rPr>
          <w:rFonts w:ascii="Times New Roman" w:eastAsia="Times New Roman" w:hAnsi="Times New Roman" w:cs="Times New Roman"/>
          <w:sz w:val="24"/>
          <w:szCs w:val="24"/>
          <w:lang w:eastAsia="lt-LT"/>
        </w:rPr>
        <w:t>Respublikos Prezidentas</w:t>
      </w:r>
    </w:p>
    <w:p w14:paraId="4D38A032" w14:textId="77777777" w:rsidR="00B45750" w:rsidRPr="007F7B85" w:rsidRDefault="00B45750" w:rsidP="00C36FCD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</w:rPr>
      </w:pPr>
      <w:r w:rsidRPr="007F7B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B45750" w:rsidRPr="007F7B85" w:rsidSect="00DC6F4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C3B94"/>
    <w:multiLevelType w:val="hybridMultilevel"/>
    <w:tmpl w:val="F9BEB0FC"/>
    <w:lvl w:ilvl="0" w:tplc="652E0A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B7B4882"/>
    <w:multiLevelType w:val="hybridMultilevel"/>
    <w:tmpl w:val="B6823C2C"/>
    <w:lvl w:ilvl="0" w:tplc="DB9467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A04F2"/>
    <w:multiLevelType w:val="hybridMultilevel"/>
    <w:tmpl w:val="0B74D75A"/>
    <w:lvl w:ilvl="0" w:tplc="5C16174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4482EEA"/>
    <w:multiLevelType w:val="hybridMultilevel"/>
    <w:tmpl w:val="A6F0C6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trackRevisions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11"/>
    <w:rsid w:val="000638B5"/>
    <w:rsid w:val="00193500"/>
    <w:rsid w:val="002169CA"/>
    <w:rsid w:val="00245F1E"/>
    <w:rsid w:val="003B625F"/>
    <w:rsid w:val="00404A10"/>
    <w:rsid w:val="00412087"/>
    <w:rsid w:val="00431039"/>
    <w:rsid w:val="004E5211"/>
    <w:rsid w:val="00631181"/>
    <w:rsid w:val="00667ABE"/>
    <w:rsid w:val="006971CB"/>
    <w:rsid w:val="007F7B85"/>
    <w:rsid w:val="008C51B5"/>
    <w:rsid w:val="00A45CBB"/>
    <w:rsid w:val="00A92635"/>
    <w:rsid w:val="00A96FA7"/>
    <w:rsid w:val="00B45750"/>
    <w:rsid w:val="00BF179A"/>
    <w:rsid w:val="00C36FCD"/>
    <w:rsid w:val="00C619E9"/>
    <w:rsid w:val="00C71010"/>
    <w:rsid w:val="00C740FC"/>
    <w:rsid w:val="00C7695E"/>
    <w:rsid w:val="00CC3D4E"/>
    <w:rsid w:val="00D00F1B"/>
    <w:rsid w:val="00D17C32"/>
    <w:rsid w:val="00DC5851"/>
    <w:rsid w:val="00DC6F4F"/>
    <w:rsid w:val="00EB2FA0"/>
    <w:rsid w:val="00E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A01A"/>
  <w15:docId w15:val="{DFCB7E51-4772-42A0-8575-B58FE9B4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4575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7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7C32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1208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1208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1208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1208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12087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120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3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VSAT-STABAS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2018-07-20T03:32:00Z</dcterms:created>
  <dc:creator>Jaščaninas Rišardas</dc:creator>
  <cp:lastModifiedBy>Alvydas Tumasonis</cp:lastModifiedBy>
  <dcterms:modified xsi:type="dcterms:W3CDTF">2018-07-20T03:32:00Z</dcterms:modified>
  <cp:revision>2</cp:revision>
</cp:coreProperties>
</file>