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C6" w:rsidRDefault="00C22AC6" w:rsidP="00C22AC6">
      <w:pPr>
        <w:pStyle w:val="Antrat1"/>
        <w:spacing w:before="0"/>
      </w:pPr>
    </w:p>
    <w:p w:rsidR="00C22AC6" w:rsidRPr="005C4593" w:rsidRDefault="00C22AC6" w:rsidP="00C22AC6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lapkričio 23 d.</w:t>
      </w:r>
      <w:r w:rsidRPr="005C4593">
        <w:rPr>
          <w:b w:val="0"/>
          <w:caps w:val="0"/>
          <w:szCs w:val="24"/>
        </w:rPr>
        <w:br/>
      </w:r>
    </w:p>
    <w:p w:rsidR="00C22AC6" w:rsidRDefault="00C22AC6" w:rsidP="00C22AC6">
      <w:pPr>
        <w:jc w:val="center"/>
        <w:rPr>
          <w:u w:val="single"/>
        </w:rPr>
      </w:pPr>
      <w:r>
        <w:rPr>
          <w:u w:val="single"/>
        </w:rPr>
        <w:t>13.30 valandą</w:t>
      </w:r>
    </w:p>
    <w:p w:rsidR="00C22AC6" w:rsidRDefault="00C22AC6" w:rsidP="00C22AC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22AC6" w:rsidRDefault="00C22AC6" w:rsidP="00C22AC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22AC6" w:rsidRDefault="00C22AC6" w:rsidP="00C22AC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Civilinio kodekso 4.82, 4.83, 4.84 ir 4.85 straipsnių pakeitimo įstatymo projekto Nr. XIIP-3805(2) (TAP-16-1376(2) (16-6964(4) </w:t>
      </w:r>
    </w:p>
    <w:p w:rsidR="00C22AC6" w:rsidRDefault="00C22AC6" w:rsidP="00C22AC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aplinkos ministro pareigas K. Trečiokas</w:t>
      </w:r>
    </w:p>
    <w:p w:rsidR="00C22AC6" w:rsidRDefault="00C22AC6" w:rsidP="00C22AC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Aplinkos ministerijos Statybos ir būsto departamento direktorė</w:t>
      </w:r>
      <w:r>
        <w:br/>
        <w:t xml:space="preserve">E. </w:t>
      </w:r>
      <w:proofErr w:type="spellStart"/>
      <w:r>
        <w:t>Radavičienė</w:t>
      </w:r>
      <w:proofErr w:type="spellEnd"/>
      <w:r>
        <w:br/>
        <w:t>Vyriausybės kanceliarijos Administracinio departamento Posėdžių rengimo skyriaus patarėja G. Dovydėnienė</w:t>
      </w:r>
    </w:p>
    <w:p w:rsidR="00C22AC6" w:rsidRDefault="00C22AC6" w:rsidP="00C22AC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22AC6" w:rsidRDefault="00C22AC6" w:rsidP="00C22AC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22AC6" w:rsidRDefault="00C22AC6" w:rsidP="00C22AC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Infrastruktūrų reguliavimo tarybos įstatymo projekto ir su juo susijusių įstatymų (TAP-16-663(4) projektų (15-7611(10) </w:t>
      </w:r>
    </w:p>
    <w:p w:rsidR="00C22AC6" w:rsidRDefault="00C22AC6" w:rsidP="00C22AC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energetikos ministro pareigas R. Masiulis</w:t>
      </w:r>
    </w:p>
    <w:p w:rsidR="00C22AC6" w:rsidRDefault="00C22AC6" w:rsidP="00C22AC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Energetikos ministerijos Teisės skyriaus vedėjo pavaduotoja</w:t>
      </w:r>
      <w:r>
        <w:br/>
        <w:t xml:space="preserve">R. </w:t>
      </w:r>
      <w:proofErr w:type="spellStart"/>
      <w:r>
        <w:t>Mikalauskienė</w:t>
      </w:r>
      <w:proofErr w:type="spellEnd"/>
      <w:r>
        <w:br/>
        <w:t>Vyriausybės kanceliarijos Administracinio departamento Posėdžių rengimo skyriaus patarėja G. Dovydėnienė</w:t>
      </w:r>
    </w:p>
    <w:p w:rsidR="00C22AC6" w:rsidRDefault="00C22AC6" w:rsidP="00C22AC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22AC6" w:rsidRDefault="00C22AC6" w:rsidP="00C22AC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22AC6" w:rsidRDefault="00C22AC6" w:rsidP="00C22AC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Vyriausybės 2009 m. gruodžio 23 d. nutarimo Nr. 1752 „Dėl valstybės paramos skyrimo Lietuvos pedagoginiams, kultūros ir meno darbuotojams, vykstantiems į užsienio valstybes dirbti švietimo įstaigose, kuriose mokoma lietuvių kalba, aukštųjų mokyklų lituanistikos ar baltistikos centruose, lietuvių bendruomenėse, organizacijose ir kultūros įstaigose“ pakeitimo (TAP-16-1579(2) (16-626(4) ir Lietuvos kultūros ir meno darbuotojų, vykstančių į užsienio valstybes dirbti lietuvių bendruomenėse, organizacijose ir kultūros įstaigose (TAP-16-1580(2) (TAP-16-1581(2) (16-629(4) (16-5395(3) </w:t>
      </w:r>
    </w:p>
    <w:p w:rsidR="00C22AC6" w:rsidRDefault="00C22AC6" w:rsidP="00C22AC6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l. e. švietimo ir mokslo ministrės pareigas A. Pitrėnienė</w:t>
      </w:r>
    </w:p>
    <w:p w:rsidR="00C22AC6" w:rsidRDefault="00C22AC6" w:rsidP="00C22AC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Švietimo ir mokslo ministerijos Užsienio lietuvių skyriaus vedėja</w:t>
      </w:r>
      <w:r>
        <w:br/>
        <w:t>V. Rinkevičienė</w:t>
      </w:r>
      <w:r>
        <w:br/>
        <w:t>Vyriausybės kanceliarijos Administracinio departamento Posėdžių rengimo skyriaus patarėja E. Karaliūtė</w:t>
      </w:r>
    </w:p>
    <w:p w:rsidR="00C22AC6" w:rsidRDefault="00C22AC6" w:rsidP="00C22AC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22AC6" w:rsidRDefault="00C22AC6" w:rsidP="00C22AC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22AC6" w:rsidRDefault="00C22AC6" w:rsidP="00C22AC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22AC6" w:rsidRDefault="00C22AC6" w:rsidP="00C22AC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22AC6" w:rsidRDefault="00C22AC6" w:rsidP="00C22AC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22AC6" w:rsidRDefault="00C22AC6" w:rsidP="00C22AC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22AC6" w:rsidRDefault="00C22AC6" w:rsidP="00C22AC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Vyriausybės 1995 m. gegužės 12 d. nutarimo Nr. 674 „Dėl dviračių, vaikiškų viršutinių drabužių, mokyklinių kuprinių ir portfelių su šviesą atspindinčiais elementais gamybos“ pripažinimo netekusiu galios (TAP-16-932) (16-4284(3) </w:t>
      </w:r>
    </w:p>
    <w:p w:rsidR="00C22AC6" w:rsidRDefault="00C22AC6" w:rsidP="00C22AC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ūkio ministro pareigas E. Gustas</w:t>
      </w:r>
    </w:p>
    <w:p w:rsidR="00C22AC6" w:rsidRDefault="00C22AC6" w:rsidP="00C22AC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Ūkio ministerijos Pramonės ir prekybos departamento Pramonės politikos skyriaus vedėjas V. Gricius</w:t>
      </w:r>
      <w:r>
        <w:br/>
        <w:t>Vyriausybės kanceliarijos Administracinio departamento Posėdžių rengimo skyriaus patarėja E. Karaliūtė</w:t>
      </w:r>
    </w:p>
    <w:p w:rsidR="00C22AC6" w:rsidRPr="00C3431D" w:rsidRDefault="00C22AC6" w:rsidP="00C22AC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  <w:szCs w:val="24"/>
        </w:rPr>
      </w:pPr>
    </w:p>
    <w:p w:rsidR="00C22AC6" w:rsidRDefault="00C22AC6" w:rsidP="00C22AC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22AC6" w:rsidRDefault="00C22AC6" w:rsidP="00C22AC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2014–2020 metų Ignalinos programos 2016 metų III ketvirčio įgyvendinimo ataskaitos </w:t>
      </w:r>
    </w:p>
    <w:p w:rsidR="00C22AC6" w:rsidRDefault="00C22AC6" w:rsidP="00C22AC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energetikos ministro pareigas R. Masiulis</w:t>
      </w:r>
    </w:p>
    <w:p w:rsidR="00C22AC6" w:rsidRDefault="00C22AC6" w:rsidP="00C22AC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Ekonomikos pažangos departamento Ekonomikos skyriaus vyriausioji specialistė I. Bardauskienė</w:t>
      </w:r>
    </w:p>
    <w:p w:rsidR="00C22AC6" w:rsidRDefault="00C22AC6" w:rsidP="00C22AC6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</w:p>
    <w:p w:rsidR="00C22AC6" w:rsidRDefault="00C22AC6" w:rsidP="00C22AC6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t>VESK pritarta be pastabų, siūloma 6, 7, 8, 9 ir 10 klausimų nepristatyti</w:t>
      </w:r>
    </w:p>
    <w:p w:rsidR="00C22AC6" w:rsidRDefault="00C22AC6" w:rsidP="00C22AC6">
      <w:pPr>
        <w:pStyle w:val="Pagrindiniotekstotrauka2"/>
        <w:tabs>
          <w:tab w:val="left" w:pos="993"/>
        </w:tabs>
        <w:spacing w:before="0"/>
        <w:rPr>
          <w:b/>
        </w:rPr>
      </w:pPr>
    </w:p>
    <w:p w:rsidR="00C22AC6" w:rsidRDefault="00C22AC6" w:rsidP="00C22AC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Lietuvos Respublikos pozicijų dėl klausimų, svarstomų 2016 m. lapkričio 28 d. Europos Sąjungos Užsienio reikalų tarybos posėdyje </w:t>
      </w:r>
      <w:r w:rsidRPr="00E9026D">
        <w:rPr>
          <w:b/>
        </w:rPr>
        <w:t>(TAP-16-1830)</w:t>
      </w:r>
    </w:p>
    <w:p w:rsidR="00C22AC6" w:rsidRDefault="00C22AC6" w:rsidP="00C22AC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užsienio reikalų ministro pareigas L. A. Linkevičius</w:t>
      </w:r>
    </w:p>
    <w:p w:rsidR="00C22AC6" w:rsidRDefault="00C22AC6" w:rsidP="00C22AC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C22AC6" w:rsidRPr="00C3431D" w:rsidRDefault="00C22AC6" w:rsidP="00C22AC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  <w:szCs w:val="24"/>
        </w:rPr>
      </w:pPr>
    </w:p>
    <w:p w:rsidR="00C22AC6" w:rsidRDefault="00C22AC6" w:rsidP="00C22AC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Lietuvos Respublikos pozicijų dėl klausimų, svarstomų 2016 m. lapkričio 28–29 d. Europos Sąjungos Konkurencingumo tarybos posėdyje </w:t>
      </w:r>
      <w:r w:rsidRPr="00515ED4">
        <w:rPr>
          <w:b/>
        </w:rPr>
        <w:t>(TAP-16-1766; TAP-16-1836)</w:t>
      </w:r>
    </w:p>
    <w:p w:rsidR="00C22AC6" w:rsidRDefault="00C22AC6" w:rsidP="00C22AC6">
      <w:pPr>
        <w:tabs>
          <w:tab w:val="left" w:pos="1985"/>
          <w:tab w:val="left" w:pos="2268"/>
        </w:tabs>
        <w:spacing w:before="120"/>
        <w:ind w:left="2268" w:hanging="1559"/>
      </w:pPr>
      <w:r>
        <w:t>Pranešėjai</w:t>
      </w:r>
      <w:r>
        <w:tab/>
        <w:t>–</w:t>
      </w:r>
      <w:r>
        <w:tab/>
        <w:t>l. e. ūkio ministro pareigas E. Gustas</w:t>
      </w:r>
      <w:r>
        <w:br/>
        <w:t>l. e. švietimo ir mokslo ministro pareigas A. Pitrėnienė</w:t>
      </w:r>
    </w:p>
    <w:p w:rsidR="00C22AC6" w:rsidRDefault="00C22AC6" w:rsidP="00C22AC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C22AC6" w:rsidRPr="00C3431D" w:rsidRDefault="00C22AC6" w:rsidP="00C22AC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  <w:szCs w:val="24"/>
        </w:rPr>
      </w:pPr>
    </w:p>
    <w:p w:rsidR="00C22AC6" w:rsidRDefault="00C22AC6" w:rsidP="00C22AC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Lietuvos Respublikos pozicijų dėl klausimų, svarstomų 2016 m. gruodžio 1–2 ir 5 d. Europos Sąjungos Transporto, telekomunikacijų ir energetikos tarybos posėdyje </w:t>
      </w:r>
      <w:r w:rsidRPr="00EF3736">
        <w:rPr>
          <w:b/>
        </w:rPr>
        <w:t>(TAP-16-1846)</w:t>
      </w:r>
    </w:p>
    <w:p w:rsidR="00C22AC6" w:rsidRDefault="00C22AC6" w:rsidP="00C22AC6">
      <w:pPr>
        <w:tabs>
          <w:tab w:val="left" w:pos="1985"/>
          <w:tab w:val="left" w:pos="2268"/>
        </w:tabs>
        <w:spacing w:before="120"/>
        <w:ind w:left="2268" w:hanging="1559"/>
      </w:pPr>
      <w:r>
        <w:t>Pranešėjai–</w:t>
      </w:r>
      <w:r>
        <w:tab/>
        <w:t>l. e. susisiekimo ministro pareigas R. Sinkevičius</w:t>
      </w:r>
      <w:r>
        <w:br/>
        <w:t>l. e. energetikos ministro pareigas R. Masiulis</w:t>
      </w:r>
    </w:p>
    <w:p w:rsidR="00C22AC6" w:rsidRDefault="00C22AC6" w:rsidP="00C22AC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C22AC6" w:rsidRPr="00C3431D" w:rsidRDefault="00C22AC6" w:rsidP="00C22AC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  <w:szCs w:val="24"/>
        </w:rPr>
      </w:pPr>
    </w:p>
    <w:p w:rsidR="00C22AC6" w:rsidRDefault="00C22AC6" w:rsidP="00C22AC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Lietuvos Respublikos pozicijų dėl klausimų, svarstomų 2016 m. gruodžio 6 d. Europos Sąjungos Ekonomikos ir finansų reikalų tarybos posėdyje </w:t>
      </w:r>
      <w:r w:rsidRPr="00924BD9">
        <w:rPr>
          <w:b/>
        </w:rPr>
        <w:t>(TAP-16-1833)</w:t>
      </w:r>
    </w:p>
    <w:p w:rsidR="00C22AC6" w:rsidRDefault="00C22AC6" w:rsidP="00C22AC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finansų ministro pareigas R. Budbergytė</w:t>
      </w:r>
    </w:p>
    <w:p w:rsidR="00C22AC6" w:rsidRDefault="00C22AC6" w:rsidP="00C22AC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C22AC6" w:rsidRDefault="00C22AC6" w:rsidP="00C22AC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22AC6" w:rsidRDefault="00C22AC6" w:rsidP="00C22AC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2017 metų Lietuvai aktualiausių ES darbotvarkės klausimų sąvado </w:t>
      </w:r>
    </w:p>
    <w:p w:rsidR="00C22AC6" w:rsidRDefault="00C22AC6" w:rsidP="00C22AC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užsienio reikalų ministro pareigas L. A. Linkevičius</w:t>
      </w:r>
    </w:p>
    <w:p w:rsidR="00C22AC6" w:rsidRDefault="00C22AC6" w:rsidP="00C22AC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Užsienio ir Europos Sąjungos reikalų skyriaus patarėja G. </w:t>
      </w:r>
      <w:proofErr w:type="spellStart"/>
      <w:r>
        <w:t>Vinikienė</w:t>
      </w:r>
      <w:proofErr w:type="spellEnd"/>
    </w:p>
    <w:p w:rsidR="00C22AC6" w:rsidRDefault="00C22AC6" w:rsidP="00C22AC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22AC6" w:rsidRDefault="00C22AC6" w:rsidP="00C22AC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22AC6" w:rsidRDefault="00C22AC6" w:rsidP="00C22AC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dalyvavimo Europos Sąjungos Bendrojo Teismo byloje T-417/16 (TAP-16-1832) </w:t>
      </w:r>
    </w:p>
    <w:p w:rsidR="00C22AC6" w:rsidRDefault="00C22AC6" w:rsidP="00C22AC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teisingumo ministro pareigas J. Bernatonis</w:t>
      </w:r>
    </w:p>
    <w:p w:rsidR="00C22AC6" w:rsidRDefault="00C22AC6" w:rsidP="00C22AC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Europos teisės departamento prie Teisingumo ministerijos generalinis direktorius D. Kriaučiūnas</w:t>
      </w:r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C22AC6" w:rsidRDefault="00C22AC6" w:rsidP="00C22AC6">
      <w:pPr>
        <w:tabs>
          <w:tab w:val="left" w:pos="6237"/>
        </w:tabs>
        <w:jc w:val="center"/>
        <w:rPr>
          <w:rFonts w:ascii="Arial Black" w:hAnsi="Arial Black"/>
          <w:b/>
          <w:sz w:val="20"/>
          <w:u w:val="single"/>
        </w:rPr>
      </w:pPr>
    </w:p>
    <w:p w:rsidR="00C22AC6" w:rsidRDefault="00C22AC6" w:rsidP="00C22AC6">
      <w:pPr>
        <w:tabs>
          <w:tab w:val="left" w:pos="6237"/>
        </w:tabs>
        <w:jc w:val="center"/>
        <w:rPr>
          <w:rFonts w:ascii="Arial Black" w:hAnsi="Arial Black"/>
          <w:b/>
          <w:sz w:val="20"/>
          <w:u w:val="single"/>
        </w:rPr>
      </w:pPr>
      <w:r>
        <w:rPr>
          <w:rFonts w:ascii="Arial Black" w:hAnsi="Arial Black"/>
          <w:b/>
          <w:sz w:val="20"/>
          <w:u w:val="single"/>
        </w:rPr>
        <w:t xml:space="preserve">Papildomi klausimai </w:t>
      </w:r>
    </w:p>
    <w:p w:rsidR="00C22AC6" w:rsidRDefault="00C22AC6" w:rsidP="00C22AC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22AC6" w:rsidRDefault="00C22AC6" w:rsidP="00C22AC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22AC6" w:rsidRDefault="00C22AC6" w:rsidP="00C22AC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12. Dėl valstybės turto investavimo ir akcinės bendrovės „Lietuvos geležinkeliai“ įstatinio kapitalo didinimo (TAP-16-1811) (16-12369) </w:t>
      </w:r>
    </w:p>
    <w:p w:rsidR="00C22AC6" w:rsidRDefault="00C22AC6" w:rsidP="00C22AC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susisiekimo ministro pareigas R. Sinkevičius</w:t>
      </w:r>
    </w:p>
    <w:p w:rsidR="00C22AC6" w:rsidRDefault="00C22AC6" w:rsidP="00C22AC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Susisiekimo ministerijos Biudžeto ir valstybės turto valdymo departamento Valstybės turto valdymo ir viešųjų pirkimų skyriaus vyriausioji specialistė I. </w:t>
      </w:r>
      <w:proofErr w:type="spellStart"/>
      <w:r>
        <w:t>Bernotaitė</w:t>
      </w:r>
      <w:proofErr w:type="spellEnd"/>
      <w:r>
        <w:br/>
        <w:t>Vyriausybės kanceliarijos Administracinio departamento Posėdžių rengimo skyriaus patarėja E. Karaliūtė</w:t>
      </w:r>
    </w:p>
    <w:p w:rsidR="00C22AC6" w:rsidRDefault="00C22AC6" w:rsidP="00C22AC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22AC6" w:rsidRDefault="00C22AC6" w:rsidP="00C22AC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22AC6" w:rsidRDefault="00C22AC6" w:rsidP="00C22AC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13. Dėl Viešuosius interesus atitinkančių paslaugų teikėjų ir viešuosius interesus atitinkančių paslaugų teikimo apimties 2017 metams nustatymo (TAP-16-1842) (16-11924(2) </w:t>
      </w:r>
    </w:p>
    <w:p w:rsidR="00C22AC6" w:rsidRDefault="00C22AC6" w:rsidP="00C22AC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energetikos ministro pareigas R. Masiulis</w:t>
      </w:r>
    </w:p>
    <w:p w:rsidR="00C22AC6" w:rsidRDefault="00C22AC6" w:rsidP="00C22AC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Energetikos ministerijos Elektros ūkio skyriaus vedėjas E. Purlys </w:t>
      </w:r>
      <w:r>
        <w:br/>
        <w:t>Vyriausybės kanceliarijos Administracinio departamento Posėdžių rengimo skyriaus patarėja G. Dovydėnienė</w:t>
      </w:r>
    </w:p>
    <w:p w:rsidR="00C22AC6" w:rsidRDefault="00C22AC6" w:rsidP="00C22AC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22AC6" w:rsidRDefault="00C22AC6" w:rsidP="00C22AC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22AC6" w:rsidRDefault="00C22AC6" w:rsidP="00C22AC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14. Dėl patobulinto Geležinkelių transporto kodekso 1 ir 23 straipsnių pakeitimo įstatymo projekto (TAP-16-1166(3) </w:t>
      </w:r>
    </w:p>
    <w:p w:rsidR="00C22AC6" w:rsidRDefault="00C22AC6" w:rsidP="00C22AC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susisiekimo ministro pareigas R. Sinkevičius</w:t>
      </w:r>
    </w:p>
    <w:p w:rsidR="00C22AC6" w:rsidRDefault="00C22AC6" w:rsidP="00C22AC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Susisiekimo ministerijos Biudžeto ir valstybės turto valdymo departamento Valstybės turto valdymo ir viešųjų pirkimų skyriaus vyriausioji specialistė, vykdanti skyriaus vedėjo funkcijas </w:t>
      </w:r>
      <w:r>
        <w:br/>
        <w:t xml:space="preserve">R. </w:t>
      </w:r>
      <w:proofErr w:type="spellStart"/>
      <w:r>
        <w:t>Andruškevičienė</w:t>
      </w:r>
      <w:proofErr w:type="spellEnd"/>
      <w:r>
        <w:br/>
        <w:t>Vyriausybės kanceliarijos Administracinio departamento Posėdžių rengimo skyriaus patarėja E. Karaliūtė</w:t>
      </w:r>
    </w:p>
    <w:p w:rsidR="00C22AC6" w:rsidRDefault="00C22AC6" w:rsidP="00C22AC6">
      <w:pPr>
        <w:pStyle w:val="Antrats"/>
        <w:tabs>
          <w:tab w:val="clear" w:pos="4153"/>
          <w:tab w:val="clear" w:pos="8306"/>
          <w:tab w:val="left" w:pos="6804"/>
        </w:tabs>
      </w:pPr>
    </w:p>
    <w:p w:rsidR="00C22AC6" w:rsidRDefault="00C22AC6" w:rsidP="00C22AC6">
      <w:pPr>
        <w:pStyle w:val="Antrats"/>
        <w:tabs>
          <w:tab w:val="clear" w:pos="4153"/>
          <w:tab w:val="clear" w:pos="8306"/>
          <w:tab w:val="left" w:pos="6804"/>
        </w:tabs>
      </w:pPr>
    </w:p>
    <w:p w:rsidR="00C22AC6" w:rsidRDefault="00C22AC6" w:rsidP="00C22AC6">
      <w:pPr>
        <w:pStyle w:val="Antrats"/>
        <w:tabs>
          <w:tab w:val="clear" w:pos="4153"/>
          <w:tab w:val="clear" w:pos="8306"/>
          <w:tab w:val="left" w:pos="6804"/>
        </w:tabs>
      </w:pPr>
      <w:r>
        <w:t>L. e. Ministro Pirmininko pareigas</w:t>
      </w:r>
      <w:r>
        <w:tab/>
        <w:t>Algirdas Butkevičius</w:t>
      </w:r>
    </w:p>
    <w:p w:rsidR="00BD7592" w:rsidRPr="00C22AC6" w:rsidRDefault="00C22AC6" w:rsidP="00CB287F">
      <w:pPr>
        <w:tabs>
          <w:tab w:val="left" w:pos="6237"/>
        </w:tabs>
        <w:spacing w:before="120"/>
      </w:pPr>
      <w:r>
        <w:t>2016-11-23</w:t>
      </w:r>
      <w:bookmarkStart w:id="0" w:name="_GoBack"/>
      <w:bookmarkEnd w:id="0"/>
    </w:p>
    <w:sectPr w:rsidR="00BD7592" w:rsidRPr="00C22AC6" w:rsidSect="007C56C6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F23" w:rsidRDefault="00DC3F23">
      <w:r>
        <w:separator/>
      </w:r>
    </w:p>
  </w:endnote>
  <w:endnote w:type="continuationSeparator" w:id="0">
    <w:p w:rsidR="00DC3F23" w:rsidRDefault="00DC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F23" w:rsidRDefault="00DC3F23">
      <w:r>
        <w:separator/>
      </w:r>
    </w:p>
  </w:footnote>
  <w:footnote w:type="continuationSeparator" w:id="0">
    <w:p w:rsidR="00DC3F23" w:rsidRDefault="00DC3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177E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990" w:rsidRDefault="00917990" w:rsidP="00917990">
    <w:pPr>
      <w:jc w:val="right"/>
      <w:rPr>
        <w:rFonts w:ascii="Arial Black" w:hAnsi="Arial Black" w:cs="Arial"/>
        <w:sz w:val="20"/>
      </w:rPr>
    </w:pPr>
    <w:r>
      <w:rPr>
        <w:rFonts w:ascii="Arial Black" w:hAnsi="Arial Black" w:cs="Arial"/>
        <w:sz w:val="20"/>
      </w:rPr>
      <w:t xml:space="preserve">Patikslinta </w:t>
    </w:r>
    <w:r w:rsidR="00C22AC6">
      <w:rPr>
        <w:rFonts w:ascii="Arial Black" w:hAnsi="Arial Black" w:cs="Arial"/>
        <w:sz w:val="20"/>
      </w:rPr>
      <w:t>3</w:t>
    </w:r>
  </w:p>
  <w:p w:rsidR="00BD7592" w:rsidRDefault="00DC3F23">
    <w:pPr>
      <w:jc w:val="center"/>
    </w:pPr>
    <w:r>
      <w:rPr>
        <w:noProof/>
      </w:rPr>
      <w:drawing>
        <wp:inline distT="0" distB="0" distL="0" distR="0" wp14:anchorId="6E43021B" wp14:editId="1BB4B90D">
          <wp:extent cx="628650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Antrat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Antrat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245AA"/>
    <w:rsid w:val="000B1A82"/>
    <w:rsid w:val="001C666F"/>
    <w:rsid w:val="00211B5E"/>
    <w:rsid w:val="00391354"/>
    <w:rsid w:val="005C4593"/>
    <w:rsid w:val="005E1598"/>
    <w:rsid w:val="007C56C6"/>
    <w:rsid w:val="007D72E8"/>
    <w:rsid w:val="00856C13"/>
    <w:rsid w:val="00875256"/>
    <w:rsid w:val="00917990"/>
    <w:rsid w:val="00955C8B"/>
    <w:rsid w:val="00B54C96"/>
    <w:rsid w:val="00BD7592"/>
    <w:rsid w:val="00BF0067"/>
    <w:rsid w:val="00C0772F"/>
    <w:rsid w:val="00C22AC6"/>
    <w:rsid w:val="00C81767"/>
    <w:rsid w:val="00CB287F"/>
    <w:rsid w:val="00DC3F23"/>
    <w:rsid w:val="00DF593D"/>
    <w:rsid w:val="00E177E4"/>
    <w:rsid w:val="00E46E46"/>
    <w:rsid w:val="00FA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C22AC6"/>
    <w:rPr>
      <w:b/>
      <w:caps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22AC6"/>
    <w:rPr>
      <w:sz w:val="24"/>
    </w:rPr>
  </w:style>
  <w:style w:type="character" w:customStyle="1" w:styleId="AntratsDiagrama">
    <w:name w:val="Antraštės Diagrama"/>
    <w:basedOn w:val="Numatytasispastraiposriftas"/>
    <w:link w:val="Antrats"/>
    <w:rsid w:val="00C22AC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C22AC6"/>
    <w:rPr>
      <w:b/>
      <w:caps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22AC6"/>
    <w:rPr>
      <w:sz w:val="24"/>
    </w:rPr>
  </w:style>
  <w:style w:type="character" w:customStyle="1" w:styleId="AntratsDiagrama">
    <w:name w:val="Antraštės Diagrama"/>
    <w:basedOn w:val="Numatytasispastraiposriftas"/>
    <w:link w:val="Antrats"/>
    <w:rsid w:val="00C22AC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B2B7D-ADF9-4EE4-9D45-B8960AEE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5416</Characters>
  <Application>Microsoft Office Word</Application>
  <DocSecurity>0</DocSecurity>
  <Lines>45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20161116</vt:lpstr>
      <vt:lpstr>20161116</vt:lpstr>
    </vt:vector>
  </TitlesOfParts>
  <Company>LRVK</Company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20161116</dc:title>
  <dc:subject>20161116</dc:subject>
  <dc:creator>Živilė Razumaitė</dc:creator>
  <cp:lastModifiedBy>Rimutė Petružienė</cp:lastModifiedBy>
  <cp:revision>2</cp:revision>
  <cp:lastPrinted>2016-11-14T12:18:00Z</cp:lastPrinted>
  <dcterms:created xsi:type="dcterms:W3CDTF">2016-11-23T13:26:00Z</dcterms:created>
  <dcterms:modified xsi:type="dcterms:W3CDTF">2016-11-23T13:26:00Z</dcterms:modified>
</cp:coreProperties>
</file>