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2AC0D" w14:textId="77777777" w:rsidR="002C3193" w:rsidRPr="002C3193" w:rsidRDefault="002C3193" w:rsidP="002C3193">
      <w:pPr>
        <w:jc w:val="center"/>
      </w:pPr>
      <w:r w:rsidRPr="002C3193">
        <w:rPr>
          <w:noProof/>
          <w:color w:val="FF0000"/>
          <w:lang w:eastAsia="lt-LT"/>
        </w:rPr>
        <w:drawing>
          <wp:inline distT="0" distB="0" distL="0" distR="0" wp14:anchorId="61A11660" wp14:editId="7BE43C5C">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574F421E" w14:textId="77777777" w:rsidR="002C3193" w:rsidRPr="002C3193" w:rsidRDefault="002C3193" w:rsidP="002C3193">
      <w:pPr>
        <w:jc w:val="center"/>
      </w:pPr>
    </w:p>
    <w:p w14:paraId="16A8591C" w14:textId="77777777" w:rsidR="002C3193" w:rsidRPr="002C3193" w:rsidRDefault="002C3193" w:rsidP="002C3193">
      <w:pPr>
        <w:jc w:val="center"/>
        <w:rPr>
          <w:b/>
          <w:caps/>
        </w:rPr>
      </w:pPr>
      <w:r w:rsidRPr="002C3193">
        <w:rPr>
          <w:b/>
          <w:caps/>
        </w:rPr>
        <w:t>Lietuvos Respublikos konkurencijos taryba</w:t>
      </w:r>
    </w:p>
    <w:p w14:paraId="536F4357" w14:textId="77777777" w:rsidR="002C3193" w:rsidRDefault="002C3193" w:rsidP="002C3193">
      <w:pPr>
        <w:jc w:val="center"/>
      </w:pPr>
    </w:p>
    <w:p w14:paraId="6E7734F9" w14:textId="77777777" w:rsidR="000E2D86" w:rsidRPr="000E2D86" w:rsidRDefault="000E2D86" w:rsidP="000E2D86">
      <w:pPr>
        <w:jc w:val="center"/>
        <w:rPr>
          <w:sz w:val="20"/>
          <w:szCs w:val="20"/>
        </w:rPr>
      </w:pPr>
      <w:r w:rsidRPr="000E2D86">
        <w:rPr>
          <w:sz w:val="20"/>
          <w:szCs w:val="20"/>
        </w:rPr>
        <w:t xml:space="preserve">Biudžetinė įstaiga, Jogailos g. 14, LT-01116 Vilnius, tel. (8 5) </w:t>
      </w:r>
      <w:r w:rsidR="003B6488" w:rsidRPr="003B6488">
        <w:rPr>
          <w:sz w:val="20"/>
          <w:szCs w:val="20"/>
        </w:rPr>
        <w:t>262 7797</w:t>
      </w:r>
      <w:r w:rsidRPr="000E2D86">
        <w:rPr>
          <w:sz w:val="20"/>
          <w:szCs w:val="20"/>
        </w:rPr>
        <w:t>, faks. (8 5) 212 6492, el. p. taryba@kt.gov.lt</w:t>
      </w:r>
    </w:p>
    <w:p w14:paraId="6E382286" w14:textId="77777777" w:rsidR="000E2D86" w:rsidRPr="000E2D86" w:rsidRDefault="000E2D86" w:rsidP="000E2D86">
      <w:pPr>
        <w:jc w:val="center"/>
        <w:rPr>
          <w:sz w:val="20"/>
          <w:szCs w:val="20"/>
        </w:rPr>
      </w:pPr>
      <w:r w:rsidRPr="000E2D86">
        <w:rPr>
          <w:sz w:val="20"/>
          <w:szCs w:val="20"/>
        </w:rPr>
        <w:t>Duomenys kaupiami ir saugomi Juridinių asmenų registre, kodas 188668192</w:t>
      </w:r>
    </w:p>
    <w:p w14:paraId="376070F9" w14:textId="349CF8C7" w:rsidR="000E2D86" w:rsidRPr="00832913" w:rsidRDefault="000E2D86" w:rsidP="00832913">
      <w:pPr>
        <w:jc w:val="center"/>
        <w:rPr>
          <w:sz w:val="20"/>
          <w:szCs w:val="20"/>
        </w:rPr>
      </w:pPr>
      <w:r w:rsidRPr="000E2D86">
        <w:rPr>
          <w:sz w:val="20"/>
          <w:szCs w:val="20"/>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2616D2" w:rsidRPr="002616D2" w14:paraId="7797094E" w14:textId="77777777" w:rsidTr="00D55087">
        <w:trPr>
          <w:trHeight w:val="307"/>
        </w:trPr>
        <w:tc>
          <w:tcPr>
            <w:tcW w:w="5637" w:type="dxa"/>
          </w:tcPr>
          <w:p w14:paraId="09DAC3AC" w14:textId="4BEBA9CF" w:rsidR="00A42E2E" w:rsidRPr="002616D2" w:rsidRDefault="00F8515E" w:rsidP="00946C66">
            <w:pPr>
              <w:ind w:hanging="105"/>
            </w:pPr>
            <w:r>
              <w:t xml:space="preserve">Alytaus </w:t>
            </w:r>
            <w:r w:rsidR="00235545" w:rsidRPr="002616D2">
              <w:t>profesinio rengimo centrui</w:t>
            </w:r>
          </w:p>
          <w:p w14:paraId="28914E57" w14:textId="41942991" w:rsidR="00194551" w:rsidRPr="002616D2" w:rsidRDefault="008A39A1" w:rsidP="00946C66">
            <w:pPr>
              <w:ind w:hanging="105"/>
              <w:rPr>
                <w:lang w:val="en-US"/>
              </w:rPr>
            </w:pPr>
            <w:r w:rsidRPr="002616D2">
              <w:t xml:space="preserve">El. p. </w:t>
            </w:r>
            <w:proofErr w:type="spellStart"/>
            <w:r w:rsidR="00F8515E">
              <w:t>alytausprc</w:t>
            </w:r>
            <w:proofErr w:type="spellEnd"/>
            <w:r w:rsidR="00033E1F">
              <w:rPr>
                <w:lang w:val="en-US"/>
              </w:rPr>
              <w:t>@</w:t>
            </w:r>
            <w:proofErr w:type="spellStart"/>
            <w:r w:rsidR="00F8515E">
              <w:rPr>
                <w:lang w:val="en-US"/>
              </w:rPr>
              <w:t>aprc</w:t>
            </w:r>
            <w:r w:rsidR="00033E1F">
              <w:rPr>
                <w:lang w:val="en-US"/>
              </w:rPr>
              <w:t>.</w:t>
            </w:r>
            <w:r w:rsidR="00F8515E">
              <w:rPr>
                <w:lang w:val="en-US"/>
              </w:rPr>
              <w:t>lt</w:t>
            </w:r>
            <w:proofErr w:type="spellEnd"/>
          </w:p>
        </w:tc>
        <w:tc>
          <w:tcPr>
            <w:tcW w:w="4217" w:type="dxa"/>
          </w:tcPr>
          <w:p w14:paraId="69772390" w14:textId="3AC7BED4" w:rsidR="00DC2172" w:rsidRPr="002616D2" w:rsidRDefault="0057586C" w:rsidP="00DC2172">
            <w:r w:rsidRPr="002616D2">
              <w:t>201</w:t>
            </w:r>
            <w:r w:rsidR="008A39A1" w:rsidRPr="002616D2">
              <w:t>9-</w:t>
            </w:r>
            <w:r w:rsidR="00AD69BC">
              <w:t>12</w:t>
            </w:r>
            <w:r w:rsidR="009E2E19">
              <w:t>-</w:t>
            </w:r>
            <w:r w:rsidR="007926CB">
              <w:t xml:space="preserve">23 </w:t>
            </w:r>
            <w:r w:rsidRPr="002616D2">
              <w:t xml:space="preserve">Nr. </w:t>
            </w:r>
            <w:r w:rsidRPr="002616D2">
              <w:rPr>
                <w:rFonts w:cs="Times New Roman"/>
              </w:rPr>
              <w:t>(9.8-35) 6V-</w:t>
            </w:r>
            <w:r w:rsidR="007926CB">
              <w:rPr>
                <w:rFonts w:cs="Times New Roman"/>
              </w:rPr>
              <w:t>2281</w:t>
            </w:r>
            <w:bookmarkStart w:id="0" w:name="_GoBack"/>
            <w:bookmarkEnd w:id="0"/>
          </w:p>
          <w:p w14:paraId="1A9C41DA" w14:textId="070AFC82" w:rsidR="00DC2172" w:rsidRPr="002616D2" w:rsidRDefault="002C5725" w:rsidP="00A42E2E">
            <w:r w:rsidRPr="002616D2">
              <w:t>Į 201</w:t>
            </w:r>
            <w:r w:rsidR="008A39A1" w:rsidRPr="002616D2">
              <w:t>9</w:t>
            </w:r>
            <w:r w:rsidR="00FB040B">
              <w:t>-12</w:t>
            </w:r>
            <w:r w:rsidR="00AD69BC">
              <w:t>-1</w:t>
            </w:r>
            <w:r w:rsidR="00F8515E">
              <w:t>2</w:t>
            </w:r>
            <w:r w:rsidR="00AD69BC">
              <w:t xml:space="preserve"> </w:t>
            </w:r>
            <w:r w:rsidR="0001386B" w:rsidRPr="002616D2">
              <w:t xml:space="preserve">Nr. </w:t>
            </w:r>
            <w:r w:rsidR="00F8515E">
              <w:t>(1.8.)-V9-1155</w:t>
            </w:r>
          </w:p>
        </w:tc>
      </w:tr>
    </w:tbl>
    <w:p w14:paraId="3A916B06" w14:textId="77777777" w:rsidR="00837CFF" w:rsidRPr="00A579E3" w:rsidRDefault="00837CFF" w:rsidP="00DC2172"/>
    <w:p w14:paraId="77C38AEF" w14:textId="0BB3E8BE" w:rsidR="002C3193" w:rsidRPr="00A579E3" w:rsidRDefault="002C3193" w:rsidP="00DC2172">
      <w:pPr>
        <w:rPr>
          <w:b/>
          <w:caps/>
        </w:rPr>
      </w:pPr>
      <w:r w:rsidRPr="00A579E3">
        <w:rPr>
          <w:b/>
          <w:caps/>
        </w:rPr>
        <w:t xml:space="preserve">Dėl </w:t>
      </w:r>
      <w:r w:rsidR="00A579E3">
        <w:rPr>
          <w:b/>
          <w:caps/>
        </w:rPr>
        <w:t xml:space="preserve">VALSTYBĖS TURTO </w:t>
      </w:r>
      <w:r w:rsidR="007B0E87">
        <w:rPr>
          <w:b/>
          <w:caps/>
        </w:rPr>
        <w:t>perdavimo</w:t>
      </w:r>
      <w:r w:rsidR="000F0E3E">
        <w:rPr>
          <w:b/>
          <w:caps/>
        </w:rPr>
        <w:t xml:space="preserve"> IR INVESTAVIMO</w:t>
      </w:r>
      <w:r w:rsidR="007B0E87">
        <w:rPr>
          <w:b/>
          <w:caps/>
        </w:rPr>
        <w:t xml:space="preserve"> </w:t>
      </w:r>
    </w:p>
    <w:p w14:paraId="23B5F726" w14:textId="77777777" w:rsidR="002C3193" w:rsidRPr="009E2E19" w:rsidRDefault="002C3193" w:rsidP="007F353B">
      <w:pPr>
        <w:ind w:firstLine="720"/>
        <w:rPr>
          <w:lang w:val="en-US"/>
        </w:rPr>
      </w:pPr>
    </w:p>
    <w:p w14:paraId="513F50CC" w14:textId="440120AC" w:rsidR="008126DC" w:rsidRPr="00D03F05" w:rsidRDefault="00A25017" w:rsidP="008126DC">
      <w:pPr>
        <w:pStyle w:val="KTpstrnum"/>
      </w:pPr>
      <w:r w:rsidRPr="00D03F05">
        <w:t>Lietuvos Respublikos konkurencijos taryba, išnagrinėj</w:t>
      </w:r>
      <w:r w:rsidR="008126DC" w:rsidRPr="00D03F05">
        <w:t xml:space="preserve">o </w:t>
      </w:r>
      <w:r w:rsidR="009E2E19">
        <w:t>Alytaus</w:t>
      </w:r>
      <w:r w:rsidR="008126DC" w:rsidRPr="00D03F05">
        <w:t xml:space="preserve"> profesinio rengimo centro</w:t>
      </w:r>
      <w:r w:rsidRPr="00D03F05">
        <w:t xml:space="preserve"> 2019 m. </w:t>
      </w:r>
      <w:r w:rsidR="008126DC" w:rsidRPr="00D03F05">
        <w:t>gruodžio 1</w:t>
      </w:r>
      <w:r w:rsidR="009E2E19">
        <w:t>2</w:t>
      </w:r>
      <w:r w:rsidRPr="00D03F05">
        <w:t xml:space="preserve"> d. raštą Nr. </w:t>
      </w:r>
      <w:r w:rsidR="009E2E19">
        <w:t>(1.8.)-V9-1155</w:t>
      </w:r>
      <w:r w:rsidRPr="00D03F05">
        <w:t>, kuriuo</w:t>
      </w:r>
      <w:r w:rsidR="008126DC" w:rsidRPr="00D03F05">
        <w:t xml:space="preserve"> prašoma pateikti išvadą dėl</w:t>
      </w:r>
      <w:r w:rsidR="00FF5AF8" w:rsidRPr="00D03F05">
        <w:t xml:space="preserve"> </w:t>
      </w:r>
      <w:r w:rsidR="002C295A" w:rsidRPr="00D03F05">
        <w:t xml:space="preserve">Lietuvos Respublikos Vyriausybės nutarimo „Dėl nekilnojamojo </w:t>
      </w:r>
      <w:r w:rsidR="009E2E19">
        <w:t xml:space="preserve">turto perdavimo pagal valstybės turto patikėjimo sutartį viešajai įstaigai Alytaus profesinio rengimo centrui ir valstybės turto investavimo bei dalininko kapitalo didinimo“ </w:t>
      </w:r>
      <w:r w:rsidR="002C295A" w:rsidRPr="00D03F05">
        <w:t>projekto (toliau – Nutarimo projektas)</w:t>
      </w:r>
      <w:r w:rsidR="008126DC" w:rsidRPr="00D03F05">
        <w:t xml:space="preserve">. </w:t>
      </w:r>
    </w:p>
    <w:p w14:paraId="7B6DD00C" w14:textId="776D7F5C" w:rsidR="00A25017" w:rsidRPr="00324F50" w:rsidRDefault="008126DC" w:rsidP="008126DC">
      <w:pPr>
        <w:pStyle w:val="KTpstrnum"/>
      </w:pPr>
      <w:r w:rsidRPr="00324F50">
        <w:t xml:space="preserve">Konkurencijos taryba </w:t>
      </w:r>
      <w:r w:rsidR="00A25017" w:rsidRPr="00324F50">
        <w:t xml:space="preserve">atkreipia </w:t>
      </w:r>
      <w:r w:rsidR="00FF5AF8" w:rsidRPr="00324F50">
        <w:t>Nutarimo projekt</w:t>
      </w:r>
      <w:r w:rsidR="00D03F05" w:rsidRPr="00324F50">
        <w:t>o</w:t>
      </w:r>
      <w:r w:rsidR="00FF5AF8" w:rsidRPr="00324F50">
        <w:t xml:space="preserve"> </w:t>
      </w:r>
      <w:r w:rsidR="00A25017" w:rsidRPr="00324F50">
        <w:t>rengėjų dėmesį, kad profesinėms mokykloms perduodant arba investuojant turtą, turi būti užtikrinta, kad nebus pažeisti Lietuvos Respublikos konkurencijos įstatymo 4 straipsnio reikalavimai ir Europos Sąjungos valstybės pagalbos taisyklės.</w:t>
      </w:r>
    </w:p>
    <w:p w14:paraId="1D99F44F" w14:textId="5998C136" w:rsidR="009E2E19" w:rsidRDefault="00A25017" w:rsidP="009E2E19">
      <w:pPr>
        <w:pStyle w:val="KTpstrnum"/>
      </w:pPr>
      <w:r w:rsidRPr="00324F50">
        <w:t>Nutarimo projektu numatoma</w:t>
      </w:r>
      <w:r w:rsidR="009E2E19">
        <w:t xml:space="preserve"> perduoti</w:t>
      </w:r>
      <w:r w:rsidRPr="00324F50">
        <w:t xml:space="preserve"> </w:t>
      </w:r>
      <w:r w:rsidR="009E2E19">
        <w:t xml:space="preserve">viešajai įstaigai Alytaus profesinio rengimo centrui (toliau – Centras) valstybei nuosavybes teise priklausantį nekilnojamąjį turtą valdyti, naudoti ir juo disponuoti pagal valstybės turto patikėjimo sutartį bei nustatyti, kad valstybės teise priklausantis ir iki pertvarkymo veikusios viešosios įstaigos Simno žemės ūkio mokyklos valdytas patikėjimo teise ilgalaikis ir trumpalaikis materialusis ir nematerialusis turtas investuojamas, didinant Centro dalininko kapitalą. </w:t>
      </w:r>
    </w:p>
    <w:p w14:paraId="7B0702E4" w14:textId="2E21F333" w:rsidR="00832913" w:rsidRDefault="00A25017" w:rsidP="00A25017">
      <w:pPr>
        <w:pStyle w:val="KTpstrnum"/>
      </w:pPr>
      <w:r w:rsidRPr="00EC51D9">
        <w:t xml:space="preserve">Centro įstatuose nurodyta, kad be profesinio mokymo, Centras gali vykdyti ir ūkines veiklas, tokias kaip: </w:t>
      </w:r>
      <w:r w:rsidR="00832913">
        <w:t xml:space="preserve">nuoma ir išperkamoji nuoma, kompiuterių programavimo, konsultacinė ir susijusi veikla, mažmeninė prekyba, išskyrus variklinių transporto priemonių ir motociklų prekyba, variklinių transporto priemonių ir motociklų didmeninė ir mažmeninė prekyba bei remontas ir kt. </w:t>
      </w:r>
    </w:p>
    <w:p w14:paraId="5990DE2E" w14:textId="77777777" w:rsidR="00A25017" w:rsidRPr="009E3206" w:rsidRDefault="00A25017" w:rsidP="00A25017">
      <w:pPr>
        <w:pStyle w:val="KTpstrnum"/>
      </w:pPr>
      <w:r w:rsidRPr="009E3206">
        <w:t xml:space="preserve">Profesinis mokymas yra reglamentuojamas Lietuvos Respublikos profesinio mokymo įstatymu, kurio 3 straipsnyje nustatyti profesinio mokymo sistemos tikslai: sudaryti sąlygas įvairių poreikių ir gebėjimų asmeniui įgyti kvalifikaciją ir kompetencijas, atitinkančias šiuolaikinį mokslo, technologijos, ekonomikos ir kultūros lygį, užtikrinti profesinio mokymo prieinamumą ir kokybę ir kt. </w:t>
      </w:r>
    </w:p>
    <w:p w14:paraId="25A86C32" w14:textId="77777777" w:rsidR="00A25017" w:rsidRPr="009E3206" w:rsidRDefault="00A25017" w:rsidP="00A25017">
      <w:pPr>
        <w:pStyle w:val="KTpstrnum"/>
      </w:pPr>
      <w:r w:rsidRPr="009E3206">
        <w:t>Europos Komisijos pranešimo dėl Sutarties dėl Europos Sąjungos veikimo 107 straipsnio 1 dalyje vartojamos valstybės pagalbos sąvokos</w:t>
      </w:r>
      <w:r w:rsidRPr="009E3206">
        <w:rPr>
          <w:rStyle w:val="Puslapioinaosnuoroda"/>
        </w:rPr>
        <w:footnoteReference w:id="1"/>
      </w:r>
      <w:r w:rsidRPr="009E3206">
        <w:t xml:space="preserve"> (toliau – Pranešimas) 28 punkte nustatyta, kad „</w:t>
      </w:r>
      <w:r w:rsidRPr="009E3206">
        <w:rPr>
          <w:i/>
        </w:rPr>
        <w:t xml:space="preserve">Valstybinis švietimas, organizuojamas pagal nacionalinę švietimo sistemą, kurią finansuoja ir </w:t>
      </w:r>
      <w:r w:rsidRPr="009E3206">
        <w:rPr>
          <w:i/>
          <w:iCs/>
        </w:rPr>
        <w:t>prižiūri valstybė, gali būti laikomas neekonomine veikla</w:t>
      </w:r>
      <w:r w:rsidRPr="009E3206">
        <w:t xml:space="preserve">“. </w:t>
      </w:r>
    </w:p>
    <w:p w14:paraId="494B79B4" w14:textId="77777777" w:rsidR="00A25017" w:rsidRPr="009E3206" w:rsidRDefault="00A25017" w:rsidP="00A25017">
      <w:pPr>
        <w:pStyle w:val="KTpstrnum"/>
      </w:pPr>
      <w:r w:rsidRPr="009E3206">
        <w:t>Atsižvelgiant į tai, jei Centras užsiimtų išimtinai Profesinio mokymo įstatyme reglamentuojama profesinio mokymo veikla bei siektų minėto įstatymo 3 straipsnyje nustatytų tikslų, jo vykdoma veikla pagal Pranešimą būtų laikoma neekonomine veikla ir valstybei priklausančio turto perdavimas tokiai veiklai vykdyti (arba valstybinio turto investavimas į ją) nepažeistų Europos Sąjungos valstybės pagalbos taisyklių bei neprieštarautų Konkurencijos įstatymo nuostatoms.</w:t>
      </w:r>
    </w:p>
    <w:p w14:paraId="6F88C96D" w14:textId="28EF8B29" w:rsidR="00A25017" w:rsidRDefault="00A25017" w:rsidP="00A25017">
      <w:pPr>
        <w:pStyle w:val="KTpstrnum"/>
      </w:pPr>
      <w:r w:rsidRPr="009E3206">
        <w:t>Tuo atveju, jeigu profesinėms mokykloms perduodamas arba į jas investuojamas valstybės turtas būtų naudojamas ne pagal paskirtį, Nutarimo projekto rengėjai turėtų įvertinti tokio turto perdavimo tikslingumą ir turto, skirto ne profesinio mokymosi sistemos tikslams įgyvendinti, neperduoti.</w:t>
      </w:r>
    </w:p>
    <w:p w14:paraId="08BA7DF6" w14:textId="77777777" w:rsidR="00AF7681" w:rsidRPr="00AF7681" w:rsidRDefault="00AF7681" w:rsidP="00AF7681">
      <w:pPr>
        <w:pStyle w:val="KTpstrnum"/>
        <w:numPr>
          <w:ilvl w:val="0"/>
          <w:numId w:val="0"/>
        </w:numPr>
        <w:ind w:left="567"/>
        <w:rPr>
          <w:sz w:val="44"/>
          <w:szCs w:val="4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00B81" w:rsidRPr="00A579E3" w14:paraId="22D0569F" w14:textId="77777777" w:rsidTr="00501DB0">
        <w:tc>
          <w:tcPr>
            <w:tcW w:w="4927" w:type="dxa"/>
          </w:tcPr>
          <w:p w14:paraId="19E535BC" w14:textId="426EF025" w:rsidR="006D682D" w:rsidRPr="00A579E3" w:rsidRDefault="00DA24DB" w:rsidP="0000363D">
            <w:pPr>
              <w:ind w:hanging="108"/>
            </w:pPr>
            <w:r w:rsidRPr="00A579E3">
              <w:t>Pirminink</w:t>
            </w:r>
            <w:r w:rsidR="00946C66">
              <w:t>as</w:t>
            </w:r>
          </w:p>
        </w:tc>
        <w:tc>
          <w:tcPr>
            <w:tcW w:w="4927" w:type="dxa"/>
            <w:vAlign w:val="bottom"/>
          </w:tcPr>
          <w:p w14:paraId="094B24D3" w14:textId="252C4F28" w:rsidR="00E00B81" w:rsidRPr="00A579E3" w:rsidRDefault="00AF7681" w:rsidP="00AF7681">
            <w:pPr>
              <w:jc w:val="right"/>
            </w:pPr>
            <w:r>
              <w:t xml:space="preserve">         </w:t>
            </w:r>
            <w:r w:rsidR="00946C66">
              <w:t>Šarūnas Keserauskas</w:t>
            </w:r>
          </w:p>
        </w:tc>
      </w:tr>
    </w:tbl>
    <w:p w14:paraId="78B9E19C" w14:textId="7A6F2F76" w:rsidR="007836E3" w:rsidRDefault="007836E3" w:rsidP="005660F4">
      <w:pPr>
        <w:rPr>
          <w:sz w:val="16"/>
          <w:szCs w:val="16"/>
        </w:rPr>
      </w:pPr>
    </w:p>
    <w:p w14:paraId="167CBA6E" w14:textId="4A08CB7A" w:rsidR="00AF7681" w:rsidRDefault="00AF7681" w:rsidP="005660F4">
      <w:pPr>
        <w:rPr>
          <w:sz w:val="16"/>
          <w:szCs w:val="16"/>
        </w:rPr>
      </w:pPr>
    </w:p>
    <w:p w14:paraId="4E72E607" w14:textId="77777777" w:rsidR="00AF7681" w:rsidRPr="007836E3" w:rsidRDefault="00AF7681" w:rsidP="005660F4">
      <w:pPr>
        <w:rPr>
          <w:sz w:val="16"/>
          <w:szCs w:val="16"/>
        </w:rPr>
      </w:pPr>
    </w:p>
    <w:p w14:paraId="7ED58D77" w14:textId="3B7F306D" w:rsidR="00D55087" w:rsidRPr="00277271" w:rsidRDefault="00832913" w:rsidP="00475973">
      <w:r>
        <w:t>Živilė Žubrickaitė</w:t>
      </w:r>
      <w:r w:rsidR="00475973" w:rsidRPr="00277271">
        <w:t xml:space="preserve">, tel. (8 5) </w:t>
      </w:r>
      <w:r w:rsidR="00475973" w:rsidRPr="00AF7681">
        <w:t>261 3157</w:t>
      </w:r>
      <w:r w:rsidR="00475973" w:rsidRPr="00277271">
        <w:t xml:space="preserve">, el. p. </w:t>
      </w:r>
      <w:hyperlink r:id="rId9" w:history="1">
        <w:r w:rsidRPr="00171F5B">
          <w:rPr>
            <w:rStyle w:val="Hipersaitas"/>
          </w:rPr>
          <w:t>Zivile.Zubrickaite@kt.gov.lt</w:t>
        </w:r>
      </w:hyperlink>
    </w:p>
    <w:sectPr w:rsidR="00D55087" w:rsidRPr="00277271" w:rsidSect="00832913">
      <w:headerReference w:type="default" r:id="rId10"/>
      <w:headerReference w:type="first" r:id="rId11"/>
      <w:pgSz w:w="11906" w:h="16838" w:code="9"/>
      <w:pgMar w:top="567" w:right="567"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E8821" w14:textId="77777777" w:rsidR="00EE0239" w:rsidRDefault="00EE0239" w:rsidP="00F951F9">
      <w:r>
        <w:separator/>
      </w:r>
    </w:p>
  </w:endnote>
  <w:endnote w:type="continuationSeparator" w:id="0">
    <w:p w14:paraId="78115CDA" w14:textId="77777777" w:rsidR="00EE0239" w:rsidRDefault="00EE0239" w:rsidP="00F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88FA6" w14:textId="77777777" w:rsidR="00EE0239" w:rsidRDefault="00EE0239" w:rsidP="00F951F9">
      <w:r>
        <w:separator/>
      </w:r>
    </w:p>
  </w:footnote>
  <w:footnote w:type="continuationSeparator" w:id="0">
    <w:p w14:paraId="24602801" w14:textId="77777777" w:rsidR="00EE0239" w:rsidRDefault="00EE0239" w:rsidP="00F951F9">
      <w:r>
        <w:continuationSeparator/>
      </w:r>
    </w:p>
  </w:footnote>
  <w:footnote w:id="1">
    <w:p w14:paraId="6DA44F09" w14:textId="77777777" w:rsidR="00A25017" w:rsidRDefault="00A25017" w:rsidP="00A25017">
      <w:pPr>
        <w:pStyle w:val="Puslapioinaostekstas"/>
      </w:pPr>
      <w:r>
        <w:rPr>
          <w:rStyle w:val="Puslapioinaosnuoroda"/>
        </w:rPr>
        <w:footnoteRef/>
      </w:r>
      <w:r>
        <w:t xml:space="preserve"> OL 2016, C 262, p. </w:t>
      </w:r>
      <w:r w:rsidRPr="00ED215F">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3D8D" w14:textId="77777777" w:rsidR="004001F8" w:rsidRDefault="00EE1F2B" w:rsidP="004001F8">
    <w:pPr>
      <w:pStyle w:val="Antrats"/>
      <w:jc w:val="right"/>
      <w:rPr>
        <w:b/>
        <w:noProof/>
      </w:rPr>
    </w:pPr>
    <w:r>
      <w:tab/>
    </w:r>
    <w:sdt>
      <w:sdtPr>
        <w:id w:val="836582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1A5E">
          <w:rPr>
            <w:noProof/>
          </w:rPr>
          <w:t>2</w:t>
        </w:r>
        <w:r>
          <w:rPr>
            <w:noProof/>
          </w:rPr>
          <w:fldChar w:fldCharType="end"/>
        </w:r>
      </w:sdtContent>
    </w:sdt>
    <w:r>
      <w:rPr>
        <w:noProof/>
      </w:rPr>
      <w:tab/>
    </w:r>
  </w:p>
  <w:p w14:paraId="2331281C" w14:textId="77777777" w:rsidR="004001F8" w:rsidRDefault="004001F8" w:rsidP="004001F8">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0388" w14:textId="77777777" w:rsidR="00D55087" w:rsidRPr="00596932" w:rsidRDefault="00D55087" w:rsidP="00D55087">
    <w:pPr>
      <w:pStyle w:val="Antrats"/>
      <w:jc w:val="right"/>
      <w:rPr>
        <w:b/>
      </w:rPr>
    </w:pPr>
    <w:r>
      <w:rPr>
        <w:b/>
      </w:rPr>
      <w:t>Originalas nebus siunčiamas</w:t>
    </w:r>
  </w:p>
  <w:p w14:paraId="15985ADD" w14:textId="77777777" w:rsidR="004001F8" w:rsidRPr="004001F8" w:rsidRDefault="004001F8" w:rsidP="004001F8">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2106E"/>
    <w:multiLevelType w:val="multilevel"/>
    <w:tmpl w:val="B2388ECE"/>
    <w:lvl w:ilvl="0">
      <w:start w:val="12"/>
      <w:numFmt w:val="decimal"/>
      <w:lvlText w:val="(%1)"/>
      <w:lvlJc w:val="left"/>
      <w:pPr>
        <w:ind w:left="0" w:firstLine="567"/>
      </w:pPr>
      <w:rPr>
        <w:rFonts w:hint="default"/>
        <w:i w:val="0"/>
      </w:rPr>
    </w:lvl>
    <w:lvl w:ilvl="1">
      <w:start w:val="1"/>
      <w:numFmt w:val="lowerLetter"/>
      <w:lvlText w:val="(%2)"/>
      <w:lvlJc w:val="left"/>
      <w:pPr>
        <w:tabs>
          <w:tab w:val="num" w:pos="1247"/>
        </w:tabs>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143D0F14"/>
    <w:multiLevelType w:val="hybridMultilevel"/>
    <w:tmpl w:val="628C1572"/>
    <w:lvl w:ilvl="0" w:tplc="7F52DC68">
      <w:start w:val="1"/>
      <w:numFmt w:val="decimal"/>
      <w:lvlText w:val="(%1)"/>
      <w:lvlJc w:val="left"/>
      <w:pPr>
        <w:tabs>
          <w:tab w:val="num" w:pos="1070"/>
        </w:tabs>
        <w:ind w:left="1070" w:hanging="360"/>
      </w:pPr>
      <w:rPr>
        <w:rFonts w:hint="default"/>
        <w:i w:val="0"/>
      </w:rPr>
    </w:lvl>
    <w:lvl w:ilvl="1" w:tplc="0427000F">
      <w:start w:val="1"/>
      <w:numFmt w:val="decimal"/>
      <w:lvlText w:val="%2."/>
      <w:lvlJc w:val="left"/>
      <w:pPr>
        <w:tabs>
          <w:tab w:val="num" w:pos="2160"/>
        </w:tabs>
        <w:ind w:left="2160" w:hanging="360"/>
      </w:pPr>
      <w:rPr>
        <w:rFonts w:hint="default"/>
      </w:rPr>
    </w:lvl>
    <w:lvl w:ilvl="2" w:tplc="23B64E98">
      <w:start w:val="3"/>
      <w:numFmt w:val="lowerLetter"/>
      <w:lvlText w:val="%3)"/>
      <w:lvlJc w:val="left"/>
      <w:pPr>
        <w:tabs>
          <w:tab w:val="num" w:pos="3060"/>
        </w:tabs>
        <w:ind w:left="3060" w:hanging="360"/>
      </w:pPr>
      <w:rPr>
        <w:rFonts w:hint="default"/>
      </w:r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32F65724"/>
    <w:multiLevelType w:val="multilevel"/>
    <w:tmpl w:val="A0C06540"/>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3FCB7FB1"/>
    <w:multiLevelType w:val="hybridMultilevel"/>
    <w:tmpl w:val="0B9E061A"/>
    <w:lvl w:ilvl="0" w:tplc="6F020BB4">
      <w:start w:val="1"/>
      <w:numFmt w:val="lowerLetter"/>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4C04AEF"/>
    <w:multiLevelType w:val="multilevel"/>
    <w:tmpl w:val="F2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C45D9"/>
    <w:multiLevelType w:val="multilevel"/>
    <w:tmpl w:val="C3508EAA"/>
    <w:numStyleLink w:val="KTpunktai"/>
  </w:abstractNum>
  <w:abstractNum w:abstractNumId="7" w15:restartNumberingAfterBreak="0">
    <w:nsid w:val="462F44B2"/>
    <w:multiLevelType w:val="hybridMultilevel"/>
    <w:tmpl w:val="40DC8F68"/>
    <w:lvl w:ilvl="0" w:tplc="6F020BB4">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991419"/>
    <w:multiLevelType w:val="hybridMultilevel"/>
    <w:tmpl w:val="9098C378"/>
    <w:lvl w:ilvl="0" w:tplc="1E2014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77601D"/>
    <w:multiLevelType w:val="multilevel"/>
    <w:tmpl w:val="A0C06540"/>
    <w:styleLink w:val="KTreznum"/>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0" w15:restartNumberingAfterBreak="0">
    <w:nsid w:val="60736B12"/>
    <w:multiLevelType w:val="multilevel"/>
    <w:tmpl w:val="C3508EAA"/>
    <w:numStyleLink w:val="KTpunktai"/>
  </w:abstractNum>
  <w:abstractNum w:abstractNumId="11" w15:restartNumberingAfterBreak="0">
    <w:nsid w:val="620D4DB9"/>
    <w:multiLevelType w:val="multilevel"/>
    <w:tmpl w:val="346EB178"/>
    <w:lvl w:ilvl="0">
      <w:start w:val="1"/>
      <w:numFmt w:val="upperRoman"/>
      <w:pStyle w:val="KTskyrius"/>
      <w:lvlText w:val="%1"/>
      <w:lvlJc w:val="left"/>
      <w:pPr>
        <w:ind w:left="108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48C130A"/>
    <w:multiLevelType w:val="hybridMultilevel"/>
    <w:tmpl w:val="E88CCFBE"/>
    <w:lvl w:ilvl="0" w:tplc="D8D02D76">
      <w:start w:val="1"/>
      <w:numFmt w:val="decimal"/>
      <w:lvlText w:val="(%1)"/>
      <w:lvlJc w:val="left"/>
      <w:pPr>
        <w:ind w:left="1080" w:hanging="360"/>
      </w:pPr>
      <w:rPr>
        <w:rFonts w:hint="default"/>
      </w:rPr>
    </w:lvl>
    <w:lvl w:ilvl="1" w:tplc="3DCAD9CE">
      <w:start w:val="1"/>
      <w:numFmt w:val="lowerLetter"/>
      <w:lvlText w:val="(%2)"/>
      <w:lvlJc w:val="left"/>
      <w:pPr>
        <w:ind w:left="1800" w:hanging="360"/>
      </w:pPr>
      <w:rPr>
        <w:rFonts w:ascii="Times New Roman" w:eastAsiaTheme="minorHAnsi" w:hAnsi="Times New Roman"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956A05"/>
    <w:multiLevelType w:val="multilevel"/>
    <w:tmpl w:val="08D40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5"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6" w15:restartNumberingAfterBreak="0">
    <w:nsid w:val="6EE633B1"/>
    <w:multiLevelType w:val="hybridMultilevel"/>
    <w:tmpl w:val="3080F0E0"/>
    <w:lvl w:ilvl="0" w:tplc="86D8967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0B1D0E"/>
    <w:multiLevelType w:val="hybridMultilevel"/>
    <w:tmpl w:val="DE9ECE10"/>
    <w:lvl w:ilvl="0" w:tplc="F2C2A734">
      <w:start w:val="1"/>
      <w:numFmt w:val="decimal"/>
      <w:lvlText w:val="(%1)"/>
      <w:lvlJc w:val="left"/>
      <w:pPr>
        <w:ind w:left="1353"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744430FF"/>
    <w:multiLevelType w:val="hybridMultilevel"/>
    <w:tmpl w:val="8E026EFE"/>
    <w:lvl w:ilvl="0" w:tplc="98D4A88A">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EF25727"/>
    <w:multiLevelType w:val="hybridMultilevel"/>
    <w:tmpl w:val="51F6B98C"/>
    <w:lvl w:ilvl="0" w:tplc="CCA467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5"/>
  </w:num>
  <w:num w:numId="3">
    <w:abstractNumId w:val="9"/>
  </w:num>
  <w:num w:numId="4">
    <w:abstractNumId w:val="1"/>
  </w:num>
  <w:num w:numId="5">
    <w:abstractNumId w:val="5"/>
  </w:num>
  <w:num w:numId="6">
    <w:abstractNumId w:val="0"/>
  </w:num>
  <w:num w:numId="7">
    <w:abstractNumId w:val="6"/>
  </w:num>
  <w:num w:numId="8">
    <w:abstractNumId w:val="14"/>
  </w:num>
  <w:num w:numId="9">
    <w:abstractNumId w:val="10"/>
  </w:num>
  <w:num w:numId="10">
    <w:abstractNumId w:val="11"/>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19"/>
  </w:num>
  <w:num w:numId="16">
    <w:abstractNumId w:val="16"/>
  </w:num>
  <w:num w:numId="17">
    <w:abstractNumId w:val="12"/>
  </w:num>
  <w:num w:numId="18">
    <w:abstractNumId w:val="4"/>
  </w:num>
  <w:num w:numId="19">
    <w:abstractNumId w:val="7"/>
  </w:num>
  <w:num w:numId="20">
    <w:abstractNumId w:val="17"/>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QFSet/>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69"/>
    <w:rsid w:val="00000342"/>
    <w:rsid w:val="00000558"/>
    <w:rsid w:val="00002F6D"/>
    <w:rsid w:val="0000363D"/>
    <w:rsid w:val="00006A35"/>
    <w:rsid w:val="000121F4"/>
    <w:rsid w:val="0001386B"/>
    <w:rsid w:val="0001389B"/>
    <w:rsid w:val="00015956"/>
    <w:rsid w:val="000169A3"/>
    <w:rsid w:val="000252D8"/>
    <w:rsid w:val="00032F6C"/>
    <w:rsid w:val="0003332C"/>
    <w:rsid w:val="00033E1F"/>
    <w:rsid w:val="000374A8"/>
    <w:rsid w:val="00037D7F"/>
    <w:rsid w:val="000420EE"/>
    <w:rsid w:val="00044785"/>
    <w:rsid w:val="0004792F"/>
    <w:rsid w:val="00047CC6"/>
    <w:rsid w:val="00056907"/>
    <w:rsid w:val="00060819"/>
    <w:rsid w:val="0006101B"/>
    <w:rsid w:val="000635EB"/>
    <w:rsid w:val="00063A2E"/>
    <w:rsid w:val="00063FFA"/>
    <w:rsid w:val="00064163"/>
    <w:rsid w:val="00064A9E"/>
    <w:rsid w:val="00065050"/>
    <w:rsid w:val="000702E8"/>
    <w:rsid w:val="00070543"/>
    <w:rsid w:val="00073B87"/>
    <w:rsid w:val="00074FC8"/>
    <w:rsid w:val="000752A1"/>
    <w:rsid w:val="00075563"/>
    <w:rsid w:val="000769FA"/>
    <w:rsid w:val="00076BC7"/>
    <w:rsid w:val="00087288"/>
    <w:rsid w:val="0009039E"/>
    <w:rsid w:val="00093014"/>
    <w:rsid w:val="00095C01"/>
    <w:rsid w:val="00097D9B"/>
    <w:rsid w:val="000A1BA1"/>
    <w:rsid w:val="000A2589"/>
    <w:rsid w:val="000A2A40"/>
    <w:rsid w:val="000A3291"/>
    <w:rsid w:val="000A6BA7"/>
    <w:rsid w:val="000A74E6"/>
    <w:rsid w:val="000B266F"/>
    <w:rsid w:val="000B49BA"/>
    <w:rsid w:val="000C7116"/>
    <w:rsid w:val="000D0F57"/>
    <w:rsid w:val="000D1C4B"/>
    <w:rsid w:val="000D33FB"/>
    <w:rsid w:val="000D3890"/>
    <w:rsid w:val="000D4801"/>
    <w:rsid w:val="000D5607"/>
    <w:rsid w:val="000D6212"/>
    <w:rsid w:val="000D6D83"/>
    <w:rsid w:val="000E0093"/>
    <w:rsid w:val="000E18A9"/>
    <w:rsid w:val="000E23C3"/>
    <w:rsid w:val="000E281A"/>
    <w:rsid w:val="000E2D86"/>
    <w:rsid w:val="000E552C"/>
    <w:rsid w:val="000F04B8"/>
    <w:rsid w:val="000F0E3E"/>
    <w:rsid w:val="000F103E"/>
    <w:rsid w:val="000F2146"/>
    <w:rsid w:val="000F3805"/>
    <w:rsid w:val="000F72D8"/>
    <w:rsid w:val="0010142C"/>
    <w:rsid w:val="00101A5E"/>
    <w:rsid w:val="001054C7"/>
    <w:rsid w:val="0010580C"/>
    <w:rsid w:val="00107D66"/>
    <w:rsid w:val="001139C4"/>
    <w:rsid w:val="00117951"/>
    <w:rsid w:val="00117E29"/>
    <w:rsid w:val="00123494"/>
    <w:rsid w:val="00123FAA"/>
    <w:rsid w:val="00126F3C"/>
    <w:rsid w:val="00127F43"/>
    <w:rsid w:val="00134FE2"/>
    <w:rsid w:val="0013788D"/>
    <w:rsid w:val="00140F89"/>
    <w:rsid w:val="00142614"/>
    <w:rsid w:val="0014436C"/>
    <w:rsid w:val="001462E6"/>
    <w:rsid w:val="0014632D"/>
    <w:rsid w:val="00150BDA"/>
    <w:rsid w:val="00151CB3"/>
    <w:rsid w:val="001522AE"/>
    <w:rsid w:val="001534A7"/>
    <w:rsid w:val="0015392C"/>
    <w:rsid w:val="001559B1"/>
    <w:rsid w:val="0015620D"/>
    <w:rsid w:val="001600B3"/>
    <w:rsid w:val="00160652"/>
    <w:rsid w:val="00165F24"/>
    <w:rsid w:val="00166905"/>
    <w:rsid w:val="00177A22"/>
    <w:rsid w:val="00181BA4"/>
    <w:rsid w:val="00186BE8"/>
    <w:rsid w:val="00190C12"/>
    <w:rsid w:val="0019168C"/>
    <w:rsid w:val="00192DF1"/>
    <w:rsid w:val="00192F0E"/>
    <w:rsid w:val="00194551"/>
    <w:rsid w:val="00194A14"/>
    <w:rsid w:val="00195C79"/>
    <w:rsid w:val="001A01CB"/>
    <w:rsid w:val="001A1455"/>
    <w:rsid w:val="001A3164"/>
    <w:rsid w:val="001A6140"/>
    <w:rsid w:val="001A76A7"/>
    <w:rsid w:val="001B2FAA"/>
    <w:rsid w:val="001B3075"/>
    <w:rsid w:val="001B37B5"/>
    <w:rsid w:val="001B611D"/>
    <w:rsid w:val="001B62B0"/>
    <w:rsid w:val="001C13FD"/>
    <w:rsid w:val="001C3C35"/>
    <w:rsid w:val="001C3DB4"/>
    <w:rsid w:val="001C64B5"/>
    <w:rsid w:val="001D41A8"/>
    <w:rsid w:val="001D49F9"/>
    <w:rsid w:val="001D712C"/>
    <w:rsid w:val="001E3FF4"/>
    <w:rsid w:val="001E49A4"/>
    <w:rsid w:val="001E6107"/>
    <w:rsid w:val="001E6C0B"/>
    <w:rsid w:val="00201117"/>
    <w:rsid w:val="002054AF"/>
    <w:rsid w:val="00205C24"/>
    <w:rsid w:val="00207612"/>
    <w:rsid w:val="00212829"/>
    <w:rsid w:val="00221FD8"/>
    <w:rsid w:val="002248D3"/>
    <w:rsid w:val="0022613A"/>
    <w:rsid w:val="00226390"/>
    <w:rsid w:val="0022687B"/>
    <w:rsid w:val="0023105F"/>
    <w:rsid w:val="00235021"/>
    <w:rsid w:val="00235545"/>
    <w:rsid w:val="002361B9"/>
    <w:rsid w:val="00243113"/>
    <w:rsid w:val="00243D74"/>
    <w:rsid w:val="002453A5"/>
    <w:rsid w:val="002507A6"/>
    <w:rsid w:val="00251D1C"/>
    <w:rsid w:val="0025481F"/>
    <w:rsid w:val="002550E4"/>
    <w:rsid w:val="002616D2"/>
    <w:rsid w:val="002617F6"/>
    <w:rsid w:val="00262C08"/>
    <w:rsid w:val="0026503D"/>
    <w:rsid w:val="00266856"/>
    <w:rsid w:val="0026707A"/>
    <w:rsid w:val="00271ABB"/>
    <w:rsid w:val="00271F25"/>
    <w:rsid w:val="00272A75"/>
    <w:rsid w:val="002747C7"/>
    <w:rsid w:val="00274BF6"/>
    <w:rsid w:val="00274F9B"/>
    <w:rsid w:val="002757FC"/>
    <w:rsid w:val="0027596C"/>
    <w:rsid w:val="0028351C"/>
    <w:rsid w:val="00285A87"/>
    <w:rsid w:val="00286AD1"/>
    <w:rsid w:val="002874F9"/>
    <w:rsid w:val="0028755D"/>
    <w:rsid w:val="00293903"/>
    <w:rsid w:val="002940E4"/>
    <w:rsid w:val="002961D5"/>
    <w:rsid w:val="00297291"/>
    <w:rsid w:val="002A60B5"/>
    <w:rsid w:val="002A6A91"/>
    <w:rsid w:val="002A7ED6"/>
    <w:rsid w:val="002B070F"/>
    <w:rsid w:val="002B10E3"/>
    <w:rsid w:val="002B6BD3"/>
    <w:rsid w:val="002B729B"/>
    <w:rsid w:val="002C295A"/>
    <w:rsid w:val="002C3193"/>
    <w:rsid w:val="002C3A4D"/>
    <w:rsid w:val="002C4B71"/>
    <w:rsid w:val="002C5725"/>
    <w:rsid w:val="002C5F33"/>
    <w:rsid w:val="002D1E3C"/>
    <w:rsid w:val="002D2D66"/>
    <w:rsid w:val="002D6341"/>
    <w:rsid w:val="002D66B0"/>
    <w:rsid w:val="002D7780"/>
    <w:rsid w:val="002E1112"/>
    <w:rsid w:val="002E3066"/>
    <w:rsid w:val="002E4F08"/>
    <w:rsid w:val="002E7E50"/>
    <w:rsid w:val="002F0A82"/>
    <w:rsid w:val="002F4228"/>
    <w:rsid w:val="002F521F"/>
    <w:rsid w:val="002F5D22"/>
    <w:rsid w:val="00301741"/>
    <w:rsid w:val="00302333"/>
    <w:rsid w:val="0030596A"/>
    <w:rsid w:val="00311BF9"/>
    <w:rsid w:val="00313B77"/>
    <w:rsid w:val="00315E81"/>
    <w:rsid w:val="003205EF"/>
    <w:rsid w:val="00321E1D"/>
    <w:rsid w:val="00322981"/>
    <w:rsid w:val="00323859"/>
    <w:rsid w:val="00324F50"/>
    <w:rsid w:val="00325E0A"/>
    <w:rsid w:val="00327F83"/>
    <w:rsid w:val="00330768"/>
    <w:rsid w:val="00333359"/>
    <w:rsid w:val="003342C9"/>
    <w:rsid w:val="0033493D"/>
    <w:rsid w:val="003357D7"/>
    <w:rsid w:val="003373B6"/>
    <w:rsid w:val="00343079"/>
    <w:rsid w:val="0034693F"/>
    <w:rsid w:val="00351F00"/>
    <w:rsid w:val="00352E74"/>
    <w:rsid w:val="00352F3D"/>
    <w:rsid w:val="00360DF6"/>
    <w:rsid w:val="003637E2"/>
    <w:rsid w:val="0036655A"/>
    <w:rsid w:val="003709AE"/>
    <w:rsid w:val="00373EF0"/>
    <w:rsid w:val="00377871"/>
    <w:rsid w:val="00385805"/>
    <w:rsid w:val="00386264"/>
    <w:rsid w:val="003871B0"/>
    <w:rsid w:val="00387D5A"/>
    <w:rsid w:val="00387E27"/>
    <w:rsid w:val="00391844"/>
    <w:rsid w:val="003962ED"/>
    <w:rsid w:val="003A3FFE"/>
    <w:rsid w:val="003A5271"/>
    <w:rsid w:val="003A577E"/>
    <w:rsid w:val="003B2D64"/>
    <w:rsid w:val="003B3BC9"/>
    <w:rsid w:val="003B4FE0"/>
    <w:rsid w:val="003B6488"/>
    <w:rsid w:val="003C101F"/>
    <w:rsid w:val="003D0774"/>
    <w:rsid w:val="003D2616"/>
    <w:rsid w:val="003D37B1"/>
    <w:rsid w:val="003D562E"/>
    <w:rsid w:val="003D5CA2"/>
    <w:rsid w:val="003E6A0A"/>
    <w:rsid w:val="003F2637"/>
    <w:rsid w:val="003F274B"/>
    <w:rsid w:val="004001F8"/>
    <w:rsid w:val="00400F19"/>
    <w:rsid w:val="004011BD"/>
    <w:rsid w:val="00402711"/>
    <w:rsid w:val="004077B8"/>
    <w:rsid w:val="00411998"/>
    <w:rsid w:val="00412FAC"/>
    <w:rsid w:val="00417BD3"/>
    <w:rsid w:val="00420DC9"/>
    <w:rsid w:val="004222C0"/>
    <w:rsid w:val="00425E61"/>
    <w:rsid w:val="004351E2"/>
    <w:rsid w:val="0043776B"/>
    <w:rsid w:val="00441D4B"/>
    <w:rsid w:val="004430E8"/>
    <w:rsid w:val="00447783"/>
    <w:rsid w:val="0045028B"/>
    <w:rsid w:val="00450D78"/>
    <w:rsid w:val="00452CA7"/>
    <w:rsid w:val="00455610"/>
    <w:rsid w:val="00455B19"/>
    <w:rsid w:val="004568D6"/>
    <w:rsid w:val="004601B0"/>
    <w:rsid w:val="00464796"/>
    <w:rsid w:val="004652A1"/>
    <w:rsid w:val="004652EA"/>
    <w:rsid w:val="004659D3"/>
    <w:rsid w:val="00465F3A"/>
    <w:rsid w:val="00467F94"/>
    <w:rsid w:val="00471AFD"/>
    <w:rsid w:val="00473756"/>
    <w:rsid w:val="00475973"/>
    <w:rsid w:val="00481D82"/>
    <w:rsid w:val="004826D0"/>
    <w:rsid w:val="0048368B"/>
    <w:rsid w:val="004836FB"/>
    <w:rsid w:val="00487655"/>
    <w:rsid w:val="00493059"/>
    <w:rsid w:val="00495C02"/>
    <w:rsid w:val="00496545"/>
    <w:rsid w:val="004A07F7"/>
    <w:rsid w:val="004A3C06"/>
    <w:rsid w:val="004A4272"/>
    <w:rsid w:val="004A48DC"/>
    <w:rsid w:val="004B07F3"/>
    <w:rsid w:val="004B3F15"/>
    <w:rsid w:val="004B4D5B"/>
    <w:rsid w:val="004B640B"/>
    <w:rsid w:val="004C7702"/>
    <w:rsid w:val="004C7B98"/>
    <w:rsid w:val="004D1BF4"/>
    <w:rsid w:val="004D46B0"/>
    <w:rsid w:val="004F0D6F"/>
    <w:rsid w:val="004F1A1F"/>
    <w:rsid w:val="004F3988"/>
    <w:rsid w:val="004F5B94"/>
    <w:rsid w:val="004F6617"/>
    <w:rsid w:val="004F75D5"/>
    <w:rsid w:val="00500844"/>
    <w:rsid w:val="00501387"/>
    <w:rsid w:val="00501DB0"/>
    <w:rsid w:val="00502064"/>
    <w:rsid w:val="00505BEF"/>
    <w:rsid w:val="0051300D"/>
    <w:rsid w:val="0051581E"/>
    <w:rsid w:val="00520275"/>
    <w:rsid w:val="005218C6"/>
    <w:rsid w:val="0052399A"/>
    <w:rsid w:val="00524186"/>
    <w:rsid w:val="00530E13"/>
    <w:rsid w:val="00533AF6"/>
    <w:rsid w:val="005376A3"/>
    <w:rsid w:val="0054098E"/>
    <w:rsid w:val="00545985"/>
    <w:rsid w:val="00547939"/>
    <w:rsid w:val="00550506"/>
    <w:rsid w:val="00550B8F"/>
    <w:rsid w:val="0055198B"/>
    <w:rsid w:val="00555406"/>
    <w:rsid w:val="005619B0"/>
    <w:rsid w:val="005660F4"/>
    <w:rsid w:val="0057586C"/>
    <w:rsid w:val="00581865"/>
    <w:rsid w:val="00582546"/>
    <w:rsid w:val="005827BB"/>
    <w:rsid w:val="00583B95"/>
    <w:rsid w:val="00595602"/>
    <w:rsid w:val="005965C7"/>
    <w:rsid w:val="00596932"/>
    <w:rsid w:val="005A0AC0"/>
    <w:rsid w:val="005A3415"/>
    <w:rsid w:val="005B0EE2"/>
    <w:rsid w:val="005B18DE"/>
    <w:rsid w:val="005B3312"/>
    <w:rsid w:val="005B3558"/>
    <w:rsid w:val="005B3DA8"/>
    <w:rsid w:val="005B7038"/>
    <w:rsid w:val="005C08C2"/>
    <w:rsid w:val="005C1652"/>
    <w:rsid w:val="005C1AEF"/>
    <w:rsid w:val="005C4CB4"/>
    <w:rsid w:val="005C6167"/>
    <w:rsid w:val="005C6F8E"/>
    <w:rsid w:val="005C720C"/>
    <w:rsid w:val="005C7AA8"/>
    <w:rsid w:val="005D113C"/>
    <w:rsid w:val="005D22A9"/>
    <w:rsid w:val="005D3059"/>
    <w:rsid w:val="005D47DD"/>
    <w:rsid w:val="005D5BA5"/>
    <w:rsid w:val="005E46EF"/>
    <w:rsid w:val="005E5C46"/>
    <w:rsid w:val="005E760C"/>
    <w:rsid w:val="005F0846"/>
    <w:rsid w:val="005F4931"/>
    <w:rsid w:val="005F4F52"/>
    <w:rsid w:val="005F4F83"/>
    <w:rsid w:val="005F509D"/>
    <w:rsid w:val="006021A2"/>
    <w:rsid w:val="00604629"/>
    <w:rsid w:val="006079C1"/>
    <w:rsid w:val="0061453D"/>
    <w:rsid w:val="00617794"/>
    <w:rsid w:val="00623D58"/>
    <w:rsid w:val="0062532F"/>
    <w:rsid w:val="00625C8F"/>
    <w:rsid w:val="00631605"/>
    <w:rsid w:val="00632964"/>
    <w:rsid w:val="00635819"/>
    <w:rsid w:val="00636AE1"/>
    <w:rsid w:val="00636E59"/>
    <w:rsid w:val="006370F1"/>
    <w:rsid w:val="00640272"/>
    <w:rsid w:val="00642551"/>
    <w:rsid w:val="00642694"/>
    <w:rsid w:val="0064525A"/>
    <w:rsid w:val="00646B97"/>
    <w:rsid w:val="00647284"/>
    <w:rsid w:val="00647F49"/>
    <w:rsid w:val="0065015E"/>
    <w:rsid w:val="006547CA"/>
    <w:rsid w:val="006609F5"/>
    <w:rsid w:val="0066326F"/>
    <w:rsid w:val="0066752A"/>
    <w:rsid w:val="00667DF3"/>
    <w:rsid w:val="00670C84"/>
    <w:rsid w:val="00674736"/>
    <w:rsid w:val="00676D59"/>
    <w:rsid w:val="00677A00"/>
    <w:rsid w:val="00680439"/>
    <w:rsid w:val="0068049A"/>
    <w:rsid w:val="0068126D"/>
    <w:rsid w:val="006817B6"/>
    <w:rsid w:val="00682643"/>
    <w:rsid w:val="006857E6"/>
    <w:rsid w:val="006860E7"/>
    <w:rsid w:val="0069099D"/>
    <w:rsid w:val="00694B65"/>
    <w:rsid w:val="0069541B"/>
    <w:rsid w:val="006A35BA"/>
    <w:rsid w:val="006A4C4E"/>
    <w:rsid w:val="006A620C"/>
    <w:rsid w:val="006B02A9"/>
    <w:rsid w:val="006B22B1"/>
    <w:rsid w:val="006B3F2C"/>
    <w:rsid w:val="006B7DCF"/>
    <w:rsid w:val="006C0E2F"/>
    <w:rsid w:val="006C23CD"/>
    <w:rsid w:val="006C25F2"/>
    <w:rsid w:val="006C2A74"/>
    <w:rsid w:val="006C5278"/>
    <w:rsid w:val="006D4372"/>
    <w:rsid w:val="006D682D"/>
    <w:rsid w:val="006E0487"/>
    <w:rsid w:val="006E0758"/>
    <w:rsid w:val="006E0882"/>
    <w:rsid w:val="006E1997"/>
    <w:rsid w:val="006E2DE3"/>
    <w:rsid w:val="006E6A77"/>
    <w:rsid w:val="006E6FF5"/>
    <w:rsid w:val="006F3B03"/>
    <w:rsid w:val="006F5640"/>
    <w:rsid w:val="006F64E4"/>
    <w:rsid w:val="00704147"/>
    <w:rsid w:val="007058B1"/>
    <w:rsid w:val="0070680D"/>
    <w:rsid w:val="00712695"/>
    <w:rsid w:val="00721B6D"/>
    <w:rsid w:val="00723AA4"/>
    <w:rsid w:val="00724C3C"/>
    <w:rsid w:val="0073165A"/>
    <w:rsid w:val="007317A0"/>
    <w:rsid w:val="00733748"/>
    <w:rsid w:val="00734258"/>
    <w:rsid w:val="0073748F"/>
    <w:rsid w:val="00743A49"/>
    <w:rsid w:val="00743E55"/>
    <w:rsid w:val="00745322"/>
    <w:rsid w:val="00747142"/>
    <w:rsid w:val="00750455"/>
    <w:rsid w:val="00752325"/>
    <w:rsid w:val="00753E3B"/>
    <w:rsid w:val="00756116"/>
    <w:rsid w:val="00756544"/>
    <w:rsid w:val="00756B68"/>
    <w:rsid w:val="00757196"/>
    <w:rsid w:val="00760BC4"/>
    <w:rsid w:val="00760F37"/>
    <w:rsid w:val="00761969"/>
    <w:rsid w:val="00765E8F"/>
    <w:rsid w:val="00766111"/>
    <w:rsid w:val="00770176"/>
    <w:rsid w:val="0077404E"/>
    <w:rsid w:val="00774527"/>
    <w:rsid w:val="00775AA1"/>
    <w:rsid w:val="00775C53"/>
    <w:rsid w:val="007820C7"/>
    <w:rsid w:val="007836E3"/>
    <w:rsid w:val="007926CB"/>
    <w:rsid w:val="007A39FC"/>
    <w:rsid w:val="007B0E87"/>
    <w:rsid w:val="007B3ACB"/>
    <w:rsid w:val="007B47AF"/>
    <w:rsid w:val="007C0DA0"/>
    <w:rsid w:val="007C260B"/>
    <w:rsid w:val="007C3E96"/>
    <w:rsid w:val="007C5EDE"/>
    <w:rsid w:val="007C77AB"/>
    <w:rsid w:val="007D115C"/>
    <w:rsid w:val="007D2DC7"/>
    <w:rsid w:val="007D322E"/>
    <w:rsid w:val="007D5918"/>
    <w:rsid w:val="007E0ED4"/>
    <w:rsid w:val="007E137A"/>
    <w:rsid w:val="007E310D"/>
    <w:rsid w:val="007F193B"/>
    <w:rsid w:val="007F2BD8"/>
    <w:rsid w:val="007F353B"/>
    <w:rsid w:val="007F699E"/>
    <w:rsid w:val="00805DD1"/>
    <w:rsid w:val="008067B3"/>
    <w:rsid w:val="008112B2"/>
    <w:rsid w:val="00812101"/>
    <w:rsid w:val="008126DC"/>
    <w:rsid w:val="00814678"/>
    <w:rsid w:val="008219F4"/>
    <w:rsid w:val="00824092"/>
    <w:rsid w:val="00830E33"/>
    <w:rsid w:val="00832386"/>
    <w:rsid w:val="00832913"/>
    <w:rsid w:val="00834977"/>
    <w:rsid w:val="00837CFF"/>
    <w:rsid w:val="00840794"/>
    <w:rsid w:val="00845512"/>
    <w:rsid w:val="00847A34"/>
    <w:rsid w:val="00847B88"/>
    <w:rsid w:val="00853E1F"/>
    <w:rsid w:val="008541C0"/>
    <w:rsid w:val="008544FB"/>
    <w:rsid w:val="008563A2"/>
    <w:rsid w:val="00862874"/>
    <w:rsid w:val="00862F80"/>
    <w:rsid w:val="00863696"/>
    <w:rsid w:val="00872855"/>
    <w:rsid w:val="008728D7"/>
    <w:rsid w:val="00874473"/>
    <w:rsid w:val="00877300"/>
    <w:rsid w:val="00880B33"/>
    <w:rsid w:val="00880F24"/>
    <w:rsid w:val="008828C8"/>
    <w:rsid w:val="00883094"/>
    <w:rsid w:val="008967F6"/>
    <w:rsid w:val="0089725D"/>
    <w:rsid w:val="008979C8"/>
    <w:rsid w:val="00897AAF"/>
    <w:rsid w:val="008A08F1"/>
    <w:rsid w:val="008A1561"/>
    <w:rsid w:val="008A2DF7"/>
    <w:rsid w:val="008A39A1"/>
    <w:rsid w:val="008A43DA"/>
    <w:rsid w:val="008A704F"/>
    <w:rsid w:val="008B1DD3"/>
    <w:rsid w:val="008B5181"/>
    <w:rsid w:val="008B52BB"/>
    <w:rsid w:val="008B5E66"/>
    <w:rsid w:val="008C1A87"/>
    <w:rsid w:val="008C1D67"/>
    <w:rsid w:val="008C2B73"/>
    <w:rsid w:val="008C356E"/>
    <w:rsid w:val="008C44A8"/>
    <w:rsid w:val="008C6B54"/>
    <w:rsid w:val="008C7735"/>
    <w:rsid w:val="008C79F1"/>
    <w:rsid w:val="008D1BB4"/>
    <w:rsid w:val="008D1C1D"/>
    <w:rsid w:val="008D56A2"/>
    <w:rsid w:val="008D7284"/>
    <w:rsid w:val="008E30D0"/>
    <w:rsid w:val="008E6EE4"/>
    <w:rsid w:val="008F5F8A"/>
    <w:rsid w:val="00904F30"/>
    <w:rsid w:val="00906588"/>
    <w:rsid w:val="00912D5D"/>
    <w:rsid w:val="0091324D"/>
    <w:rsid w:val="009308FF"/>
    <w:rsid w:val="00933B15"/>
    <w:rsid w:val="0093462E"/>
    <w:rsid w:val="00937F34"/>
    <w:rsid w:val="00940F20"/>
    <w:rsid w:val="0094293B"/>
    <w:rsid w:val="0094458D"/>
    <w:rsid w:val="009451DE"/>
    <w:rsid w:val="00945347"/>
    <w:rsid w:val="00945520"/>
    <w:rsid w:val="009457E5"/>
    <w:rsid w:val="00945C3E"/>
    <w:rsid w:val="00946A56"/>
    <w:rsid w:val="00946C66"/>
    <w:rsid w:val="00950590"/>
    <w:rsid w:val="0095200E"/>
    <w:rsid w:val="00957EED"/>
    <w:rsid w:val="009623D8"/>
    <w:rsid w:val="00962EF2"/>
    <w:rsid w:val="00964A05"/>
    <w:rsid w:val="009663B1"/>
    <w:rsid w:val="009742BD"/>
    <w:rsid w:val="00974639"/>
    <w:rsid w:val="009770A4"/>
    <w:rsid w:val="00980771"/>
    <w:rsid w:val="00984982"/>
    <w:rsid w:val="00984D6B"/>
    <w:rsid w:val="00986EC0"/>
    <w:rsid w:val="00990BF2"/>
    <w:rsid w:val="009926F9"/>
    <w:rsid w:val="00992E4E"/>
    <w:rsid w:val="00995113"/>
    <w:rsid w:val="009A1951"/>
    <w:rsid w:val="009A40B5"/>
    <w:rsid w:val="009A492F"/>
    <w:rsid w:val="009A748C"/>
    <w:rsid w:val="009B075A"/>
    <w:rsid w:val="009B4011"/>
    <w:rsid w:val="009C519F"/>
    <w:rsid w:val="009C6194"/>
    <w:rsid w:val="009C6D1B"/>
    <w:rsid w:val="009D0409"/>
    <w:rsid w:val="009D0E8D"/>
    <w:rsid w:val="009D3542"/>
    <w:rsid w:val="009D48AB"/>
    <w:rsid w:val="009E2E19"/>
    <w:rsid w:val="009E303D"/>
    <w:rsid w:val="009E3206"/>
    <w:rsid w:val="009E4B58"/>
    <w:rsid w:val="009E4FA8"/>
    <w:rsid w:val="009F1220"/>
    <w:rsid w:val="009F16D5"/>
    <w:rsid w:val="00A01A6F"/>
    <w:rsid w:val="00A050AA"/>
    <w:rsid w:val="00A06C2B"/>
    <w:rsid w:val="00A071B7"/>
    <w:rsid w:val="00A10CF8"/>
    <w:rsid w:val="00A1302B"/>
    <w:rsid w:val="00A147B1"/>
    <w:rsid w:val="00A20609"/>
    <w:rsid w:val="00A21E76"/>
    <w:rsid w:val="00A22AF4"/>
    <w:rsid w:val="00A23225"/>
    <w:rsid w:val="00A25017"/>
    <w:rsid w:val="00A30BED"/>
    <w:rsid w:val="00A32A64"/>
    <w:rsid w:val="00A34810"/>
    <w:rsid w:val="00A41061"/>
    <w:rsid w:val="00A41557"/>
    <w:rsid w:val="00A41BCE"/>
    <w:rsid w:val="00A424C4"/>
    <w:rsid w:val="00A428FF"/>
    <w:rsid w:val="00A42E2E"/>
    <w:rsid w:val="00A431C6"/>
    <w:rsid w:val="00A50491"/>
    <w:rsid w:val="00A5492A"/>
    <w:rsid w:val="00A55D03"/>
    <w:rsid w:val="00A561A2"/>
    <w:rsid w:val="00A56FF6"/>
    <w:rsid w:val="00A579E3"/>
    <w:rsid w:val="00A61825"/>
    <w:rsid w:val="00A61A1D"/>
    <w:rsid w:val="00A6244B"/>
    <w:rsid w:val="00A62FD2"/>
    <w:rsid w:val="00A631C5"/>
    <w:rsid w:val="00A6441B"/>
    <w:rsid w:val="00A6715B"/>
    <w:rsid w:val="00A702E7"/>
    <w:rsid w:val="00A7094E"/>
    <w:rsid w:val="00A72F53"/>
    <w:rsid w:val="00A73313"/>
    <w:rsid w:val="00A7512A"/>
    <w:rsid w:val="00A75B3F"/>
    <w:rsid w:val="00A7600C"/>
    <w:rsid w:val="00A80D6A"/>
    <w:rsid w:val="00A81F40"/>
    <w:rsid w:val="00A824D2"/>
    <w:rsid w:val="00A825CE"/>
    <w:rsid w:val="00A854BA"/>
    <w:rsid w:val="00A85795"/>
    <w:rsid w:val="00A9132F"/>
    <w:rsid w:val="00A97CA3"/>
    <w:rsid w:val="00AA217F"/>
    <w:rsid w:val="00AB08FC"/>
    <w:rsid w:val="00AB2AF3"/>
    <w:rsid w:val="00AB5297"/>
    <w:rsid w:val="00AB6BC9"/>
    <w:rsid w:val="00AC6E80"/>
    <w:rsid w:val="00AD04ED"/>
    <w:rsid w:val="00AD12D8"/>
    <w:rsid w:val="00AD140F"/>
    <w:rsid w:val="00AD4FA2"/>
    <w:rsid w:val="00AD69BC"/>
    <w:rsid w:val="00AE1534"/>
    <w:rsid w:val="00AE3348"/>
    <w:rsid w:val="00AE36F0"/>
    <w:rsid w:val="00AE3B2C"/>
    <w:rsid w:val="00AE3C04"/>
    <w:rsid w:val="00AF10BD"/>
    <w:rsid w:val="00AF203D"/>
    <w:rsid w:val="00AF2D0F"/>
    <w:rsid w:val="00AF43FE"/>
    <w:rsid w:val="00AF5A0E"/>
    <w:rsid w:val="00AF7681"/>
    <w:rsid w:val="00AF7998"/>
    <w:rsid w:val="00B047F9"/>
    <w:rsid w:val="00B049B4"/>
    <w:rsid w:val="00B0542E"/>
    <w:rsid w:val="00B05FED"/>
    <w:rsid w:val="00B07355"/>
    <w:rsid w:val="00B11CB6"/>
    <w:rsid w:val="00B11E54"/>
    <w:rsid w:val="00B11EEC"/>
    <w:rsid w:val="00B14777"/>
    <w:rsid w:val="00B20049"/>
    <w:rsid w:val="00B2083B"/>
    <w:rsid w:val="00B314DD"/>
    <w:rsid w:val="00B328FB"/>
    <w:rsid w:val="00B43EB2"/>
    <w:rsid w:val="00B45508"/>
    <w:rsid w:val="00B45D50"/>
    <w:rsid w:val="00B467C3"/>
    <w:rsid w:val="00B4690F"/>
    <w:rsid w:val="00B47624"/>
    <w:rsid w:val="00B50E4C"/>
    <w:rsid w:val="00B52EF1"/>
    <w:rsid w:val="00B5451F"/>
    <w:rsid w:val="00B564D8"/>
    <w:rsid w:val="00B57803"/>
    <w:rsid w:val="00B63062"/>
    <w:rsid w:val="00B63DB9"/>
    <w:rsid w:val="00B64D3D"/>
    <w:rsid w:val="00B66ECD"/>
    <w:rsid w:val="00B70C96"/>
    <w:rsid w:val="00B76D72"/>
    <w:rsid w:val="00B77653"/>
    <w:rsid w:val="00B81333"/>
    <w:rsid w:val="00B8212E"/>
    <w:rsid w:val="00B826CE"/>
    <w:rsid w:val="00B82991"/>
    <w:rsid w:val="00B8597D"/>
    <w:rsid w:val="00B875F6"/>
    <w:rsid w:val="00B87817"/>
    <w:rsid w:val="00B87DE2"/>
    <w:rsid w:val="00B9092A"/>
    <w:rsid w:val="00B90CB4"/>
    <w:rsid w:val="00B94BF7"/>
    <w:rsid w:val="00B96B53"/>
    <w:rsid w:val="00B972EF"/>
    <w:rsid w:val="00BA6D33"/>
    <w:rsid w:val="00BA7761"/>
    <w:rsid w:val="00BA7D5D"/>
    <w:rsid w:val="00BB14E0"/>
    <w:rsid w:val="00BB5721"/>
    <w:rsid w:val="00BB62EC"/>
    <w:rsid w:val="00BC0F74"/>
    <w:rsid w:val="00BC3F3A"/>
    <w:rsid w:val="00BC52BC"/>
    <w:rsid w:val="00BC7F88"/>
    <w:rsid w:val="00BD4B30"/>
    <w:rsid w:val="00BD5796"/>
    <w:rsid w:val="00BE352F"/>
    <w:rsid w:val="00BE4C22"/>
    <w:rsid w:val="00BE524E"/>
    <w:rsid w:val="00BE53D7"/>
    <w:rsid w:val="00BF0CC3"/>
    <w:rsid w:val="00BF2123"/>
    <w:rsid w:val="00BF65B0"/>
    <w:rsid w:val="00BF723F"/>
    <w:rsid w:val="00C005A9"/>
    <w:rsid w:val="00C018F9"/>
    <w:rsid w:val="00C02EBA"/>
    <w:rsid w:val="00C125F1"/>
    <w:rsid w:val="00C1468D"/>
    <w:rsid w:val="00C14D34"/>
    <w:rsid w:val="00C209DE"/>
    <w:rsid w:val="00C220D1"/>
    <w:rsid w:val="00C22227"/>
    <w:rsid w:val="00C26F4F"/>
    <w:rsid w:val="00C324DC"/>
    <w:rsid w:val="00C33B6D"/>
    <w:rsid w:val="00C35DC9"/>
    <w:rsid w:val="00C376CB"/>
    <w:rsid w:val="00C43CB1"/>
    <w:rsid w:val="00C44EAA"/>
    <w:rsid w:val="00C50843"/>
    <w:rsid w:val="00C51D2B"/>
    <w:rsid w:val="00C5439D"/>
    <w:rsid w:val="00C55DD1"/>
    <w:rsid w:val="00C614D4"/>
    <w:rsid w:val="00C64832"/>
    <w:rsid w:val="00C6706B"/>
    <w:rsid w:val="00C808C9"/>
    <w:rsid w:val="00C8237A"/>
    <w:rsid w:val="00C82D18"/>
    <w:rsid w:val="00C85DA7"/>
    <w:rsid w:val="00C871F5"/>
    <w:rsid w:val="00C902A7"/>
    <w:rsid w:val="00C90F8C"/>
    <w:rsid w:val="00C91F57"/>
    <w:rsid w:val="00C95114"/>
    <w:rsid w:val="00C96B44"/>
    <w:rsid w:val="00C96DF7"/>
    <w:rsid w:val="00C97ADC"/>
    <w:rsid w:val="00CA19E3"/>
    <w:rsid w:val="00CA2C09"/>
    <w:rsid w:val="00CA2D0B"/>
    <w:rsid w:val="00CA6AA2"/>
    <w:rsid w:val="00CA6AEC"/>
    <w:rsid w:val="00CB443B"/>
    <w:rsid w:val="00CB54B2"/>
    <w:rsid w:val="00CB7A9A"/>
    <w:rsid w:val="00CC08C7"/>
    <w:rsid w:val="00CD144F"/>
    <w:rsid w:val="00CD231D"/>
    <w:rsid w:val="00CD30EA"/>
    <w:rsid w:val="00CD6281"/>
    <w:rsid w:val="00CE03FB"/>
    <w:rsid w:val="00CE0753"/>
    <w:rsid w:val="00CE0AA0"/>
    <w:rsid w:val="00CE3453"/>
    <w:rsid w:val="00CE47EC"/>
    <w:rsid w:val="00CE64D5"/>
    <w:rsid w:val="00CE7C4A"/>
    <w:rsid w:val="00CF49D2"/>
    <w:rsid w:val="00D00B12"/>
    <w:rsid w:val="00D01E11"/>
    <w:rsid w:val="00D024E3"/>
    <w:rsid w:val="00D027D8"/>
    <w:rsid w:val="00D03F05"/>
    <w:rsid w:val="00D04159"/>
    <w:rsid w:val="00D04F10"/>
    <w:rsid w:val="00D06C99"/>
    <w:rsid w:val="00D0793D"/>
    <w:rsid w:val="00D12BDD"/>
    <w:rsid w:val="00D15231"/>
    <w:rsid w:val="00D21E7D"/>
    <w:rsid w:val="00D31252"/>
    <w:rsid w:val="00D34528"/>
    <w:rsid w:val="00D3593B"/>
    <w:rsid w:val="00D36FED"/>
    <w:rsid w:val="00D40C7C"/>
    <w:rsid w:val="00D45267"/>
    <w:rsid w:val="00D45528"/>
    <w:rsid w:val="00D460EF"/>
    <w:rsid w:val="00D47A1C"/>
    <w:rsid w:val="00D52ABD"/>
    <w:rsid w:val="00D55087"/>
    <w:rsid w:val="00D55B85"/>
    <w:rsid w:val="00D64601"/>
    <w:rsid w:val="00D64AB8"/>
    <w:rsid w:val="00D64B26"/>
    <w:rsid w:val="00D67541"/>
    <w:rsid w:val="00D71C90"/>
    <w:rsid w:val="00D743B9"/>
    <w:rsid w:val="00D810B2"/>
    <w:rsid w:val="00D810E0"/>
    <w:rsid w:val="00D81580"/>
    <w:rsid w:val="00D8247D"/>
    <w:rsid w:val="00D83192"/>
    <w:rsid w:val="00D831B6"/>
    <w:rsid w:val="00D8451E"/>
    <w:rsid w:val="00D86EA6"/>
    <w:rsid w:val="00D879D2"/>
    <w:rsid w:val="00D90DF8"/>
    <w:rsid w:val="00D9186D"/>
    <w:rsid w:val="00D93B75"/>
    <w:rsid w:val="00D96414"/>
    <w:rsid w:val="00D9655E"/>
    <w:rsid w:val="00D9749E"/>
    <w:rsid w:val="00D97F36"/>
    <w:rsid w:val="00DA1C63"/>
    <w:rsid w:val="00DA22AF"/>
    <w:rsid w:val="00DA24DB"/>
    <w:rsid w:val="00DA44F9"/>
    <w:rsid w:val="00DA5D3E"/>
    <w:rsid w:val="00DA63C1"/>
    <w:rsid w:val="00DB2E7A"/>
    <w:rsid w:val="00DB5478"/>
    <w:rsid w:val="00DC0A10"/>
    <w:rsid w:val="00DC2172"/>
    <w:rsid w:val="00DC2962"/>
    <w:rsid w:val="00DC624C"/>
    <w:rsid w:val="00DC75E7"/>
    <w:rsid w:val="00DD180B"/>
    <w:rsid w:val="00DD3B45"/>
    <w:rsid w:val="00DD4319"/>
    <w:rsid w:val="00DD5E84"/>
    <w:rsid w:val="00DE0957"/>
    <w:rsid w:val="00DE2DBA"/>
    <w:rsid w:val="00DE3E3C"/>
    <w:rsid w:val="00DF02B6"/>
    <w:rsid w:val="00E00B81"/>
    <w:rsid w:val="00E023D7"/>
    <w:rsid w:val="00E11046"/>
    <w:rsid w:val="00E1150B"/>
    <w:rsid w:val="00E12010"/>
    <w:rsid w:val="00E1298D"/>
    <w:rsid w:val="00E16526"/>
    <w:rsid w:val="00E16B02"/>
    <w:rsid w:val="00E21E3D"/>
    <w:rsid w:val="00E26AD1"/>
    <w:rsid w:val="00E27086"/>
    <w:rsid w:val="00E27227"/>
    <w:rsid w:val="00E31042"/>
    <w:rsid w:val="00E33ED8"/>
    <w:rsid w:val="00E37163"/>
    <w:rsid w:val="00E37ACD"/>
    <w:rsid w:val="00E4412B"/>
    <w:rsid w:val="00E45761"/>
    <w:rsid w:val="00E4594E"/>
    <w:rsid w:val="00E5074F"/>
    <w:rsid w:val="00E511E4"/>
    <w:rsid w:val="00E518EC"/>
    <w:rsid w:val="00E57BEA"/>
    <w:rsid w:val="00E625C3"/>
    <w:rsid w:val="00E639E2"/>
    <w:rsid w:val="00E6639F"/>
    <w:rsid w:val="00E71749"/>
    <w:rsid w:val="00E72594"/>
    <w:rsid w:val="00E733B3"/>
    <w:rsid w:val="00E87ACA"/>
    <w:rsid w:val="00E90089"/>
    <w:rsid w:val="00E918BD"/>
    <w:rsid w:val="00E91A55"/>
    <w:rsid w:val="00E92155"/>
    <w:rsid w:val="00E9283B"/>
    <w:rsid w:val="00EA41F2"/>
    <w:rsid w:val="00EA6108"/>
    <w:rsid w:val="00EA7ED7"/>
    <w:rsid w:val="00EB1300"/>
    <w:rsid w:val="00EB2DFA"/>
    <w:rsid w:val="00EB4C07"/>
    <w:rsid w:val="00EB7DDF"/>
    <w:rsid w:val="00EC2F5B"/>
    <w:rsid w:val="00EC3570"/>
    <w:rsid w:val="00EC4302"/>
    <w:rsid w:val="00EC4F6A"/>
    <w:rsid w:val="00EC51D9"/>
    <w:rsid w:val="00EC7EA7"/>
    <w:rsid w:val="00ED17FD"/>
    <w:rsid w:val="00ED32B6"/>
    <w:rsid w:val="00ED5404"/>
    <w:rsid w:val="00ED7269"/>
    <w:rsid w:val="00EE0239"/>
    <w:rsid w:val="00EE1F2B"/>
    <w:rsid w:val="00EE4C78"/>
    <w:rsid w:val="00EE5A21"/>
    <w:rsid w:val="00EE604E"/>
    <w:rsid w:val="00EE71AC"/>
    <w:rsid w:val="00EE7ABC"/>
    <w:rsid w:val="00EF17F9"/>
    <w:rsid w:val="00EF2625"/>
    <w:rsid w:val="00EF40FF"/>
    <w:rsid w:val="00EF450C"/>
    <w:rsid w:val="00EF78D4"/>
    <w:rsid w:val="00F00BB6"/>
    <w:rsid w:val="00F010C5"/>
    <w:rsid w:val="00F02B43"/>
    <w:rsid w:val="00F0364D"/>
    <w:rsid w:val="00F0584A"/>
    <w:rsid w:val="00F10028"/>
    <w:rsid w:val="00F12DD0"/>
    <w:rsid w:val="00F20AEE"/>
    <w:rsid w:val="00F20B69"/>
    <w:rsid w:val="00F21279"/>
    <w:rsid w:val="00F22517"/>
    <w:rsid w:val="00F245A2"/>
    <w:rsid w:val="00F26C91"/>
    <w:rsid w:val="00F27C01"/>
    <w:rsid w:val="00F32B90"/>
    <w:rsid w:val="00F3306C"/>
    <w:rsid w:val="00F341DC"/>
    <w:rsid w:val="00F37527"/>
    <w:rsid w:val="00F41B7E"/>
    <w:rsid w:val="00F4370C"/>
    <w:rsid w:val="00F45E28"/>
    <w:rsid w:val="00F46E20"/>
    <w:rsid w:val="00F50AF7"/>
    <w:rsid w:val="00F55DCB"/>
    <w:rsid w:val="00F57380"/>
    <w:rsid w:val="00F64BEF"/>
    <w:rsid w:val="00F6587D"/>
    <w:rsid w:val="00F70553"/>
    <w:rsid w:val="00F7197F"/>
    <w:rsid w:val="00F7558B"/>
    <w:rsid w:val="00F80524"/>
    <w:rsid w:val="00F81A95"/>
    <w:rsid w:val="00F8515E"/>
    <w:rsid w:val="00F86D08"/>
    <w:rsid w:val="00F87207"/>
    <w:rsid w:val="00F922BE"/>
    <w:rsid w:val="00F951F9"/>
    <w:rsid w:val="00FA2235"/>
    <w:rsid w:val="00FB040B"/>
    <w:rsid w:val="00FB249E"/>
    <w:rsid w:val="00FB2825"/>
    <w:rsid w:val="00FB3B3C"/>
    <w:rsid w:val="00FC0B66"/>
    <w:rsid w:val="00FC0B83"/>
    <w:rsid w:val="00FC3B46"/>
    <w:rsid w:val="00FC45FD"/>
    <w:rsid w:val="00FC4D8C"/>
    <w:rsid w:val="00FC55A6"/>
    <w:rsid w:val="00FC6719"/>
    <w:rsid w:val="00FD4F77"/>
    <w:rsid w:val="00FE09EE"/>
    <w:rsid w:val="00FE1328"/>
    <w:rsid w:val="00FE4567"/>
    <w:rsid w:val="00FE5775"/>
    <w:rsid w:val="00FE724A"/>
    <w:rsid w:val="00FE775A"/>
    <w:rsid w:val="00FF315B"/>
    <w:rsid w:val="00FF4D68"/>
    <w:rsid w:val="00FF579E"/>
    <w:rsid w:val="00FF5AF8"/>
    <w:rsid w:val="00FF5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78C91"/>
  <w15:docId w15:val="{58EC9738-B19F-4897-A621-D9EF5CA1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3AF6"/>
  </w:style>
  <w:style w:type="paragraph" w:styleId="Antrat1">
    <w:name w:val="heading 1"/>
    <w:basedOn w:val="prastasis"/>
    <w:next w:val="prastasis"/>
    <w:link w:val="Antrat1Diagrama"/>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951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51F9"/>
    <w:rPr>
      <w:rFonts w:ascii="Tahoma" w:hAnsi="Tahoma" w:cs="Tahoma"/>
      <w:sz w:val="16"/>
      <w:szCs w:val="16"/>
    </w:rPr>
  </w:style>
  <w:style w:type="paragraph" w:styleId="Antrats">
    <w:name w:val="header"/>
    <w:basedOn w:val="prastasis"/>
    <w:link w:val="AntratsDiagrama"/>
    <w:uiPriority w:val="99"/>
    <w:unhideWhenUsed/>
    <w:rsid w:val="00F951F9"/>
    <w:pPr>
      <w:tabs>
        <w:tab w:val="center" w:pos="4819"/>
        <w:tab w:val="right" w:pos="9638"/>
      </w:tabs>
    </w:pPr>
  </w:style>
  <w:style w:type="character" w:customStyle="1" w:styleId="AntratsDiagrama">
    <w:name w:val="Antraštės Diagrama"/>
    <w:basedOn w:val="Numatytasispastraiposriftas"/>
    <w:link w:val="Antrats"/>
    <w:uiPriority w:val="99"/>
    <w:rsid w:val="00F951F9"/>
  </w:style>
  <w:style w:type="paragraph" w:styleId="Porat">
    <w:name w:val="footer"/>
    <w:basedOn w:val="prastasis"/>
    <w:link w:val="PoratDiagrama"/>
    <w:uiPriority w:val="99"/>
    <w:unhideWhenUsed/>
    <w:rsid w:val="00F951F9"/>
    <w:pPr>
      <w:tabs>
        <w:tab w:val="center" w:pos="4819"/>
        <w:tab w:val="right" w:pos="9638"/>
      </w:tabs>
    </w:pPr>
  </w:style>
  <w:style w:type="character" w:customStyle="1" w:styleId="PoratDiagrama">
    <w:name w:val="Poraštė Diagrama"/>
    <w:basedOn w:val="Numatytasispastraiposriftas"/>
    <w:link w:val="Porat"/>
    <w:uiPriority w:val="99"/>
    <w:rsid w:val="00F951F9"/>
  </w:style>
  <w:style w:type="numbering" w:customStyle="1" w:styleId="PstrnumeracijaKT">
    <w:name w:val="Pstr numeracija KT"/>
    <w:uiPriority w:val="99"/>
    <w:rsid w:val="00FE724A"/>
    <w:pPr>
      <w:numPr>
        <w:numId w:val="1"/>
      </w:numPr>
    </w:pPr>
  </w:style>
  <w:style w:type="paragraph" w:styleId="Sraopastraipa">
    <w:name w:val="List Paragraph"/>
    <w:basedOn w:val="prastasis"/>
    <w:link w:val="SraopastraipaDiagrama"/>
    <w:uiPriority w:val="34"/>
    <w:qFormat/>
    <w:rsid w:val="00DF02B6"/>
    <w:pPr>
      <w:ind w:left="720"/>
      <w:contextualSpacing/>
    </w:pPr>
  </w:style>
  <w:style w:type="paragraph" w:customStyle="1" w:styleId="KTpstrnum">
    <w:name w:val="KT pstr num"/>
    <w:basedOn w:val="prastasis"/>
    <w:link w:val="KTpstrnumChar"/>
    <w:qFormat/>
    <w:rsid w:val="00DF02B6"/>
    <w:pPr>
      <w:numPr>
        <w:numId w:val="2"/>
      </w:numPr>
    </w:pPr>
  </w:style>
  <w:style w:type="table" w:styleId="Lentelstinklelis">
    <w:name w:val="Table Grid"/>
    <w:basedOn w:val="prastojilente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DF02B6"/>
  </w:style>
  <w:style w:type="character" w:customStyle="1" w:styleId="KTpstrnumChar">
    <w:name w:val="KT pstr num Char"/>
    <w:basedOn w:val="SraopastraipaDiagrama"/>
    <w:link w:val="KTpstrnum"/>
    <w:rsid w:val="00CE0753"/>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nhideWhenUsed/>
    <w:rsid w:val="00352E74"/>
    <w:rPr>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rsid w:val="00352E74"/>
    <w:rPr>
      <w:sz w:val="20"/>
      <w:szCs w:val="20"/>
    </w:rPr>
  </w:style>
  <w:style w:type="character" w:styleId="Puslapioinaosnuoroda">
    <w:name w:val="footnote reference"/>
    <w:aliases w:val="Ref,de nota al pie"/>
    <w:basedOn w:val="Numatytasispastraiposriftas"/>
    <w:unhideWhenUsed/>
    <w:rsid w:val="00352E74"/>
    <w:rPr>
      <w:vertAlign w:val="superscript"/>
    </w:rPr>
  </w:style>
  <w:style w:type="paragraph" w:customStyle="1" w:styleId="KTbenum">
    <w:name w:val="KT be num"/>
    <w:basedOn w:val="prastasis"/>
    <w:link w:val="KTbenumChar"/>
    <w:qFormat/>
    <w:rsid w:val="00D06C99"/>
    <w:pPr>
      <w:ind w:firstLine="567"/>
    </w:pPr>
  </w:style>
  <w:style w:type="character" w:customStyle="1" w:styleId="KTbenumChar">
    <w:name w:val="KT be num Char"/>
    <w:basedOn w:val="Numatytasispastraiposriftas"/>
    <w:link w:val="KTbenum"/>
    <w:rsid w:val="00D06C99"/>
  </w:style>
  <w:style w:type="numbering" w:customStyle="1" w:styleId="KTreznum">
    <w:name w:val="KT rez num"/>
    <w:uiPriority w:val="99"/>
    <w:rsid w:val="00A06C2B"/>
    <w:pPr>
      <w:numPr>
        <w:numId w:val="3"/>
      </w:numPr>
    </w:pPr>
  </w:style>
  <w:style w:type="paragraph" w:styleId="Komentarotekstas">
    <w:name w:val="annotation text"/>
    <w:basedOn w:val="prastasis"/>
    <w:link w:val="KomentarotekstasDiagrama"/>
    <w:uiPriority w:val="99"/>
    <w:semiHidden/>
    <w:unhideWhenUsed/>
    <w:rsid w:val="001600B3"/>
    <w:rPr>
      <w:sz w:val="20"/>
      <w:szCs w:val="20"/>
    </w:rPr>
  </w:style>
  <w:style w:type="character" w:customStyle="1" w:styleId="KomentarotekstasDiagrama">
    <w:name w:val="Komentaro tekstas Diagrama"/>
    <w:basedOn w:val="Numatytasispastraiposriftas"/>
    <w:link w:val="Komentarotekstas"/>
    <w:uiPriority w:val="99"/>
    <w:semiHidden/>
    <w:rsid w:val="001600B3"/>
    <w:rPr>
      <w:sz w:val="20"/>
      <w:szCs w:val="20"/>
    </w:rPr>
  </w:style>
  <w:style w:type="character" w:styleId="Hipersaitas">
    <w:name w:val="Hyperlink"/>
    <w:basedOn w:val="Numatytasispastraiposriftas"/>
    <w:uiPriority w:val="99"/>
    <w:unhideWhenUsed/>
    <w:rsid w:val="001600B3"/>
    <w:rPr>
      <w:color w:val="0000FF" w:themeColor="hyperlink"/>
      <w:u w:val="single"/>
    </w:rPr>
  </w:style>
  <w:style w:type="character" w:styleId="Komentaronuoroda">
    <w:name w:val="annotation reference"/>
    <w:basedOn w:val="Numatytasispastraiposriftas"/>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prastasis"/>
    <w:link w:val="KTpunktChar"/>
    <w:qFormat/>
    <w:rsid w:val="00186BE8"/>
    <w:pPr>
      <w:numPr>
        <w:numId w:val="7"/>
      </w:numPr>
      <w:contextualSpacing/>
    </w:pPr>
    <w:rPr>
      <w:szCs w:val="22"/>
    </w:rPr>
  </w:style>
  <w:style w:type="character" w:customStyle="1" w:styleId="Antrat1Diagrama">
    <w:name w:val="Antraštė 1 Diagrama"/>
    <w:basedOn w:val="Numatytasispastraiposriftas"/>
    <w:link w:val="Antrat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Numatytasispastraiposriftas"/>
    <w:link w:val="KTpunkt"/>
    <w:rsid w:val="00186BE8"/>
    <w:rPr>
      <w:szCs w:val="22"/>
    </w:rPr>
  </w:style>
  <w:style w:type="paragraph" w:customStyle="1" w:styleId="KTdalysnum">
    <w:name w:val="KT dalys num"/>
    <w:basedOn w:val="Antrat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Sraopastraipa"/>
    <w:link w:val="KTskyriusChar"/>
    <w:rsid w:val="00002F6D"/>
    <w:pPr>
      <w:numPr>
        <w:numId w:val="10"/>
      </w:numPr>
      <w:jc w:val="center"/>
    </w:pPr>
    <w:rPr>
      <w:b/>
      <w:caps/>
    </w:rPr>
  </w:style>
  <w:style w:type="character" w:customStyle="1" w:styleId="KTdalysnumChar">
    <w:name w:val="KT dalys num Char"/>
    <w:basedOn w:val="Antrat1Diagrama"/>
    <w:link w:val="KTdalysnum"/>
    <w:rsid w:val="00A01A6F"/>
    <w:rPr>
      <w:rFonts w:asciiTheme="majorHAnsi" w:eastAsiaTheme="majorEastAsia" w:hAnsiTheme="majorHAnsi" w:cs="Times New Roman"/>
      <w:b/>
      <w:bCs/>
      <w:color w:val="365F91" w:themeColor="accent1" w:themeShade="BF"/>
      <w:sz w:val="28"/>
      <w:szCs w:val="28"/>
    </w:rPr>
  </w:style>
  <w:style w:type="paragraph" w:styleId="Komentarotema">
    <w:name w:val="annotation subject"/>
    <w:basedOn w:val="Komentarotekstas"/>
    <w:next w:val="Komentarotekstas"/>
    <w:link w:val="KomentarotemaDiagrama"/>
    <w:uiPriority w:val="99"/>
    <w:semiHidden/>
    <w:unhideWhenUsed/>
    <w:rsid w:val="006E2DE3"/>
    <w:rPr>
      <w:b/>
      <w:bCs/>
    </w:rPr>
  </w:style>
  <w:style w:type="character" w:customStyle="1" w:styleId="KTskyriusChar">
    <w:name w:val="KT skyrius Char"/>
    <w:basedOn w:val="SraopastraipaDiagrama"/>
    <w:link w:val="KTskyrius"/>
    <w:rsid w:val="00002F6D"/>
    <w:rPr>
      <w:b/>
      <w:caps/>
    </w:rPr>
  </w:style>
  <w:style w:type="character" w:customStyle="1" w:styleId="KomentarotemaDiagrama">
    <w:name w:val="Komentaro tema Diagrama"/>
    <w:basedOn w:val="KomentarotekstasDiagrama"/>
    <w:link w:val="Komentarotema"/>
    <w:uiPriority w:val="99"/>
    <w:semiHidden/>
    <w:rsid w:val="006E2DE3"/>
    <w:rPr>
      <w:b/>
      <w:bCs/>
      <w:sz w:val="20"/>
      <w:szCs w:val="20"/>
    </w:rPr>
  </w:style>
  <w:style w:type="character" w:customStyle="1" w:styleId="apple-converted-space">
    <w:name w:val="apple-converted-space"/>
    <w:basedOn w:val="Numatytasispastraiposriftas"/>
    <w:rsid w:val="009D0409"/>
  </w:style>
  <w:style w:type="character" w:styleId="Grietas">
    <w:name w:val="Strong"/>
    <w:basedOn w:val="Numatytasispastraiposriftas"/>
    <w:qFormat/>
    <w:rsid w:val="009D0409"/>
    <w:rPr>
      <w:b/>
      <w:bCs/>
    </w:rPr>
  </w:style>
  <w:style w:type="numbering" w:customStyle="1" w:styleId="PstrnumeracijaKT1">
    <w:name w:val="Pstr numeracija KT1"/>
    <w:uiPriority w:val="99"/>
    <w:rsid w:val="002C3193"/>
  </w:style>
  <w:style w:type="character" w:customStyle="1" w:styleId="tableentry">
    <w:name w:val="tableentry"/>
    <w:basedOn w:val="Numatytasispastraiposriftas"/>
    <w:rsid w:val="00ED32B6"/>
  </w:style>
  <w:style w:type="paragraph" w:customStyle="1" w:styleId="preformatted">
    <w:name w:val="preformatted"/>
    <w:basedOn w:val="prastasis"/>
    <w:rsid w:val="00A25017"/>
    <w:pPr>
      <w:spacing w:before="100" w:beforeAutospacing="1" w:after="100" w:afterAutospacing="1"/>
      <w:jc w:val="left"/>
    </w:pPr>
    <w:rPr>
      <w:rFonts w:eastAsia="Times New Roman" w:cs="Times New Roman"/>
      <w:lang w:eastAsia="lt-LT"/>
    </w:rPr>
  </w:style>
  <w:style w:type="character" w:customStyle="1" w:styleId="UnresolvedMention">
    <w:name w:val="Unresolved Mention"/>
    <w:basedOn w:val="Numatytasispastraiposriftas"/>
    <w:uiPriority w:val="99"/>
    <w:semiHidden/>
    <w:unhideWhenUsed/>
    <w:rsid w:val="0083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23860">
      <w:bodyDiv w:val="1"/>
      <w:marLeft w:val="0"/>
      <w:marRight w:val="0"/>
      <w:marTop w:val="0"/>
      <w:marBottom w:val="0"/>
      <w:divBdr>
        <w:top w:val="none" w:sz="0" w:space="0" w:color="auto"/>
        <w:left w:val="none" w:sz="0" w:space="0" w:color="auto"/>
        <w:bottom w:val="none" w:sz="0" w:space="0" w:color="auto"/>
        <w:right w:val="none" w:sz="0" w:space="0" w:color="auto"/>
      </w:divBdr>
    </w:div>
    <w:div w:id="13891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vile.Zubrickaite@kt.gov.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27CFD-3511-416F-97B7-1365FC9D20F5}">
  <ds:schemaRefs>
    <ds:schemaRef ds:uri="http://schemas.openxmlformats.org/officeDocument/2006/bibliography"/>
  </ds:schemaRefs>
</ds:datastoreItem>
</file>

<file path=customXml/itemProps2.xml><?xml version="1.0" encoding="utf-8"?>
<ds:datastoreItem xmlns:ds="http://schemas.openxmlformats.org/officeDocument/2006/customXml" ds:itemID="{DC17D4CA-5362-4977-9770-0B13B0A51F54}"/>
</file>

<file path=customXml/itemProps3.xml><?xml version="1.0" encoding="utf-8"?>
<ds:datastoreItem xmlns:ds="http://schemas.openxmlformats.org/officeDocument/2006/customXml" ds:itemID="{CFF364BC-364D-4499-97EB-F0C568AE966A}"/>
</file>

<file path=customXml/itemProps4.xml><?xml version="1.0" encoding="utf-8"?>
<ds:datastoreItem xmlns:ds="http://schemas.openxmlformats.org/officeDocument/2006/customXml" ds:itemID="{FAC74467-84A3-43B7-979C-F017C97975D5}"/>
</file>

<file path=docProps/app.xml><?xml version="1.0" encoding="utf-8"?>
<Properties xmlns="http://schemas.openxmlformats.org/officeDocument/2006/extended-properties" xmlns:vt="http://schemas.openxmlformats.org/officeDocument/2006/docPropsVTypes">
  <Template>Normal</Template>
  <TotalTime>0</TotalTime>
  <Pages>1</Pages>
  <Words>2407</Words>
  <Characters>1373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4df28877-7f37-46f1-9a24-d0b2189536b1</dc:title>
  <dc:creator>KT</dc:creator>
  <cp:lastModifiedBy>Sekretore</cp:lastModifiedBy>
  <cp:revision>2</cp:revision>
  <dcterms:created xsi:type="dcterms:W3CDTF">2019-12-23T09:45:00Z</dcterms:created>
  <dcterms:modified xsi:type="dcterms:W3CDTF">2019-12-23T09:45:00Z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