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4A6" w:rsidRPr="00753E3A" w:rsidRDefault="001934A6" w:rsidP="00BD12BB">
      <w:pPr>
        <w:pStyle w:val="Preformatted"/>
        <w:jc w:val="center"/>
        <w:rPr>
          <w:rFonts w:ascii="Times New Roman" w:hAnsi="Times New Roman"/>
          <w:b/>
          <w:sz w:val="24"/>
          <w:szCs w:val="24"/>
        </w:rPr>
      </w:pPr>
      <w:r w:rsidRPr="00753E3A">
        <w:rPr>
          <w:rFonts w:ascii="Times New Roman" w:hAnsi="Times New Roman"/>
          <w:b/>
          <w:sz w:val="24"/>
          <w:szCs w:val="24"/>
        </w:rPr>
        <w:t>LIETUVOS RESPUBLIKOS VYRIAUSYBĖS KANCELIARIJ</w:t>
      </w:r>
      <w:r w:rsidR="00EA08A9" w:rsidRPr="00753E3A">
        <w:rPr>
          <w:rFonts w:ascii="Times New Roman" w:hAnsi="Times New Roman"/>
          <w:b/>
          <w:sz w:val="24"/>
          <w:szCs w:val="24"/>
        </w:rPr>
        <w:t>A</w:t>
      </w:r>
    </w:p>
    <w:p w:rsidR="002D7321" w:rsidRPr="00753E3A" w:rsidRDefault="004326A7" w:rsidP="002D7321">
      <w:pPr>
        <w:jc w:val="center"/>
        <w:rPr>
          <w:b/>
          <w:szCs w:val="24"/>
        </w:rPr>
      </w:pPr>
      <w:r w:rsidRPr="00753E3A">
        <w:rPr>
          <w:b/>
          <w:szCs w:val="24"/>
        </w:rPr>
        <w:t>POLITIKOS ĮGYVENDINIMO GRUPĖ</w:t>
      </w:r>
    </w:p>
    <w:p w:rsidR="00553DF3" w:rsidRPr="00753E3A" w:rsidRDefault="005E784A" w:rsidP="001934A6">
      <w:pPr>
        <w:pStyle w:val="Antraste"/>
        <w:spacing w:line="360" w:lineRule="auto"/>
        <w:rPr>
          <w:szCs w:val="24"/>
        </w:rPr>
      </w:pPr>
      <w:r w:rsidRPr="00753E3A">
        <w:rPr>
          <w:caps w:val="0"/>
          <w:szCs w:val="24"/>
        </w:rPr>
        <w:t>PAŽYMA</w:t>
      </w:r>
    </w:p>
    <w:p w:rsidR="0076374F" w:rsidRDefault="0076374F" w:rsidP="00EA0EBE">
      <w:pPr>
        <w:pStyle w:val="Preformatted"/>
        <w:jc w:val="center"/>
        <w:rPr>
          <w:rFonts w:ascii="Times New Roman" w:hAnsi="Times New Roman"/>
          <w:b/>
          <w:sz w:val="24"/>
          <w:szCs w:val="24"/>
        </w:rPr>
      </w:pPr>
      <w:r w:rsidRPr="00753E3A">
        <w:rPr>
          <w:rFonts w:ascii="Times New Roman" w:hAnsi="Times New Roman"/>
          <w:b/>
          <w:sz w:val="24"/>
          <w:szCs w:val="24"/>
        </w:rPr>
        <w:t xml:space="preserve">DĖL </w:t>
      </w:r>
      <w:r w:rsidR="00A64B91" w:rsidRPr="00753E3A">
        <w:rPr>
          <w:rFonts w:ascii="Times New Roman" w:hAnsi="Times New Roman"/>
          <w:b/>
          <w:sz w:val="24"/>
          <w:szCs w:val="24"/>
        </w:rPr>
        <w:t>TEISĖS AKTŲ</w:t>
      </w:r>
      <w:r w:rsidR="00EA0EBE" w:rsidRPr="00753E3A">
        <w:rPr>
          <w:rFonts w:ascii="Times New Roman" w:hAnsi="Times New Roman"/>
          <w:b/>
          <w:sz w:val="24"/>
          <w:szCs w:val="24"/>
        </w:rPr>
        <w:t xml:space="preserve"> PROJEKTŲ DĖL ĮGALIOJIMŲ SUTEIKIMO </w:t>
      </w:r>
      <w:r w:rsidR="00BF64D2">
        <w:rPr>
          <w:rFonts w:ascii="Times New Roman" w:hAnsi="Times New Roman"/>
          <w:b/>
          <w:sz w:val="24"/>
          <w:szCs w:val="24"/>
        </w:rPr>
        <w:t>JŪRATEI RAGUCKIENEI</w:t>
      </w:r>
    </w:p>
    <w:p w:rsidR="00B7270D" w:rsidRDefault="00B7270D" w:rsidP="00B7270D">
      <w:pPr>
        <w:pStyle w:val="Preformatted"/>
        <w:jc w:val="center"/>
        <w:rPr>
          <w:rFonts w:ascii="Times New Roman" w:hAnsi="Times New Roman"/>
          <w:b/>
          <w:sz w:val="24"/>
          <w:szCs w:val="24"/>
        </w:rPr>
      </w:pPr>
      <w:r w:rsidRPr="00B7270D">
        <w:rPr>
          <w:rFonts w:ascii="Times New Roman" w:hAnsi="Times New Roman"/>
          <w:b/>
          <w:sz w:val="24"/>
          <w:szCs w:val="24"/>
        </w:rPr>
        <w:t xml:space="preserve"> </w:t>
      </w:r>
      <w:r w:rsidRPr="00B7270D">
        <w:rPr>
          <w:rFonts w:ascii="Times New Roman" w:hAnsi="Times New Roman"/>
          <w:b/>
          <w:sz w:val="24"/>
          <w:szCs w:val="24"/>
        </w:rPr>
        <w:t>(TAP-18-1853, TAIS NR. 18-13017)</w:t>
      </w:r>
    </w:p>
    <w:p w:rsidR="00BF64D2" w:rsidRPr="00753E3A" w:rsidRDefault="00BF64D2" w:rsidP="00BF64D2">
      <w:pPr>
        <w:pStyle w:val="Preformatted"/>
        <w:jc w:val="center"/>
        <w:rPr>
          <w:rFonts w:ascii="Times New Roman" w:hAnsi="Times New Roman"/>
          <w:b/>
          <w:sz w:val="24"/>
          <w:szCs w:val="24"/>
        </w:rPr>
      </w:pPr>
      <w:r w:rsidRPr="00BF64D2">
        <w:rPr>
          <w:rFonts w:ascii="Times New Roman" w:hAnsi="Times New Roman"/>
          <w:b/>
          <w:sz w:val="24"/>
          <w:szCs w:val="24"/>
        </w:rPr>
        <w:t xml:space="preserve"> </w:t>
      </w: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753E3A" w:rsidTr="00F94D25">
        <w:tc>
          <w:tcPr>
            <w:tcW w:w="4536" w:type="dxa"/>
          </w:tcPr>
          <w:p w:rsidR="00F94D25" w:rsidRPr="00753E3A" w:rsidRDefault="0076374F" w:rsidP="00EA08A9">
            <w:pPr>
              <w:spacing w:before="60" w:after="60"/>
              <w:jc w:val="center"/>
              <w:rPr>
                <w:spacing w:val="-6"/>
                <w:szCs w:val="24"/>
              </w:rPr>
            </w:pPr>
            <w:r w:rsidRPr="00753E3A">
              <w:rPr>
                <w:b/>
                <w:szCs w:val="24"/>
              </w:rPr>
              <w:t xml:space="preserve"> </w:t>
            </w:r>
            <w:sdt>
              <w:sdtPr>
                <w:rPr>
                  <w:spacing w:val="-6"/>
                  <w:szCs w:val="24"/>
                </w:rPr>
                <w:tag w:val="registravimoData"/>
                <w:id w:val="-283805736"/>
                <w:placeholder>
                  <w:docPart w:val="5227F9497BEB4502967040EA23B522FC"/>
                </w:placeholder>
              </w:sdtPr>
              <w:sdtEndPr/>
              <w:sdtContent>
                <w:r>
                  <w:t/>
                </w:r>
              </w:sdtContent>
            </w:sdt>
            <w:r w:rsidR="00F94D25" w:rsidRPr="00753E3A">
              <w:rPr>
                <w:spacing w:val="-6"/>
                <w:szCs w:val="24"/>
              </w:rPr>
              <w:t xml:space="preserve"> Nr. </w:t>
            </w:r>
            <w:sdt>
              <w:sdtPr>
                <w:rPr>
                  <w:spacing w:val="-6"/>
                  <w:szCs w:val="24"/>
                </w:rPr>
                <w:tag w:val="registravimoNr"/>
                <w:id w:val="-314025492"/>
                <w:placeholder>
                  <w:docPart w:val="5227F9497BEB4502967040EA23B522FC"/>
                </w:placeholder>
                <w:showingPlcHdr/>
              </w:sdtPr>
              <w:sdtEndPr/>
              <w:sdtContent>
                <w:r>
                  <w:t/>
                </w:r>
              </w:sdtContent>
            </w:sdt>
          </w:p>
        </w:tc>
      </w:tr>
    </w:tbl>
    <w:p w:rsidR="00D72E97" w:rsidRPr="00753E3A" w:rsidRDefault="008F31A4" w:rsidP="001934A6">
      <w:pPr>
        <w:spacing w:line="360" w:lineRule="auto"/>
        <w:jc w:val="center"/>
        <w:rPr>
          <w:szCs w:val="24"/>
        </w:rPr>
      </w:pPr>
      <w:r w:rsidRPr="00753E3A">
        <w:rPr>
          <w:szCs w:val="24"/>
        </w:rPr>
        <w:t>Vilnius</w:t>
      </w:r>
    </w:p>
    <w:p w:rsidR="00753E3A" w:rsidRPr="00753E3A" w:rsidRDefault="002D7321" w:rsidP="00D11CD3">
      <w:pPr>
        <w:pStyle w:val="ListParagraph"/>
        <w:numPr>
          <w:ilvl w:val="0"/>
          <w:numId w:val="12"/>
        </w:numPr>
        <w:spacing w:before="120" w:after="120" w:line="240" w:lineRule="auto"/>
        <w:ind w:left="284" w:hanging="284"/>
        <w:contextualSpacing w:val="0"/>
        <w:rPr>
          <w:rFonts w:ascii="Times New Roman" w:hAnsi="Times New Roman"/>
          <w:sz w:val="24"/>
          <w:szCs w:val="24"/>
        </w:rPr>
      </w:pPr>
      <w:r w:rsidRPr="00753E3A">
        <w:rPr>
          <w:rFonts w:ascii="Times New Roman" w:eastAsia="Times New Roman" w:hAnsi="Times New Roman"/>
          <w:b/>
          <w:sz w:val="24"/>
          <w:szCs w:val="24"/>
          <w:lang w:eastAsia="ru-RU"/>
        </w:rPr>
        <w:t>Projekt</w:t>
      </w:r>
      <w:r w:rsidR="00F51C2A">
        <w:rPr>
          <w:rFonts w:ascii="Times New Roman" w:eastAsia="Times New Roman" w:hAnsi="Times New Roman"/>
          <w:b/>
          <w:sz w:val="24"/>
          <w:szCs w:val="24"/>
          <w:lang w:eastAsia="ru-RU"/>
        </w:rPr>
        <w:t>ų</w:t>
      </w:r>
      <w:r w:rsidRPr="00753E3A">
        <w:rPr>
          <w:rFonts w:ascii="Times New Roman" w:eastAsia="Times New Roman" w:hAnsi="Times New Roman"/>
          <w:b/>
          <w:sz w:val="24"/>
          <w:szCs w:val="24"/>
          <w:lang w:eastAsia="ru-RU"/>
        </w:rPr>
        <w:t xml:space="preserve"> rengėjas</w:t>
      </w:r>
      <w:r w:rsidR="00865D80" w:rsidRPr="00753E3A">
        <w:rPr>
          <w:rFonts w:ascii="Times New Roman" w:eastAsia="Times New Roman" w:hAnsi="Times New Roman"/>
          <w:b/>
          <w:sz w:val="24"/>
          <w:szCs w:val="24"/>
          <w:lang w:eastAsia="ru-RU"/>
        </w:rPr>
        <w:t>.</w:t>
      </w:r>
      <w:r w:rsidR="0076374F" w:rsidRPr="00753E3A">
        <w:rPr>
          <w:rFonts w:ascii="Times New Roman" w:eastAsia="Times New Roman" w:hAnsi="Times New Roman"/>
          <w:b/>
          <w:sz w:val="24"/>
          <w:szCs w:val="24"/>
          <w:lang w:eastAsia="ru-RU"/>
        </w:rPr>
        <w:t xml:space="preserve"> </w:t>
      </w:r>
      <w:r w:rsidR="00E30E31">
        <w:rPr>
          <w:rFonts w:ascii="Times New Roman" w:hAnsi="Times New Roman"/>
          <w:sz w:val="24"/>
          <w:szCs w:val="24"/>
        </w:rPr>
        <w:t>Valstybės saugumo departamentas</w:t>
      </w:r>
      <w:r w:rsidR="00753E3A" w:rsidRPr="00753E3A">
        <w:rPr>
          <w:rFonts w:ascii="Times New Roman" w:hAnsi="Times New Roman"/>
          <w:sz w:val="24"/>
          <w:szCs w:val="24"/>
        </w:rPr>
        <w:t>.</w:t>
      </w:r>
    </w:p>
    <w:p w:rsidR="00195794" w:rsidRDefault="002D7321" w:rsidP="00D11CD3">
      <w:pPr>
        <w:pStyle w:val="ListParagraph"/>
        <w:numPr>
          <w:ilvl w:val="0"/>
          <w:numId w:val="12"/>
        </w:numPr>
        <w:spacing w:before="120" w:after="120" w:line="240" w:lineRule="auto"/>
        <w:ind w:left="284" w:hanging="284"/>
        <w:contextualSpacing w:val="0"/>
        <w:jc w:val="both"/>
        <w:rPr>
          <w:rFonts w:ascii="Times New Roman" w:hAnsi="Times New Roman"/>
          <w:sz w:val="24"/>
          <w:szCs w:val="24"/>
        </w:rPr>
      </w:pPr>
      <w:r w:rsidRPr="0030691E">
        <w:rPr>
          <w:rFonts w:ascii="Times New Roman" w:hAnsi="Times New Roman"/>
          <w:b/>
          <w:sz w:val="24"/>
          <w:szCs w:val="24"/>
        </w:rPr>
        <w:t>Projekt</w:t>
      </w:r>
      <w:r w:rsidR="00F51C2A" w:rsidRPr="0030691E">
        <w:rPr>
          <w:rFonts w:ascii="Times New Roman" w:hAnsi="Times New Roman"/>
          <w:b/>
          <w:sz w:val="24"/>
          <w:szCs w:val="24"/>
        </w:rPr>
        <w:t>ų</w:t>
      </w:r>
      <w:r w:rsidR="0023063D" w:rsidRPr="0030691E">
        <w:rPr>
          <w:rFonts w:ascii="Times New Roman" w:hAnsi="Times New Roman"/>
          <w:b/>
          <w:sz w:val="24"/>
          <w:szCs w:val="24"/>
        </w:rPr>
        <w:t xml:space="preserve"> tikslas.</w:t>
      </w:r>
      <w:r w:rsidR="00C34059" w:rsidRPr="0030691E">
        <w:rPr>
          <w:rFonts w:ascii="Times New Roman" w:hAnsi="Times New Roman"/>
          <w:sz w:val="24"/>
          <w:szCs w:val="24"/>
        </w:rPr>
        <w:t xml:space="preserve"> </w:t>
      </w:r>
      <w:r w:rsidR="009259D2" w:rsidRPr="0030691E">
        <w:rPr>
          <w:rFonts w:ascii="Times New Roman" w:hAnsi="Times New Roman"/>
          <w:sz w:val="24"/>
          <w:szCs w:val="24"/>
        </w:rPr>
        <w:t>Kreiptis į Res</w:t>
      </w:r>
      <w:r w:rsidR="00D6658A" w:rsidRPr="0030691E">
        <w:rPr>
          <w:rFonts w:ascii="Times New Roman" w:hAnsi="Times New Roman"/>
          <w:sz w:val="24"/>
          <w:szCs w:val="24"/>
        </w:rPr>
        <w:t xml:space="preserve">publikos Prezidentą su prašymu </w:t>
      </w:r>
      <w:r w:rsidR="009259D2" w:rsidRPr="0030691E">
        <w:rPr>
          <w:rFonts w:ascii="Times New Roman" w:hAnsi="Times New Roman"/>
          <w:sz w:val="24"/>
          <w:szCs w:val="24"/>
        </w:rPr>
        <w:t xml:space="preserve">suteikti </w:t>
      </w:r>
      <w:r w:rsidR="00F846C0" w:rsidRPr="0030691E">
        <w:rPr>
          <w:rFonts w:ascii="Times New Roman" w:hAnsi="Times New Roman"/>
          <w:sz w:val="24"/>
          <w:szCs w:val="24"/>
        </w:rPr>
        <w:t>U</w:t>
      </w:r>
      <w:r w:rsidR="009259D2" w:rsidRPr="0030691E">
        <w:rPr>
          <w:rFonts w:ascii="Times New Roman" w:hAnsi="Times New Roman"/>
          <w:sz w:val="24"/>
          <w:szCs w:val="24"/>
        </w:rPr>
        <w:t xml:space="preserve">žsienio reikalų ministerijos kanclerei Jūratei </w:t>
      </w:r>
      <w:proofErr w:type="spellStart"/>
      <w:r w:rsidR="009259D2" w:rsidRPr="0030691E">
        <w:rPr>
          <w:rFonts w:ascii="Times New Roman" w:hAnsi="Times New Roman"/>
          <w:sz w:val="24"/>
          <w:szCs w:val="24"/>
        </w:rPr>
        <w:t>Raguckienei</w:t>
      </w:r>
      <w:proofErr w:type="spellEnd"/>
      <w:r w:rsidR="009259D2" w:rsidRPr="0030691E">
        <w:rPr>
          <w:rFonts w:ascii="Times New Roman" w:hAnsi="Times New Roman"/>
          <w:sz w:val="24"/>
          <w:szCs w:val="24"/>
        </w:rPr>
        <w:t xml:space="preserve"> įgaliojimus pasirašyti</w:t>
      </w:r>
      <w:r w:rsidR="0030691E">
        <w:rPr>
          <w:rFonts w:ascii="Times New Roman" w:hAnsi="Times New Roman"/>
          <w:sz w:val="24"/>
          <w:szCs w:val="24"/>
        </w:rPr>
        <w:t xml:space="preserve"> </w:t>
      </w:r>
      <w:r w:rsidR="0030691E" w:rsidRPr="0030691E">
        <w:rPr>
          <w:rFonts w:ascii="Times New Roman" w:hAnsi="Times New Roman"/>
          <w:sz w:val="24"/>
          <w:szCs w:val="24"/>
          <w:u w:val="single"/>
        </w:rPr>
        <w:t>Lietuvos Respublikos Vyriausybės ir Vokietijos Federacinės Respublikos Vyriausybės susitarim</w:t>
      </w:r>
      <w:r w:rsidR="0030691E">
        <w:rPr>
          <w:rFonts w:ascii="Times New Roman" w:hAnsi="Times New Roman"/>
          <w:sz w:val="24"/>
          <w:szCs w:val="24"/>
          <w:u w:val="single"/>
        </w:rPr>
        <w:t>ą</w:t>
      </w:r>
      <w:r w:rsidR="0030691E" w:rsidRPr="0030691E">
        <w:rPr>
          <w:rFonts w:ascii="Times New Roman" w:hAnsi="Times New Roman"/>
          <w:sz w:val="24"/>
          <w:szCs w:val="24"/>
          <w:u w:val="single"/>
        </w:rPr>
        <w:t xml:space="preserve"> dėl keitimosi įslaptinta informacija ir įslaptintos informacijos abipusės apsaugos </w:t>
      </w:r>
      <w:r w:rsidR="0030691E" w:rsidRPr="0030691E">
        <w:rPr>
          <w:rFonts w:ascii="Times New Roman" w:hAnsi="Times New Roman"/>
          <w:sz w:val="24"/>
          <w:szCs w:val="24"/>
        </w:rPr>
        <w:t>(toliau – Susitarimas).</w:t>
      </w:r>
    </w:p>
    <w:p w:rsidR="00195794" w:rsidRPr="00195794" w:rsidRDefault="002970A2" w:rsidP="00D11CD3">
      <w:pPr>
        <w:pStyle w:val="ListParagraph"/>
        <w:numPr>
          <w:ilvl w:val="0"/>
          <w:numId w:val="12"/>
        </w:numPr>
        <w:spacing w:before="120" w:after="120" w:line="240" w:lineRule="auto"/>
        <w:ind w:left="284" w:hanging="284"/>
        <w:contextualSpacing w:val="0"/>
        <w:jc w:val="both"/>
        <w:rPr>
          <w:rFonts w:ascii="Times New Roman" w:hAnsi="Times New Roman"/>
          <w:sz w:val="24"/>
          <w:szCs w:val="24"/>
        </w:rPr>
      </w:pPr>
      <w:r w:rsidRPr="00195794">
        <w:rPr>
          <w:rFonts w:ascii="Times New Roman" w:eastAsia="Times New Roman" w:hAnsi="Times New Roman"/>
          <w:b/>
          <w:sz w:val="24"/>
          <w:szCs w:val="24"/>
          <w:lang w:eastAsia="ru-RU"/>
        </w:rPr>
        <w:t>Dabartinė situacija.</w:t>
      </w:r>
      <w:r w:rsidR="007C39AF" w:rsidRPr="00195794">
        <w:rPr>
          <w:rFonts w:ascii="Times New Roman" w:eastAsia="Times New Roman" w:hAnsi="Times New Roman"/>
          <w:sz w:val="24"/>
          <w:szCs w:val="24"/>
          <w:lang w:eastAsia="ru-RU"/>
        </w:rPr>
        <w:t xml:space="preserve"> </w:t>
      </w:r>
      <w:r w:rsidR="00104ADB">
        <w:rPr>
          <w:rFonts w:ascii="Times New Roman" w:eastAsia="Times New Roman" w:hAnsi="Times New Roman"/>
          <w:sz w:val="24"/>
          <w:szCs w:val="24"/>
          <w:lang w:eastAsia="ru-RU"/>
        </w:rPr>
        <w:t xml:space="preserve">Šiuo metu galioja </w:t>
      </w:r>
      <w:r w:rsidR="00195794" w:rsidRPr="00195794">
        <w:rPr>
          <w:rFonts w:ascii="Times New Roman" w:eastAsia="Times New Roman" w:hAnsi="Times New Roman"/>
          <w:sz w:val="24"/>
          <w:szCs w:val="24"/>
          <w:lang w:eastAsia="ru-RU"/>
        </w:rPr>
        <w:t>L</w:t>
      </w:r>
      <w:r w:rsidR="00195794">
        <w:rPr>
          <w:rFonts w:ascii="Times New Roman" w:eastAsia="Times New Roman" w:hAnsi="Times New Roman"/>
          <w:sz w:val="24"/>
          <w:szCs w:val="24"/>
          <w:lang w:eastAsia="ru-RU"/>
        </w:rPr>
        <w:t>R</w:t>
      </w:r>
      <w:r w:rsidR="00195794" w:rsidRPr="00195794">
        <w:rPr>
          <w:rFonts w:ascii="Times New Roman" w:eastAsia="Times New Roman" w:hAnsi="Times New Roman"/>
          <w:sz w:val="24"/>
          <w:szCs w:val="24"/>
          <w:lang w:eastAsia="ru-RU"/>
        </w:rPr>
        <w:t xml:space="preserve"> 1999 m. balandžio 20 d. įstatymu Nr. VIII-1145 ratifikuotos L</w:t>
      </w:r>
      <w:r w:rsidR="00195794">
        <w:rPr>
          <w:rFonts w:ascii="Times New Roman" w:eastAsia="Times New Roman" w:hAnsi="Times New Roman"/>
          <w:sz w:val="24"/>
          <w:szCs w:val="24"/>
          <w:lang w:eastAsia="ru-RU"/>
        </w:rPr>
        <w:t>R</w:t>
      </w:r>
      <w:r w:rsidR="00195794" w:rsidRPr="00195794">
        <w:rPr>
          <w:rFonts w:ascii="Times New Roman" w:eastAsia="Times New Roman" w:hAnsi="Times New Roman"/>
          <w:sz w:val="24"/>
          <w:szCs w:val="24"/>
          <w:lang w:eastAsia="ru-RU"/>
        </w:rPr>
        <w:t xml:space="preserve"> Vyriausybės ir V</w:t>
      </w:r>
      <w:r w:rsidR="00195794">
        <w:rPr>
          <w:rFonts w:ascii="Times New Roman" w:eastAsia="Times New Roman" w:hAnsi="Times New Roman"/>
          <w:sz w:val="24"/>
          <w:szCs w:val="24"/>
          <w:lang w:eastAsia="ru-RU"/>
        </w:rPr>
        <w:t>FR</w:t>
      </w:r>
      <w:r w:rsidR="00195794" w:rsidRPr="00195794">
        <w:rPr>
          <w:rFonts w:ascii="Times New Roman" w:eastAsia="Times New Roman" w:hAnsi="Times New Roman"/>
          <w:sz w:val="24"/>
          <w:szCs w:val="24"/>
          <w:lang w:eastAsia="ru-RU"/>
        </w:rPr>
        <w:t xml:space="preserve"> Vyriausybės sutarties dėl įslaptintos informacijos abipusės apsaugos nuostatos</w:t>
      </w:r>
      <w:r w:rsidR="00D71070">
        <w:rPr>
          <w:rFonts w:ascii="Times New Roman" w:eastAsia="Times New Roman" w:hAnsi="Times New Roman"/>
          <w:sz w:val="24"/>
          <w:szCs w:val="24"/>
          <w:lang w:eastAsia="ru-RU"/>
        </w:rPr>
        <w:t>, kurios</w:t>
      </w:r>
      <w:r w:rsidR="00195794" w:rsidRPr="00195794">
        <w:rPr>
          <w:rFonts w:ascii="Times New Roman" w:eastAsia="Times New Roman" w:hAnsi="Times New Roman"/>
          <w:sz w:val="24"/>
          <w:szCs w:val="24"/>
          <w:lang w:eastAsia="ru-RU"/>
        </w:rPr>
        <w:t xml:space="preserve"> nebeatitinka šiuo metu Lietuvos Respublikoje galiojančio teisinio reglamentavimo.</w:t>
      </w:r>
    </w:p>
    <w:p w:rsidR="00F51C2A" w:rsidRPr="00F51C2A" w:rsidRDefault="00255D3F" w:rsidP="00D11CD3">
      <w:pPr>
        <w:pStyle w:val="ListParagraph"/>
        <w:numPr>
          <w:ilvl w:val="0"/>
          <w:numId w:val="12"/>
        </w:numPr>
        <w:spacing w:before="120" w:after="120" w:line="240" w:lineRule="auto"/>
        <w:ind w:left="284" w:hanging="284"/>
        <w:contextualSpacing w:val="0"/>
        <w:jc w:val="both"/>
        <w:rPr>
          <w:rFonts w:ascii="Times New Roman" w:eastAsia="Times New Roman" w:hAnsi="Times New Roman"/>
          <w:sz w:val="24"/>
          <w:szCs w:val="24"/>
          <w:lang w:eastAsia="ru-RU"/>
        </w:rPr>
      </w:pPr>
      <w:r w:rsidRPr="00F51C2A">
        <w:rPr>
          <w:rFonts w:ascii="Times New Roman" w:eastAsia="Times New Roman" w:hAnsi="Times New Roman"/>
          <w:b/>
          <w:sz w:val="24"/>
          <w:szCs w:val="24"/>
          <w:lang w:eastAsia="ru-RU"/>
        </w:rPr>
        <w:t>Projekt</w:t>
      </w:r>
      <w:r w:rsidR="00F51C2A" w:rsidRPr="00F51C2A">
        <w:rPr>
          <w:rFonts w:ascii="Times New Roman" w:eastAsia="Times New Roman" w:hAnsi="Times New Roman"/>
          <w:b/>
          <w:sz w:val="24"/>
          <w:szCs w:val="24"/>
          <w:lang w:eastAsia="ru-RU"/>
        </w:rPr>
        <w:t>ų</w:t>
      </w:r>
      <w:r w:rsidRPr="00F51C2A">
        <w:rPr>
          <w:rFonts w:ascii="Times New Roman" w:eastAsia="Times New Roman" w:hAnsi="Times New Roman"/>
          <w:b/>
          <w:sz w:val="24"/>
          <w:szCs w:val="24"/>
          <w:lang w:eastAsia="ru-RU"/>
        </w:rPr>
        <w:t xml:space="preserve"> esmė</w:t>
      </w:r>
      <w:r w:rsidR="00DF637F">
        <w:rPr>
          <w:rFonts w:ascii="Times New Roman" w:eastAsia="Times New Roman" w:hAnsi="Times New Roman"/>
          <w:b/>
          <w:sz w:val="24"/>
          <w:szCs w:val="24"/>
          <w:lang w:eastAsia="ru-RU"/>
        </w:rPr>
        <w:t>:</w:t>
      </w:r>
    </w:p>
    <w:p w:rsidR="00F51C2A" w:rsidRDefault="00F51C2A" w:rsidP="00D11CD3">
      <w:pPr>
        <w:pStyle w:val="ListParagraph"/>
        <w:numPr>
          <w:ilvl w:val="0"/>
          <w:numId w:val="16"/>
        </w:numPr>
        <w:spacing w:before="120" w:after="120"/>
        <w:ind w:left="284" w:hanging="284"/>
        <w:contextualSpacing w:val="0"/>
        <w:jc w:val="both"/>
        <w:rPr>
          <w:rFonts w:ascii="Times New Roman" w:eastAsia="Times New Roman" w:hAnsi="Times New Roman"/>
          <w:sz w:val="24"/>
          <w:szCs w:val="24"/>
          <w:lang w:eastAsia="ru-RU"/>
        </w:rPr>
      </w:pPr>
      <w:r w:rsidRPr="00F51C2A">
        <w:rPr>
          <w:rFonts w:ascii="Times New Roman" w:eastAsia="Times New Roman" w:hAnsi="Times New Roman"/>
          <w:sz w:val="24"/>
          <w:szCs w:val="24"/>
          <w:lang w:eastAsia="ru-RU"/>
        </w:rPr>
        <w:t>Susitarimas priskirtinas ratifikuotinų tarptautinių sutarčių kategorijai</w:t>
      </w:r>
      <w:r>
        <w:rPr>
          <w:rFonts w:ascii="Times New Roman" w:eastAsia="Times New Roman" w:hAnsi="Times New Roman"/>
          <w:sz w:val="24"/>
          <w:szCs w:val="24"/>
          <w:lang w:eastAsia="ru-RU"/>
        </w:rPr>
        <w:t>.</w:t>
      </w:r>
    </w:p>
    <w:p w:rsidR="00104ADB" w:rsidRDefault="00104ADB" w:rsidP="00D11CD3">
      <w:pPr>
        <w:pStyle w:val="ListParagraph"/>
        <w:numPr>
          <w:ilvl w:val="0"/>
          <w:numId w:val="16"/>
        </w:numPr>
        <w:spacing w:before="120" w:after="120"/>
        <w:ind w:left="284" w:hanging="284"/>
        <w:contextualSpacing w:val="0"/>
        <w:jc w:val="both"/>
        <w:rPr>
          <w:rFonts w:ascii="Times New Roman" w:eastAsia="Times New Roman" w:hAnsi="Times New Roman"/>
          <w:sz w:val="24"/>
          <w:szCs w:val="24"/>
          <w:lang w:eastAsia="ru-RU"/>
        </w:rPr>
      </w:pPr>
      <w:r w:rsidRPr="00104ADB">
        <w:rPr>
          <w:rFonts w:ascii="Times New Roman" w:eastAsia="Times New Roman" w:hAnsi="Times New Roman"/>
          <w:sz w:val="24"/>
          <w:szCs w:val="24"/>
          <w:lang w:eastAsia="ru-RU"/>
        </w:rPr>
        <w:t>Susitarim</w:t>
      </w:r>
      <w:r>
        <w:rPr>
          <w:rFonts w:ascii="Times New Roman" w:eastAsia="Times New Roman" w:hAnsi="Times New Roman"/>
          <w:sz w:val="24"/>
          <w:szCs w:val="24"/>
          <w:lang w:eastAsia="ru-RU"/>
        </w:rPr>
        <w:t>u</w:t>
      </w:r>
      <w:r w:rsidRPr="00104ADB">
        <w:rPr>
          <w:rFonts w:ascii="Times New Roman" w:eastAsia="Times New Roman" w:hAnsi="Times New Roman"/>
          <w:sz w:val="24"/>
          <w:szCs w:val="24"/>
          <w:lang w:eastAsia="ru-RU"/>
        </w:rPr>
        <w:t xml:space="preserve"> siekiama reglamentuoti L</w:t>
      </w:r>
      <w:r>
        <w:rPr>
          <w:rFonts w:ascii="Times New Roman" w:eastAsia="Times New Roman" w:hAnsi="Times New Roman"/>
          <w:sz w:val="24"/>
          <w:szCs w:val="24"/>
          <w:lang w:eastAsia="ru-RU"/>
        </w:rPr>
        <w:t>R</w:t>
      </w:r>
      <w:r w:rsidRPr="00104ADB">
        <w:rPr>
          <w:rFonts w:ascii="Times New Roman" w:eastAsia="Times New Roman" w:hAnsi="Times New Roman"/>
          <w:sz w:val="24"/>
          <w:szCs w:val="24"/>
          <w:lang w:eastAsia="ru-RU"/>
        </w:rPr>
        <w:t xml:space="preserve"> ir V</w:t>
      </w:r>
      <w:r>
        <w:rPr>
          <w:rFonts w:ascii="Times New Roman" w:eastAsia="Times New Roman" w:hAnsi="Times New Roman"/>
          <w:sz w:val="24"/>
          <w:szCs w:val="24"/>
          <w:lang w:eastAsia="ru-RU"/>
        </w:rPr>
        <w:t>FR</w:t>
      </w:r>
      <w:r w:rsidRPr="00104ADB">
        <w:rPr>
          <w:rFonts w:ascii="Times New Roman" w:eastAsia="Times New Roman" w:hAnsi="Times New Roman"/>
          <w:sz w:val="24"/>
          <w:szCs w:val="24"/>
          <w:lang w:eastAsia="ru-RU"/>
        </w:rPr>
        <w:t xml:space="preserve"> institucijų bendradarbiavimą nacionalinio saugumo srityje ir užtikrinti įslaptintos informacijos, kuria buvo pasikeista ar kuri buvo bendrai sukurta, apsa</w:t>
      </w:r>
      <w:r>
        <w:rPr>
          <w:rFonts w:ascii="Times New Roman" w:eastAsia="Times New Roman" w:hAnsi="Times New Roman"/>
          <w:sz w:val="24"/>
          <w:szCs w:val="24"/>
          <w:lang w:eastAsia="ru-RU"/>
        </w:rPr>
        <w:t>ugą.</w:t>
      </w:r>
    </w:p>
    <w:p w:rsidR="0030691E" w:rsidRPr="00F939F4" w:rsidRDefault="00104ADB" w:rsidP="00D11CD3">
      <w:pPr>
        <w:pStyle w:val="ListParagraph"/>
        <w:numPr>
          <w:ilvl w:val="0"/>
          <w:numId w:val="16"/>
        </w:numPr>
        <w:spacing w:before="120" w:after="120"/>
        <w:ind w:left="284" w:hanging="284"/>
        <w:contextualSpacing w:val="0"/>
        <w:jc w:val="both"/>
        <w:rPr>
          <w:rFonts w:ascii="Times New Roman" w:eastAsia="Times New Roman" w:hAnsi="Times New Roman"/>
          <w:sz w:val="24"/>
          <w:szCs w:val="24"/>
          <w:lang w:eastAsia="ru-RU"/>
        </w:rPr>
      </w:pPr>
      <w:r w:rsidRPr="00104ADB">
        <w:rPr>
          <w:rFonts w:ascii="Times New Roman" w:eastAsia="Times New Roman" w:hAnsi="Times New Roman"/>
          <w:sz w:val="24"/>
          <w:szCs w:val="24"/>
          <w:lang w:eastAsia="ru-RU"/>
        </w:rPr>
        <w:t>Susitarim</w:t>
      </w:r>
      <w:r w:rsidR="00DF637F">
        <w:rPr>
          <w:rFonts w:ascii="Times New Roman" w:eastAsia="Times New Roman" w:hAnsi="Times New Roman"/>
          <w:sz w:val="24"/>
          <w:szCs w:val="24"/>
          <w:lang w:eastAsia="ru-RU"/>
        </w:rPr>
        <w:t>as</w:t>
      </w:r>
      <w:r w:rsidRPr="00104ADB">
        <w:rPr>
          <w:rFonts w:ascii="Times New Roman" w:eastAsia="Times New Roman" w:hAnsi="Times New Roman"/>
          <w:sz w:val="24"/>
          <w:szCs w:val="24"/>
          <w:lang w:eastAsia="ru-RU"/>
        </w:rPr>
        <w:t xml:space="preserve"> apibrėžia esmines sąvokas, numato šalių įsipareigojimus ir įslaptintos informacijos apsaugos reikalavimus, reglamentuoja įslaptintų sandorių sudarymo sąlygas, vizitų procedūras, reikalavimus, taikomus perduodant įslaptintą informaciją, galimų įslaptintos informacijos apsaugos reikalavimų pažeidimų nagrinėjimo tvarką, išlaidų, susijusių su Susitarimo įgyvendinimu, pasidalijim</w:t>
      </w:r>
      <w:r w:rsidR="00F939F4">
        <w:rPr>
          <w:rFonts w:ascii="Times New Roman" w:eastAsia="Times New Roman" w:hAnsi="Times New Roman"/>
          <w:sz w:val="24"/>
          <w:szCs w:val="24"/>
          <w:lang w:eastAsia="ru-RU"/>
        </w:rPr>
        <w:t>o principus ir kitus klausimus.</w:t>
      </w:r>
    </w:p>
    <w:p w:rsidR="00104ADB" w:rsidRPr="00104ADB" w:rsidRDefault="00B7270D" w:rsidP="00D11CD3">
      <w:pPr>
        <w:pStyle w:val="ListParagraph"/>
        <w:numPr>
          <w:ilvl w:val="0"/>
          <w:numId w:val="16"/>
        </w:numPr>
        <w:spacing w:before="120" w:after="120"/>
        <w:ind w:left="284" w:hanging="284"/>
        <w:contextualSpacing w:val="0"/>
        <w:jc w:val="both"/>
        <w:rPr>
          <w:szCs w:val="24"/>
        </w:rPr>
      </w:pPr>
      <w:r w:rsidRPr="00104ADB">
        <w:rPr>
          <w:rFonts w:ascii="Times New Roman" w:eastAsia="Times New Roman" w:hAnsi="Times New Roman"/>
          <w:sz w:val="24"/>
          <w:szCs w:val="24"/>
          <w:lang w:eastAsia="ru-RU"/>
        </w:rPr>
        <w:t>L</w:t>
      </w:r>
      <w:r w:rsidR="00506F4B" w:rsidRPr="00104ADB">
        <w:rPr>
          <w:rFonts w:ascii="Times New Roman" w:eastAsia="Times New Roman" w:hAnsi="Times New Roman"/>
          <w:sz w:val="24"/>
          <w:szCs w:val="24"/>
          <w:lang w:eastAsia="ru-RU"/>
        </w:rPr>
        <w:t>R</w:t>
      </w:r>
      <w:r w:rsidRPr="00104ADB">
        <w:rPr>
          <w:rFonts w:ascii="Times New Roman" w:eastAsia="Times New Roman" w:hAnsi="Times New Roman"/>
          <w:sz w:val="24"/>
          <w:szCs w:val="24"/>
          <w:lang w:eastAsia="ru-RU"/>
        </w:rPr>
        <w:t xml:space="preserve"> paslapčių apsaugos koordinavimo komisija</w:t>
      </w:r>
      <w:r w:rsidR="00506F4B" w:rsidRPr="00104ADB">
        <w:rPr>
          <w:rFonts w:ascii="Times New Roman" w:eastAsia="Times New Roman" w:hAnsi="Times New Roman"/>
          <w:sz w:val="24"/>
          <w:szCs w:val="24"/>
          <w:lang w:eastAsia="ru-RU"/>
        </w:rPr>
        <w:t xml:space="preserve">, </w:t>
      </w:r>
      <w:r w:rsidRPr="00104ADB">
        <w:rPr>
          <w:rFonts w:ascii="Times New Roman" w:eastAsia="Times New Roman" w:hAnsi="Times New Roman"/>
          <w:sz w:val="24"/>
          <w:szCs w:val="24"/>
          <w:lang w:eastAsia="ru-RU"/>
        </w:rPr>
        <w:t>2016 m. birželio 17 d. protokolu Nr. 56-4 pavedė V</w:t>
      </w:r>
      <w:r w:rsidR="00195794" w:rsidRPr="00104ADB">
        <w:rPr>
          <w:rFonts w:ascii="Times New Roman" w:eastAsia="Times New Roman" w:hAnsi="Times New Roman"/>
          <w:sz w:val="24"/>
          <w:szCs w:val="24"/>
          <w:lang w:eastAsia="ru-RU"/>
        </w:rPr>
        <w:t>SD</w:t>
      </w:r>
      <w:r w:rsidRPr="00104ADB">
        <w:rPr>
          <w:rFonts w:ascii="Times New Roman" w:eastAsia="Times New Roman" w:hAnsi="Times New Roman"/>
          <w:sz w:val="24"/>
          <w:szCs w:val="24"/>
          <w:lang w:eastAsia="ru-RU"/>
        </w:rPr>
        <w:t xml:space="preserve"> inicijuoti L</w:t>
      </w:r>
      <w:r w:rsidR="00195794" w:rsidRPr="00104ADB">
        <w:rPr>
          <w:rFonts w:ascii="Times New Roman" w:eastAsia="Times New Roman" w:hAnsi="Times New Roman"/>
          <w:sz w:val="24"/>
          <w:szCs w:val="24"/>
          <w:lang w:eastAsia="ru-RU"/>
        </w:rPr>
        <w:t>R</w:t>
      </w:r>
      <w:r w:rsidRPr="00104ADB">
        <w:rPr>
          <w:rFonts w:ascii="Times New Roman" w:eastAsia="Times New Roman" w:hAnsi="Times New Roman"/>
          <w:sz w:val="24"/>
          <w:szCs w:val="24"/>
          <w:lang w:eastAsia="ru-RU"/>
        </w:rPr>
        <w:t xml:space="preserve"> tarptautinės sutarties dėl įslaptintos informacijos abipusės apsaugos reikalavimų įgyvendinimo su V</w:t>
      </w:r>
      <w:r w:rsidR="00195794" w:rsidRPr="00104ADB">
        <w:rPr>
          <w:rFonts w:ascii="Times New Roman" w:eastAsia="Times New Roman" w:hAnsi="Times New Roman"/>
          <w:sz w:val="24"/>
          <w:szCs w:val="24"/>
          <w:lang w:eastAsia="ru-RU"/>
        </w:rPr>
        <w:t>FR</w:t>
      </w:r>
      <w:r w:rsidR="00104ADB">
        <w:rPr>
          <w:rFonts w:ascii="Times New Roman" w:eastAsia="Times New Roman" w:hAnsi="Times New Roman"/>
          <w:sz w:val="24"/>
          <w:szCs w:val="24"/>
          <w:lang w:eastAsia="ru-RU"/>
        </w:rPr>
        <w:t xml:space="preserve"> Vyriausybe atnaujinimą.</w:t>
      </w:r>
    </w:p>
    <w:p w:rsidR="00DC1860" w:rsidRPr="00D11CD3" w:rsidRDefault="00104ADB" w:rsidP="00D11CD3">
      <w:pPr>
        <w:pStyle w:val="ListParagraph"/>
        <w:numPr>
          <w:ilvl w:val="0"/>
          <w:numId w:val="16"/>
        </w:numPr>
        <w:spacing w:before="120" w:after="120"/>
        <w:ind w:left="284" w:hanging="284"/>
        <w:contextualSpacing w:val="0"/>
        <w:jc w:val="both"/>
        <w:rPr>
          <w:szCs w:val="24"/>
        </w:rPr>
      </w:pPr>
      <w:r>
        <w:rPr>
          <w:rFonts w:ascii="Times New Roman" w:eastAsia="Times New Roman" w:hAnsi="Times New Roman"/>
          <w:sz w:val="24"/>
          <w:szCs w:val="24"/>
          <w:lang w:eastAsia="ru-RU"/>
        </w:rPr>
        <w:t xml:space="preserve">2017 m. </w:t>
      </w:r>
      <w:r w:rsidR="00B7270D" w:rsidRPr="00104ADB">
        <w:rPr>
          <w:rFonts w:ascii="Times New Roman" w:eastAsia="Times New Roman" w:hAnsi="Times New Roman"/>
          <w:sz w:val="24"/>
          <w:szCs w:val="24"/>
          <w:lang w:eastAsia="ru-RU"/>
        </w:rPr>
        <w:t>V</w:t>
      </w:r>
      <w:r>
        <w:rPr>
          <w:rFonts w:ascii="Times New Roman" w:eastAsia="Times New Roman" w:hAnsi="Times New Roman"/>
          <w:sz w:val="24"/>
          <w:szCs w:val="24"/>
          <w:lang w:eastAsia="ru-RU"/>
        </w:rPr>
        <w:t>SD</w:t>
      </w:r>
      <w:r w:rsidR="00B7270D" w:rsidRPr="00104ADB">
        <w:rPr>
          <w:rFonts w:ascii="Times New Roman" w:eastAsia="Times New Roman" w:hAnsi="Times New Roman"/>
          <w:sz w:val="24"/>
          <w:szCs w:val="24"/>
          <w:lang w:eastAsia="ru-RU"/>
        </w:rPr>
        <w:t xml:space="preserve"> direktoriaus pavaduotojui K</w:t>
      </w:r>
      <w:r>
        <w:rPr>
          <w:rFonts w:ascii="Times New Roman" w:eastAsia="Times New Roman" w:hAnsi="Times New Roman"/>
          <w:sz w:val="24"/>
          <w:szCs w:val="24"/>
          <w:lang w:eastAsia="ru-RU"/>
        </w:rPr>
        <w:t>.</w:t>
      </w:r>
      <w:r w:rsidR="00B7270D" w:rsidRPr="00104ADB">
        <w:rPr>
          <w:rFonts w:ascii="Times New Roman" w:eastAsia="Times New Roman" w:hAnsi="Times New Roman"/>
          <w:sz w:val="24"/>
          <w:szCs w:val="24"/>
          <w:lang w:eastAsia="ru-RU"/>
        </w:rPr>
        <w:t xml:space="preserve"> Budriui buvo suteikti įgaliojimai d</w:t>
      </w:r>
      <w:r w:rsidR="00D11CD3">
        <w:rPr>
          <w:rFonts w:ascii="Times New Roman" w:eastAsia="Times New Roman" w:hAnsi="Times New Roman"/>
          <w:sz w:val="24"/>
          <w:szCs w:val="24"/>
          <w:lang w:eastAsia="ru-RU"/>
        </w:rPr>
        <w:t>erėtis ir parafuoti Susitarimą.</w:t>
      </w:r>
    </w:p>
    <w:p w:rsidR="00D11CD3" w:rsidRPr="0035530B" w:rsidRDefault="001C5E1B" w:rsidP="001E3A43">
      <w:pPr>
        <w:pStyle w:val="ListParagraph"/>
        <w:numPr>
          <w:ilvl w:val="0"/>
          <w:numId w:val="12"/>
        </w:numPr>
        <w:spacing w:before="120" w:after="120"/>
        <w:ind w:left="284" w:hanging="284"/>
        <w:contextualSpacing w:val="0"/>
        <w:jc w:val="both"/>
        <w:rPr>
          <w:rFonts w:ascii="Times New Roman" w:hAnsi="Times New Roman"/>
          <w:sz w:val="24"/>
          <w:szCs w:val="24"/>
          <w:lang w:val="en-US"/>
        </w:rPr>
      </w:pPr>
      <w:r w:rsidRPr="0035530B">
        <w:rPr>
          <w:rFonts w:ascii="Times New Roman" w:eastAsia="Times New Roman" w:hAnsi="Times New Roman"/>
          <w:b/>
          <w:sz w:val="24"/>
          <w:szCs w:val="24"/>
          <w:lang w:eastAsia="ru-RU"/>
        </w:rPr>
        <w:t>Derinimas</w:t>
      </w:r>
      <w:r w:rsidR="00753E3A" w:rsidRPr="0035530B">
        <w:rPr>
          <w:rFonts w:ascii="Times New Roman" w:eastAsia="Times New Roman" w:hAnsi="Times New Roman"/>
          <w:b/>
          <w:sz w:val="24"/>
          <w:szCs w:val="24"/>
          <w:lang w:eastAsia="ru-RU"/>
        </w:rPr>
        <w:t xml:space="preserve">. </w:t>
      </w:r>
      <w:bookmarkStart w:id="0" w:name="_GoBack"/>
      <w:bookmarkEnd w:id="0"/>
      <w:proofErr w:type="spellStart"/>
      <w:r w:rsidR="00D11CD3" w:rsidRPr="0035530B">
        <w:rPr>
          <w:rFonts w:ascii="Times New Roman" w:hAnsi="Times New Roman"/>
          <w:sz w:val="24"/>
          <w:szCs w:val="24"/>
          <w:lang w:val="en-US"/>
        </w:rPr>
        <w:t>Susitarimo</w:t>
      </w:r>
      <w:proofErr w:type="spellEnd"/>
      <w:r w:rsidR="00D11CD3" w:rsidRPr="0035530B">
        <w:rPr>
          <w:rFonts w:ascii="Times New Roman" w:hAnsi="Times New Roman"/>
          <w:sz w:val="24"/>
          <w:szCs w:val="24"/>
          <w:lang w:val="en-US"/>
        </w:rPr>
        <w:t xml:space="preserve"> </w:t>
      </w:r>
      <w:proofErr w:type="spellStart"/>
      <w:r w:rsidR="00D11CD3" w:rsidRPr="0035530B">
        <w:rPr>
          <w:rFonts w:ascii="Times New Roman" w:hAnsi="Times New Roman"/>
          <w:sz w:val="24"/>
          <w:szCs w:val="24"/>
          <w:lang w:val="en-US"/>
        </w:rPr>
        <w:t>projekto</w:t>
      </w:r>
      <w:proofErr w:type="spellEnd"/>
      <w:r w:rsidR="00D11CD3" w:rsidRPr="0035530B">
        <w:rPr>
          <w:rFonts w:ascii="Times New Roman" w:hAnsi="Times New Roman"/>
          <w:sz w:val="24"/>
          <w:szCs w:val="24"/>
          <w:lang w:val="en-US"/>
        </w:rPr>
        <w:t xml:space="preserve"> </w:t>
      </w:r>
      <w:proofErr w:type="spellStart"/>
      <w:r w:rsidR="00D11CD3" w:rsidRPr="0035530B">
        <w:rPr>
          <w:rFonts w:ascii="Times New Roman" w:hAnsi="Times New Roman"/>
          <w:sz w:val="24"/>
          <w:szCs w:val="24"/>
          <w:lang w:val="en-US"/>
        </w:rPr>
        <w:t>tekstas</w:t>
      </w:r>
      <w:proofErr w:type="spellEnd"/>
      <w:r w:rsidR="00D11CD3" w:rsidRPr="0035530B">
        <w:rPr>
          <w:rFonts w:ascii="Times New Roman" w:hAnsi="Times New Roman"/>
          <w:sz w:val="24"/>
          <w:szCs w:val="24"/>
          <w:lang w:val="en-US"/>
        </w:rPr>
        <w:t xml:space="preserve"> </w:t>
      </w:r>
      <w:proofErr w:type="spellStart"/>
      <w:r w:rsidR="00D11CD3" w:rsidRPr="0035530B">
        <w:rPr>
          <w:rFonts w:ascii="Times New Roman" w:hAnsi="Times New Roman"/>
          <w:sz w:val="24"/>
          <w:szCs w:val="24"/>
          <w:lang w:val="en-US"/>
        </w:rPr>
        <w:t>suderintas</w:t>
      </w:r>
      <w:proofErr w:type="spellEnd"/>
      <w:r w:rsidR="00D11CD3" w:rsidRPr="0035530B">
        <w:rPr>
          <w:rFonts w:ascii="Times New Roman" w:hAnsi="Times New Roman"/>
          <w:sz w:val="24"/>
          <w:szCs w:val="24"/>
          <w:lang w:val="en-US"/>
        </w:rPr>
        <w:t xml:space="preserve"> </w:t>
      </w:r>
      <w:proofErr w:type="spellStart"/>
      <w:r w:rsidR="00D11CD3" w:rsidRPr="0035530B">
        <w:rPr>
          <w:rFonts w:ascii="Times New Roman" w:hAnsi="Times New Roman"/>
          <w:sz w:val="24"/>
          <w:szCs w:val="24"/>
          <w:lang w:val="en-US"/>
        </w:rPr>
        <w:t>su</w:t>
      </w:r>
      <w:proofErr w:type="spellEnd"/>
      <w:r w:rsidR="00D11CD3" w:rsidRPr="0035530B">
        <w:rPr>
          <w:rFonts w:ascii="Times New Roman" w:hAnsi="Times New Roman"/>
          <w:sz w:val="24"/>
          <w:szCs w:val="24"/>
          <w:lang w:val="en-US"/>
        </w:rPr>
        <w:t xml:space="preserve"> LR </w:t>
      </w:r>
      <w:proofErr w:type="spellStart"/>
      <w:r w:rsidR="00D11CD3" w:rsidRPr="0035530B">
        <w:rPr>
          <w:rFonts w:ascii="Times New Roman" w:hAnsi="Times New Roman"/>
          <w:sz w:val="24"/>
          <w:szCs w:val="24"/>
          <w:lang w:val="en-US"/>
        </w:rPr>
        <w:t>paslapčių</w:t>
      </w:r>
      <w:proofErr w:type="spellEnd"/>
      <w:r w:rsidR="00D11CD3" w:rsidRPr="0035530B">
        <w:rPr>
          <w:rFonts w:ascii="Times New Roman" w:hAnsi="Times New Roman"/>
          <w:sz w:val="24"/>
          <w:szCs w:val="24"/>
          <w:lang w:val="en-US"/>
        </w:rPr>
        <w:t xml:space="preserve"> </w:t>
      </w:r>
      <w:proofErr w:type="spellStart"/>
      <w:r w:rsidR="00D11CD3" w:rsidRPr="0035530B">
        <w:rPr>
          <w:rFonts w:ascii="Times New Roman" w:hAnsi="Times New Roman"/>
          <w:sz w:val="24"/>
          <w:szCs w:val="24"/>
          <w:lang w:val="en-US"/>
        </w:rPr>
        <w:t>apsaugos</w:t>
      </w:r>
      <w:proofErr w:type="spellEnd"/>
      <w:r w:rsidR="00D11CD3" w:rsidRPr="0035530B">
        <w:rPr>
          <w:rFonts w:ascii="Times New Roman" w:hAnsi="Times New Roman"/>
          <w:sz w:val="24"/>
          <w:szCs w:val="24"/>
          <w:lang w:val="en-US"/>
        </w:rPr>
        <w:t xml:space="preserve"> </w:t>
      </w:r>
      <w:proofErr w:type="spellStart"/>
      <w:r w:rsidR="00D11CD3" w:rsidRPr="0035530B">
        <w:rPr>
          <w:rFonts w:ascii="Times New Roman" w:hAnsi="Times New Roman"/>
          <w:sz w:val="24"/>
          <w:szCs w:val="24"/>
          <w:lang w:val="en-US"/>
        </w:rPr>
        <w:t>koordinavimo</w:t>
      </w:r>
      <w:proofErr w:type="spellEnd"/>
      <w:r w:rsidR="00D11CD3" w:rsidRPr="0035530B">
        <w:rPr>
          <w:rFonts w:ascii="Times New Roman" w:hAnsi="Times New Roman"/>
          <w:sz w:val="24"/>
          <w:szCs w:val="24"/>
          <w:lang w:val="en-US"/>
        </w:rPr>
        <w:t xml:space="preserve"> </w:t>
      </w:r>
      <w:proofErr w:type="spellStart"/>
      <w:r w:rsidR="00D11CD3" w:rsidRPr="0035530B">
        <w:rPr>
          <w:rFonts w:ascii="Times New Roman" w:hAnsi="Times New Roman"/>
          <w:sz w:val="24"/>
          <w:szCs w:val="24"/>
          <w:lang w:val="en-US"/>
        </w:rPr>
        <w:t>komisija</w:t>
      </w:r>
      <w:proofErr w:type="spellEnd"/>
      <w:r w:rsidR="00D11CD3" w:rsidRPr="0035530B">
        <w:rPr>
          <w:rFonts w:ascii="Times New Roman" w:hAnsi="Times New Roman"/>
          <w:sz w:val="24"/>
          <w:szCs w:val="24"/>
          <w:lang w:val="en-US"/>
        </w:rPr>
        <w:t xml:space="preserve">, </w:t>
      </w:r>
      <w:proofErr w:type="spellStart"/>
      <w:r w:rsidR="00D11CD3" w:rsidRPr="0035530B">
        <w:rPr>
          <w:rFonts w:ascii="Times New Roman" w:hAnsi="Times New Roman"/>
          <w:sz w:val="24"/>
          <w:szCs w:val="24"/>
          <w:lang w:val="en-US"/>
        </w:rPr>
        <w:t>Finansų</w:t>
      </w:r>
      <w:proofErr w:type="spellEnd"/>
      <w:r w:rsidR="00D11CD3" w:rsidRPr="0035530B">
        <w:rPr>
          <w:rFonts w:ascii="Times New Roman" w:hAnsi="Times New Roman"/>
          <w:sz w:val="24"/>
          <w:szCs w:val="24"/>
          <w:lang w:val="en-US"/>
        </w:rPr>
        <w:t xml:space="preserve"> </w:t>
      </w:r>
      <w:proofErr w:type="spellStart"/>
      <w:r w:rsidR="00D11CD3" w:rsidRPr="0035530B">
        <w:rPr>
          <w:rFonts w:ascii="Times New Roman" w:hAnsi="Times New Roman"/>
          <w:sz w:val="24"/>
          <w:szCs w:val="24"/>
          <w:lang w:val="en-US"/>
        </w:rPr>
        <w:t>ministerija</w:t>
      </w:r>
      <w:proofErr w:type="spellEnd"/>
      <w:r w:rsidR="00D11CD3" w:rsidRPr="0035530B">
        <w:rPr>
          <w:rFonts w:ascii="Times New Roman" w:hAnsi="Times New Roman"/>
          <w:sz w:val="24"/>
          <w:szCs w:val="24"/>
          <w:lang w:val="en-US"/>
        </w:rPr>
        <w:t xml:space="preserve">, </w:t>
      </w:r>
      <w:proofErr w:type="spellStart"/>
      <w:r w:rsidR="00D11CD3" w:rsidRPr="0035530B">
        <w:rPr>
          <w:rFonts w:ascii="Times New Roman" w:hAnsi="Times New Roman"/>
          <w:sz w:val="24"/>
          <w:szCs w:val="24"/>
          <w:lang w:val="en-US"/>
        </w:rPr>
        <w:t>Krašto</w:t>
      </w:r>
      <w:proofErr w:type="spellEnd"/>
      <w:r w:rsidR="00D11CD3" w:rsidRPr="0035530B">
        <w:rPr>
          <w:rFonts w:ascii="Times New Roman" w:hAnsi="Times New Roman"/>
          <w:sz w:val="24"/>
          <w:szCs w:val="24"/>
          <w:lang w:val="en-US"/>
        </w:rPr>
        <w:t xml:space="preserve"> </w:t>
      </w:r>
      <w:proofErr w:type="spellStart"/>
      <w:r w:rsidR="00D11CD3" w:rsidRPr="0035530B">
        <w:rPr>
          <w:rFonts w:ascii="Times New Roman" w:hAnsi="Times New Roman"/>
          <w:sz w:val="24"/>
          <w:szCs w:val="24"/>
          <w:lang w:val="en-US"/>
        </w:rPr>
        <w:t>apsaugos</w:t>
      </w:r>
      <w:proofErr w:type="spellEnd"/>
      <w:r w:rsidR="00D11CD3" w:rsidRPr="0035530B">
        <w:rPr>
          <w:rFonts w:ascii="Times New Roman" w:hAnsi="Times New Roman"/>
          <w:sz w:val="24"/>
          <w:szCs w:val="24"/>
          <w:lang w:val="en-US"/>
        </w:rPr>
        <w:t xml:space="preserve"> </w:t>
      </w:r>
      <w:proofErr w:type="spellStart"/>
      <w:r w:rsidR="00D11CD3" w:rsidRPr="0035530B">
        <w:rPr>
          <w:rFonts w:ascii="Times New Roman" w:hAnsi="Times New Roman"/>
          <w:sz w:val="24"/>
          <w:szCs w:val="24"/>
          <w:lang w:val="en-US"/>
        </w:rPr>
        <w:t>ministerija</w:t>
      </w:r>
      <w:proofErr w:type="spellEnd"/>
      <w:r w:rsidR="00D11CD3" w:rsidRPr="0035530B">
        <w:rPr>
          <w:rFonts w:ascii="Times New Roman" w:hAnsi="Times New Roman"/>
          <w:sz w:val="24"/>
          <w:szCs w:val="24"/>
          <w:lang w:val="en-US"/>
        </w:rPr>
        <w:t xml:space="preserve">, </w:t>
      </w:r>
      <w:proofErr w:type="spellStart"/>
      <w:r w:rsidR="00D11CD3" w:rsidRPr="0035530B">
        <w:rPr>
          <w:rFonts w:ascii="Times New Roman" w:hAnsi="Times New Roman"/>
          <w:sz w:val="24"/>
          <w:szCs w:val="24"/>
          <w:lang w:val="en-US"/>
        </w:rPr>
        <w:t>Teisingumo</w:t>
      </w:r>
      <w:proofErr w:type="spellEnd"/>
      <w:r w:rsidR="00D11CD3" w:rsidRPr="0035530B">
        <w:rPr>
          <w:rFonts w:ascii="Times New Roman" w:hAnsi="Times New Roman"/>
          <w:sz w:val="24"/>
          <w:szCs w:val="24"/>
          <w:lang w:val="en-US"/>
        </w:rPr>
        <w:t xml:space="preserve"> </w:t>
      </w:r>
      <w:proofErr w:type="spellStart"/>
      <w:r w:rsidR="00D11CD3" w:rsidRPr="0035530B">
        <w:rPr>
          <w:rFonts w:ascii="Times New Roman" w:hAnsi="Times New Roman"/>
          <w:sz w:val="24"/>
          <w:szCs w:val="24"/>
          <w:lang w:val="en-US"/>
        </w:rPr>
        <w:t>ministerija</w:t>
      </w:r>
      <w:proofErr w:type="spellEnd"/>
      <w:r w:rsidR="00D11CD3" w:rsidRPr="0035530B">
        <w:rPr>
          <w:rFonts w:ascii="Times New Roman" w:hAnsi="Times New Roman"/>
          <w:sz w:val="24"/>
          <w:szCs w:val="24"/>
          <w:lang w:val="en-US"/>
        </w:rPr>
        <w:t xml:space="preserve">, </w:t>
      </w:r>
      <w:proofErr w:type="spellStart"/>
      <w:r w:rsidR="00D11CD3" w:rsidRPr="0035530B">
        <w:rPr>
          <w:rFonts w:ascii="Times New Roman" w:hAnsi="Times New Roman"/>
          <w:sz w:val="24"/>
          <w:szCs w:val="24"/>
          <w:lang w:val="en-US"/>
        </w:rPr>
        <w:t>Vidaus</w:t>
      </w:r>
      <w:proofErr w:type="spellEnd"/>
      <w:r w:rsidR="00D11CD3" w:rsidRPr="0035530B">
        <w:rPr>
          <w:rFonts w:ascii="Times New Roman" w:hAnsi="Times New Roman"/>
          <w:sz w:val="24"/>
          <w:szCs w:val="24"/>
          <w:lang w:val="en-US"/>
        </w:rPr>
        <w:t xml:space="preserve"> </w:t>
      </w:r>
      <w:proofErr w:type="spellStart"/>
      <w:r w:rsidR="00D11CD3" w:rsidRPr="0035530B">
        <w:rPr>
          <w:rFonts w:ascii="Times New Roman" w:hAnsi="Times New Roman"/>
          <w:sz w:val="24"/>
          <w:szCs w:val="24"/>
          <w:lang w:val="en-US"/>
        </w:rPr>
        <w:t>reikalų</w:t>
      </w:r>
      <w:proofErr w:type="spellEnd"/>
      <w:r w:rsidR="00D11CD3" w:rsidRPr="0035530B">
        <w:rPr>
          <w:rFonts w:ascii="Times New Roman" w:hAnsi="Times New Roman"/>
          <w:sz w:val="24"/>
          <w:szCs w:val="24"/>
          <w:lang w:val="en-US"/>
        </w:rPr>
        <w:t xml:space="preserve"> </w:t>
      </w:r>
      <w:proofErr w:type="spellStart"/>
      <w:r w:rsidR="00D11CD3" w:rsidRPr="0035530B">
        <w:rPr>
          <w:rFonts w:ascii="Times New Roman" w:hAnsi="Times New Roman"/>
          <w:sz w:val="24"/>
          <w:szCs w:val="24"/>
          <w:lang w:val="en-US"/>
        </w:rPr>
        <w:t>ministerija</w:t>
      </w:r>
      <w:proofErr w:type="spellEnd"/>
      <w:r w:rsidR="00D11CD3" w:rsidRPr="0035530B">
        <w:rPr>
          <w:rFonts w:ascii="Times New Roman" w:hAnsi="Times New Roman"/>
          <w:sz w:val="24"/>
          <w:szCs w:val="24"/>
          <w:lang w:val="en-US"/>
        </w:rPr>
        <w:t xml:space="preserve">, </w:t>
      </w:r>
      <w:proofErr w:type="spellStart"/>
      <w:r w:rsidR="00D11CD3" w:rsidRPr="0035530B">
        <w:rPr>
          <w:rFonts w:ascii="Times New Roman" w:hAnsi="Times New Roman"/>
          <w:sz w:val="24"/>
          <w:szCs w:val="24"/>
          <w:lang w:val="en-US"/>
        </w:rPr>
        <w:t>Europos</w:t>
      </w:r>
      <w:proofErr w:type="spellEnd"/>
      <w:r w:rsidR="00D11CD3" w:rsidRPr="0035530B">
        <w:rPr>
          <w:rFonts w:ascii="Times New Roman" w:hAnsi="Times New Roman"/>
          <w:sz w:val="24"/>
          <w:szCs w:val="24"/>
          <w:lang w:val="en-US"/>
        </w:rPr>
        <w:t xml:space="preserve"> </w:t>
      </w:r>
      <w:proofErr w:type="spellStart"/>
      <w:r w:rsidR="00D11CD3" w:rsidRPr="0035530B">
        <w:rPr>
          <w:rFonts w:ascii="Times New Roman" w:hAnsi="Times New Roman"/>
          <w:sz w:val="24"/>
          <w:szCs w:val="24"/>
          <w:lang w:val="en-US"/>
        </w:rPr>
        <w:t>teisės</w:t>
      </w:r>
      <w:proofErr w:type="spellEnd"/>
      <w:r w:rsidR="00D11CD3" w:rsidRPr="0035530B">
        <w:rPr>
          <w:rFonts w:ascii="Times New Roman" w:hAnsi="Times New Roman"/>
          <w:sz w:val="24"/>
          <w:szCs w:val="24"/>
          <w:lang w:val="en-US"/>
        </w:rPr>
        <w:t xml:space="preserve"> </w:t>
      </w:r>
      <w:proofErr w:type="spellStart"/>
      <w:r w:rsidR="00D11CD3" w:rsidRPr="0035530B">
        <w:rPr>
          <w:rFonts w:ascii="Times New Roman" w:hAnsi="Times New Roman"/>
          <w:sz w:val="24"/>
          <w:szCs w:val="24"/>
          <w:lang w:val="en-US"/>
        </w:rPr>
        <w:t>departamentu</w:t>
      </w:r>
      <w:proofErr w:type="spellEnd"/>
      <w:r w:rsidR="00D11CD3" w:rsidRPr="0035530B">
        <w:rPr>
          <w:rFonts w:ascii="Times New Roman" w:hAnsi="Times New Roman"/>
          <w:sz w:val="24"/>
          <w:szCs w:val="24"/>
          <w:lang w:val="en-US"/>
        </w:rPr>
        <w:t xml:space="preserve"> </w:t>
      </w:r>
      <w:proofErr w:type="spellStart"/>
      <w:r w:rsidR="00D11CD3" w:rsidRPr="0035530B">
        <w:rPr>
          <w:rFonts w:ascii="Times New Roman" w:hAnsi="Times New Roman"/>
          <w:sz w:val="24"/>
          <w:szCs w:val="24"/>
          <w:lang w:val="en-US"/>
        </w:rPr>
        <w:t>prie</w:t>
      </w:r>
      <w:proofErr w:type="spellEnd"/>
      <w:r w:rsidR="00D11CD3" w:rsidRPr="0035530B">
        <w:rPr>
          <w:rFonts w:ascii="Times New Roman" w:hAnsi="Times New Roman"/>
          <w:sz w:val="24"/>
          <w:szCs w:val="24"/>
          <w:lang w:val="en-US"/>
        </w:rPr>
        <w:t xml:space="preserve"> LR </w:t>
      </w:r>
      <w:proofErr w:type="spellStart"/>
      <w:r w:rsidR="00D11CD3" w:rsidRPr="0035530B">
        <w:rPr>
          <w:rFonts w:ascii="Times New Roman" w:hAnsi="Times New Roman"/>
          <w:sz w:val="24"/>
          <w:szCs w:val="24"/>
          <w:lang w:val="en-US"/>
        </w:rPr>
        <w:t>teisingumo</w:t>
      </w:r>
      <w:proofErr w:type="spellEnd"/>
      <w:r w:rsidR="00D11CD3" w:rsidRPr="0035530B">
        <w:rPr>
          <w:rFonts w:ascii="Times New Roman" w:hAnsi="Times New Roman"/>
          <w:sz w:val="24"/>
          <w:szCs w:val="24"/>
          <w:lang w:val="en-US"/>
        </w:rPr>
        <w:t xml:space="preserve"> </w:t>
      </w:r>
      <w:proofErr w:type="spellStart"/>
      <w:r w:rsidR="00D11CD3" w:rsidRPr="0035530B">
        <w:rPr>
          <w:rFonts w:ascii="Times New Roman" w:hAnsi="Times New Roman"/>
          <w:sz w:val="24"/>
          <w:szCs w:val="24"/>
          <w:lang w:val="en-US"/>
        </w:rPr>
        <w:t>ministerijos</w:t>
      </w:r>
      <w:proofErr w:type="spellEnd"/>
      <w:r w:rsidR="00D11CD3" w:rsidRPr="0035530B">
        <w:rPr>
          <w:rFonts w:ascii="Times New Roman" w:hAnsi="Times New Roman"/>
          <w:sz w:val="24"/>
          <w:szCs w:val="24"/>
          <w:lang w:val="en-US"/>
        </w:rPr>
        <w:t>.</w:t>
      </w:r>
    </w:p>
    <w:p w:rsidR="007178ED" w:rsidRDefault="005536E4" w:rsidP="00D11CD3">
      <w:pPr>
        <w:pStyle w:val="ListParagraph"/>
        <w:numPr>
          <w:ilvl w:val="0"/>
          <w:numId w:val="12"/>
        </w:numPr>
        <w:spacing w:before="120" w:after="120" w:line="240" w:lineRule="auto"/>
        <w:ind w:left="284" w:hanging="284"/>
        <w:contextualSpacing w:val="0"/>
        <w:jc w:val="both"/>
        <w:rPr>
          <w:rFonts w:ascii="Times New Roman" w:hAnsi="Times New Roman"/>
          <w:sz w:val="24"/>
          <w:szCs w:val="24"/>
          <w:lang w:eastAsia="lt-LT"/>
        </w:rPr>
      </w:pPr>
      <w:r w:rsidRPr="00753E3A">
        <w:rPr>
          <w:rFonts w:ascii="Times New Roman" w:eastAsia="Times New Roman" w:hAnsi="Times New Roman"/>
          <w:b/>
          <w:sz w:val="24"/>
          <w:szCs w:val="24"/>
          <w:lang w:eastAsia="ru-RU"/>
        </w:rPr>
        <w:t xml:space="preserve">Atitiktis Vyriausybės programai. </w:t>
      </w:r>
      <w:r w:rsidR="00CC161B" w:rsidRPr="00753E3A">
        <w:rPr>
          <w:rFonts w:ascii="Times New Roman" w:hAnsi="Times New Roman"/>
          <w:sz w:val="24"/>
          <w:szCs w:val="24"/>
          <w:lang w:eastAsia="lt-LT"/>
        </w:rPr>
        <w:t>Projekta</w:t>
      </w:r>
      <w:r w:rsidR="00122AB1">
        <w:rPr>
          <w:rFonts w:ascii="Times New Roman" w:hAnsi="Times New Roman"/>
          <w:sz w:val="24"/>
          <w:szCs w:val="24"/>
          <w:lang w:eastAsia="lt-LT"/>
        </w:rPr>
        <w:t>i</w:t>
      </w:r>
      <w:r w:rsidR="00CC161B" w:rsidRPr="00753E3A">
        <w:rPr>
          <w:rFonts w:ascii="Times New Roman" w:hAnsi="Times New Roman"/>
          <w:sz w:val="24"/>
          <w:szCs w:val="24"/>
          <w:lang w:eastAsia="lt-LT"/>
        </w:rPr>
        <w:t xml:space="preserve"> </w:t>
      </w:r>
      <w:r w:rsidRPr="00753E3A">
        <w:rPr>
          <w:rFonts w:ascii="Times New Roman" w:hAnsi="Times New Roman"/>
          <w:sz w:val="24"/>
          <w:szCs w:val="24"/>
          <w:lang w:eastAsia="lt-LT"/>
        </w:rPr>
        <w:t>Vyriausybės programos</w:t>
      </w:r>
      <w:r w:rsidR="00CC161B" w:rsidRPr="00753E3A">
        <w:rPr>
          <w:rFonts w:ascii="Times New Roman" w:hAnsi="Times New Roman"/>
          <w:sz w:val="24"/>
          <w:szCs w:val="24"/>
          <w:lang w:eastAsia="lt-LT"/>
        </w:rPr>
        <w:t xml:space="preserve"> </w:t>
      </w:r>
      <w:r w:rsidRPr="00753E3A">
        <w:rPr>
          <w:rFonts w:ascii="Times New Roman" w:hAnsi="Times New Roman"/>
          <w:sz w:val="24"/>
          <w:szCs w:val="24"/>
          <w:lang w:eastAsia="lt-LT"/>
        </w:rPr>
        <w:t xml:space="preserve">nuostatų </w:t>
      </w:r>
      <w:r w:rsidR="00CC161B" w:rsidRPr="00753E3A">
        <w:rPr>
          <w:rFonts w:ascii="Times New Roman" w:hAnsi="Times New Roman"/>
          <w:sz w:val="24"/>
          <w:szCs w:val="24"/>
          <w:lang w:eastAsia="lt-LT"/>
        </w:rPr>
        <w:t xml:space="preserve">tiesiogiai </w:t>
      </w:r>
      <w:r w:rsidRPr="00753E3A">
        <w:rPr>
          <w:rFonts w:ascii="Times New Roman" w:hAnsi="Times New Roman"/>
          <w:sz w:val="24"/>
          <w:szCs w:val="24"/>
          <w:lang w:eastAsia="lt-LT"/>
        </w:rPr>
        <w:t>neįgyvendina.</w:t>
      </w:r>
    </w:p>
    <w:p w:rsidR="00CA3329" w:rsidRPr="00753E3A" w:rsidRDefault="002D7321" w:rsidP="00D11CD3">
      <w:pPr>
        <w:pStyle w:val="ListParagraph"/>
        <w:numPr>
          <w:ilvl w:val="0"/>
          <w:numId w:val="12"/>
        </w:numPr>
        <w:spacing w:before="120" w:after="120" w:line="240" w:lineRule="auto"/>
        <w:ind w:left="284" w:hanging="284"/>
        <w:contextualSpacing w:val="0"/>
        <w:jc w:val="both"/>
        <w:rPr>
          <w:szCs w:val="24"/>
        </w:rPr>
      </w:pPr>
      <w:r w:rsidRPr="007178ED">
        <w:rPr>
          <w:rFonts w:ascii="Times New Roman" w:eastAsia="Times New Roman" w:hAnsi="Times New Roman"/>
          <w:b/>
          <w:sz w:val="24"/>
          <w:szCs w:val="24"/>
          <w:lang w:eastAsia="ru-RU"/>
        </w:rPr>
        <w:t>Dalykinio vertinimo išvada</w:t>
      </w:r>
      <w:r w:rsidR="00EE5A41" w:rsidRPr="007178ED">
        <w:rPr>
          <w:rFonts w:ascii="Times New Roman" w:eastAsia="Times New Roman" w:hAnsi="Times New Roman"/>
          <w:b/>
          <w:sz w:val="24"/>
          <w:szCs w:val="24"/>
          <w:lang w:eastAsia="ru-RU"/>
        </w:rPr>
        <w:t xml:space="preserve">. </w:t>
      </w:r>
      <w:r w:rsidR="00CA3329" w:rsidRPr="007178ED">
        <w:rPr>
          <w:rFonts w:ascii="Times New Roman" w:hAnsi="Times New Roman"/>
          <w:sz w:val="24"/>
          <w:szCs w:val="24"/>
          <w:lang w:eastAsia="lt-LT"/>
        </w:rPr>
        <w:t xml:space="preserve">Siūlome </w:t>
      </w:r>
      <w:r w:rsidR="007178ED" w:rsidRPr="007178ED">
        <w:rPr>
          <w:rFonts w:ascii="Times New Roman" w:hAnsi="Times New Roman"/>
          <w:sz w:val="24"/>
          <w:szCs w:val="24"/>
          <w:lang w:eastAsia="lt-LT"/>
        </w:rPr>
        <w:t>teikiamą p</w:t>
      </w:r>
      <w:r w:rsidR="00886E4D" w:rsidRPr="007178ED">
        <w:rPr>
          <w:rFonts w:ascii="Times New Roman" w:hAnsi="Times New Roman"/>
          <w:sz w:val="24"/>
          <w:szCs w:val="24"/>
          <w:lang w:eastAsia="lt-LT"/>
        </w:rPr>
        <w:t>rojekt</w:t>
      </w:r>
      <w:r w:rsidR="00C2230E" w:rsidRPr="007178ED">
        <w:rPr>
          <w:rFonts w:ascii="Times New Roman" w:hAnsi="Times New Roman"/>
          <w:sz w:val="24"/>
          <w:szCs w:val="24"/>
          <w:lang w:eastAsia="lt-LT"/>
        </w:rPr>
        <w:t xml:space="preserve">ą svarstyti Vyriausybės posėdžio </w:t>
      </w:r>
      <w:r w:rsidR="00DD202C" w:rsidRPr="007178ED">
        <w:rPr>
          <w:rFonts w:ascii="Times New Roman" w:hAnsi="Times New Roman"/>
          <w:sz w:val="24"/>
          <w:szCs w:val="24"/>
          <w:lang w:eastAsia="lt-LT"/>
        </w:rPr>
        <w:t>B</w:t>
      </w:r>
      <w:r w:rsidR="008A282B" w:rsidRPr="007178ED">
        <w:rPr>
          <w:rFonts w:ascii="Times New Roman" w:hAnsi="Times New Roman"/>
          <w:sz w:val="24"/>
          <w:szCs w:val="24"/>
          <w:lang w:eastAsia="lt-LT"/>
        </w:rPr>
        <w:t xml:space="preserve"> dalyje.</w:t>
      </w:r>
      <w:r w:rsidR="00CA3329" w:rsidRPr="007178ED">
        <w:rPr>
          <w:rFonts w:ascii="Times New Roman" w:hAnsi="Times New Roman"/>
          <w:sz w:val="24"/>
          <w:szCs w:val="24"/>
        </w:rPr>
        <w:t xml:space="preserve"> </w:t>
      </w:r>
      <w:r w:rsidR="007178ED">
        <w:rPr>
          <w:rFonts w:ascii="Times New Roman" w:eastAsia="Times New Roman" w:hAnsi="Times New Roman"/>
          <w:sz w:val="24"/>
          <w:szCs w:val="24"/>
          <w:lang w:eastAsia="ru-RU"/>
        </w:rPr>
        <w:t>P</w:t>
      </w:r>
      <w:r w:rsidR="007178ED" w:rsidRPr="007178ED">
        <w:rPr>
          <w:rFonts w:ascii="Times New Roman" w:eastAsia="Times New Roman" w:hAnsi="Times New Roman"/>
          <w:sz w:val="24"/>
          <w:szCs w:val="24"/>
          <w:lang w:eastAsia="ru-RU"/>
        </w:rPr>
        <w:t>rojektą siūloma tikslinti atsižvelgiant į Vyriausybės kan</w:t>
      </w:r>
      <w:r w:rsidR="007178ED">
        <w:rPr>
          <w:rFonts w:ascii="Times New Roman" w:eastAsia="Times New Roman" w:hAnsi="Times New Roman"/>
          <w:sz w:val="24"/>
          <w:szCs w:val="24"/>
          <w:lang w:eastAsia="ru-RU"/>
        </w:rPr>
        <w:t xml:space="preserve">celiarijos Teisės grupės 2018-11-15 išvadoje </w:t>
      </w:r>
      <w:r w:rsidR="007178ED" w:rsidRPr="007178ED">
        <w:rPr>
          <w:rFonts w:ascii="Times New Roman" w:eastAsia="Times New Roman" w:hAnsi="Times New Roman"/>
          <w:sz w:val="24"/>
          <w:szCs w:val="24"/>
          <w:lang w:eastAsia="ru-RU"/>
        </w:rPr>
        <w:t>Nr. NV-2959</w:t>
      </w:r>
      <w:r w:rsidR="007178ED">
        <w:rPr>
          <w:rFonts w:ascii="Times New Roman" w:eastAsia="Times New Roman" w:hAnsi="Times New Roman"/>
          <w:sz w:val="24"/>
          <w:szCs w:val="24"/>
          <w:lang w:eastAsia="ru-RU"/>
        </w:rPr>
        <w:t xml:space="preserve"> pateiktą redakcinio pobūdžio pastabą. Atkreiptinas dėmesys į </w:t>
      </w:r>
      <w:r w:rsidR="007178ED">
        <w:rPr>
          <w:rFonts w:ascii="Times New Roman" w:eastAsia="Times New Roman" w:hAnsi="Times New Roman"/>
          <w:sz w:val="24"/>
          <w:szCs w:val="24"/>
          <w:lang w:eastAsia="ru-RU"/>
        </w:rPr>
        <w:t xml:space="preserve">susitarimo pasirašymo datą </w:t>
      </w:r>
      <w:r w:rsidR="007178ED">
        <w:rPr>
          <w:rFonts w:ascii="Times New Roman" w:eastAsia="Times New Roman" w:hAnsi="Times New Roman"/>
          <w:sz w:val="24"/>
          <w:szCs w:val="24"/>
          <w:lang w:eastAsia="ru-RU"/>
        </w:rPr>
        <w:t xml:space="preserve">įvertinant aplinkybę, kad </w:t>
      </w:r>
      <w:r w:rsidR="007178ED" w:rsidRPr="00DD202C">
        <w:rPr>
          <w:rFonts w:ascii="Times New Roman" w:eastAsia="Times New Roman" w:hAnsi="Times New Roman"/>
          <w:sz w:val="24"/>
          <w:szCs w:val="24"/>
          <w:lang w:eastAsia="ru-RU"/>
        </w:rPr>
        <w:t xml:space="preserve">Jūratė </w:t>
      </w:r>
      <w:proofErr w:type="spellStart"/>
      <w:r w:rsidR="007178ED" w:rsidRPr="00DD202C">
        <w:rPr>
          <w:rFonts w:ascii="Times New Roman" w:eastAsia="Times New Roman" w:hAnsi="Times New Roman"/>
          <w:sz w:val="24"/>
          <w:szCs w:val="24"/>
          <w:lang w:eastAsia="ru-RU"/>
        </w:rPr>
        <w:t>Raguckienė</w:t>
      </w:r>
      <w:proofErr w:type="spellEnd"/>
      <w:r w:rsidR="007178ED">
        <w:rPr>
          <w:rFonts w:ascii="Times New Roman" w:eastAsia="Times New Roman" w:hAnsi="Times New Roman"/>
          <w:sz w:val="24"/>
          <w:szCs w:val="24"/>
          <w:lang w:eastAsia="ru-RU"/>
        </w:rPr>
        <w:t xml:space="preserve"> </w:t>
      </w:r>
      <w:r w:rsidR="007178ED" w:rsidRPr="00DD202C">
        <w:rPr>
          <w:rFonts w:ascii="Times New Roman" w:eastAsia="Times New Roman" w:hAnsi="Times New Roman"/>
          <w:sz w:val="24"/>
          <w:szCs w:val="24"/>
          <w:lang w:eastAsia="ru-RU"/>
        </w:rPr>
        <w:t>nuo 2019 m. sausio 28 d.</w:t>
      </w:r>
      <w:r w:rsidR="007178ED">
        <w:rPr>
          <w:rFonts w:ascii="Times New Roman" w:eastAsia="Times New Roman" w:hAnsi="Times New Roman"/>
          <w:sz w:val="24"/>
          <w:szCs w:val="24"/>
          <w:lang w:eastAsia="ru-RU"/>
        </w:rPr>
        <w:t xml:space="preserve"> </w:t>
      </w:r>
      <w:r w:rsidR="007178ED" w:rsidRPr="00DD202C">
        <w:rPr>
          <w:rFonts w:ascii="Times New Roman" w:eastAsia="Times New Roman" w:hAnsi="Times New Roman"/>
          <w:sz w:val="24"/>
          <w:szCs w:val="24"/>
          <w:lang w:eastAsia="ru-RU"/>
        </w:rPr>
        <w:t>sk</w:t>
      </w:r>
      <w:r w:rsidR="007178ED">
        <w:rPr>
          <w:rFonts w:ascii="Times New Roman" w:eastAsia="Times New Roman" w:hAnsi="Times New Roman"/>
          <w:sz w:val="24"/>
          <w:szCs w:val="24"/>
          <w:lang w:eastAsia="ru-RU"/>
        </w:rPr>
        <w:t>iriama</w:t>
      </w:r>
      <w:r w:rsidR="007178ED" w:rsidRPr="00DD202C">
        <w:rPr>
          <w:rFonts w:ascii="Times New Roman" w:eastAsia="Times New Roman" w:hAnsi="Times New Roman"/>
          <w:sz w:val="24"/>
          <w:szCs w:val="24"/>
          <w:lang w:eastAsia="ru-RU"/>
        </w:rPr>
        <w:t xml:space="preserve"> L</w:t>
      </w:r>
      <w:r w:rsidR="007C5B1E">
        <w:rPr>
          <w:rFonts w:ascii="Times New Roman" w:eastAsia="Times New Roman" w:hAnsi="Times New Roman"/>
          <w:sz w:val="24"/>
          <w:szCs w:val="24"/>
          <w:lang w:eastAsia="ru-RU"/>
        </w:rPr>
        <w:t>R</w:t>
      </w:r>
      <w:r w:rsidR="007178ED" w:rsidRPr="00DD202C">
        <w:rPr>
          <w:rFonts w:ascii="Times New Roman" w:eastAsia="Times New Roman" w:hAnsi="Times New Roman"/>
          <w:sz w:val="24"/>
          <w:szCs w:val="24"/>
          <w:lang w:eastAsia="ru-RU"/>
        </w:rPr>
        <w:t xml:space="preserve"> nepaprastąja ir įgaliotąja ambasadore Kroatijos Respublikoje</w:t>
      </w:r>
      <w:r w:rsidR="007178ED">
        <w:rPr>
          <w:rFonts w:ascii="Times New Roman" w:eastAsia="Times New Roman" w:hAnsi="Times New Roman"/>
          <w:sz w:val="24"/>
          <w:szCs w:val="24"/>
          <w:lang w:eastAsia="ru-RU"/>
        </w:rPr>
        <w:t>.</w:t>
      </w:r>
    </w:p>
    <w:p w:rsidR="007178ED" w:rsidRDefault="007178ED" w:rsidP="002B2DD9">
      <w:pPr>
        <w:rPr>
          <w:szCs w:val="24"/>
        </w:rPr>
      </w:pPr>
    </w:p>
    <w:p w:rsidR="00CA3329" w:rsidRPr="00753E3A" w:rsidRDefault="00A16488" w:rsidP="002B2DD9">
      <w:pPr>
        <w:rPr>
          <w:szCs w:val="24"/>
        </w:rPr>
      </w:pPr>
      <w:r w:rsidRPr="00753E3A">
        <w:rPr>
          <w:szCs w:val="24"/>
        </w:rPr>
        <w:t>Politikos įgyvendinimo grupės</w:t>
      </w:r>
      <w:r w:rsidR="002D7321" w:rsidRPr="00753E3A">
        <w:rPr>
          <w:szCs w:val="24"/>
        </w:rPr>
        <w:t xml:space="preserve"> patarėja</w:t>
      </w:r>
      <w:r w:rsidR="002D7321" w:rsidRPr="00753E3A">
        <w:rPr>
          <w:szCs w:val="24"/>
        </w:rPr>
        <w:tab/>
      </w:r>
      <w:r w:rsidR="002D7321" w:rsidRPr="00753E3A">
        <w:rPr>
          <w:szCs w:val="24"/>
        </w:rPr>
        <w:tab/>
      </w:r>
      <w:r w:rsidR="002D7321" w:rsidRPr="00753E3A">
        <w:rPr>
          <w:szCs w:val="24"/>
        </w:rPr>
        <w:tab/>
      </w:r>
      <w:r w:rsidR="00B94970" w:rsidRPr="00753E3A">
        <w:rPr>
          <w:szCs w:val="24"/>
        </w:rPr>
        <w:tab/>
      </w:r>
      <w:r w:rsidR="00B94970" w:rsidRPr="00753E3A">
        <w:rPr>
          <w:szCs w:val="24"/>
        </w:rPr>
        <w:tab/>
      </w:r>
      <w:r w:rsidR="00B94970" w:rsidRPr="00753E3A">
        <w:rPr>
          <w:szCs w:val="24"/>
        </w:rPr>
        <w:tab/>
        <w:t>Ingrida Kutkienė</w:t>
      </w:r>
      <w:r w:rsidR="002D7321" w:rsidRPr="00753E3A">
        <w:rPr>
          <w:szCs w:val="24"/>
        </w:rPr>
        <w:tab/>
      </w:r>
      <w:r w:rsidR="002D7321" w:rsidRPr="00753E3A">
        <w:rPr>
          <w:szCs w:val="24"/>
        </w:rPr>
        <w:tab/>
      </w:r>
      <w:r w:rsidR="00DA5B21" w:rsidRPr="00753E3A">
        <w:rPr>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21647" w:rsidRPr="00753E3A" w:rsidTr="00D52C9D">
        <w:tc>
          <w:tcPr>
            <w:tcW w:w="9639" w:type="dxa"/>
          </w:tcPr>
          <w:p w:rsidR="00D52C9D" w:rsidRPr="00753E3A" w:rsidRDefault="003C294B" w:rsidP="000D65D9">
            <w:pPr>
              <w:spacing w:before="60" w:after="60"/>
              <w:rPr>
                <w:szCs w:val="24"/>
              </w:rPr>
            </w:pPr>
            <w:sdt>
              <w:sdtPr>
                <w:rPr>
                  <w:szCs w:val="24"/>
                </w:rPr>
                <w:tag w:val="rengejoNuoroda"/>
                <w:id w:val="668683481"/>
                <w:placeholder>
                  <w:docPart w:val="28BCF1F952E34D2E9B8274B664A8BD97"/>
                </w:placeholder>
              </w:sdtPr>
              <w:sdtEndPr/>
              <w:sdtContent>
                <w:r>
                  <w:t>Ingrida Kutkienė</w:t>
                </w:r>
              </w:sdtContent>
            </w:sdt>
            <w:r w:rsidR="00121647" w:rsidRPr="00753E3A">
              <w:rPr>
                <w:szCs w:val="24"/>
              </w:rPr>
              <w:t xml:space="preserve">, tel. </w:t>
            </w:r>
            <w:sdt>
              <w:sdtPr>
                <w:rPr>
                  <w:szCs w:val="24"/>
                </w:rPr>
                <w:tag w:val="rengejoNuorodaTel"/>
                <w:id w:val="1793550689"/>
                <w:placeholder>
                  <w:docPart w:val="4059EC9A24CA41358911D6CD75BC07E9"/>
                </w:placeholder>
                <w:showingPlcHdr/>
              </w:sdtPr>
              <w:sdtEndPr/>
              <w:sdtContent>
                <w:r>
                  <w:t>870663830</w:t>
                </w:r>
              </w:sdtContent>
            </w:sdt>
            <w:r w:rsidR="00D52C9D" w:rsidRPr="00753E3A">
              <w:rPr>
                <w:szCs w:val="24"/>
              </w:rPr>
              <w:t>, el. p.</w:t>
            </w:r>
          </w:p>
        </w:tc>
      </w:tr>
    </w:tbl>
    <w:p w:rsidR="00121647" w:rsidRPr="00753E3A" w:rsidRDefault="00121647" w:rsidP="00D11CD3">
      <w:pPr>
        <w:pStyle w:val="Preformatted"/>
        <w:spacing w:line="360" w:lineRule="auto"/>
        <w:rPr>
          <w:rFonts w:ascii="Times New Roman" w:hAnsi="Times New Roman"/>
          <w:sz w:val="24"/>
          <w:szCs w:val="24"/>
        </w:rPr>
      </w:pPr>
    </w:p>
    <w:sectPr w:rsidR="00121647" w:rsidRPr="00753E3A" w:rsidSect="00D11CD3">
      <w:headerReference w:type="default" r:id="rId8"/>
      <w:footnotePr>
        <w:pos w:val="beneathText"/>
      </w:footnotePr>
      <w:pgSz w:w="11907" w:h="16840" w:code="9"/>
      <w:pgMar w:top="426" w:right="567" w:bottom="284" w:left="709"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294B" w:rsidRDefault="003C294B">
      <w:r>
        <w:separator/>
      </w:r>
    </w:p>
  </w:endnote>
  <w:endnote w:type="continuationSeparator" w:id="0">
    <w:p w:rsidR="003C294B" w:rsidRDefault="003C2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294B" w:rsidRDefault="003C294B">
      <w:r>
        <w:separator/>
      </w:r>
    </w:p>
  </w:footnote>
  <w:footnote w:type="continuationSeparator" w:id="0">
    <w:p w:rsidR="003C294B" w:rsidRDefault="003C2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A45939" w:rsidP="00A45939">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DB7366">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F78EE"/>
    <w:multiLevelType w:val="hybridMultilevel"/>
    <w:tmpl w:val="AF806C6E"/>
    <w:lvl w:ilvl="0" w:tplc="4F7A6BE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B50C3D"/>
    <w:multiLevelType w:val="hybridMultilevel"/>
    <w:tmpl w:val="7974B6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26F3433"/>
    <w:multiLevelType w:val="hybridMultilevel"/>
    <w:tmpl w:val="A55C668A"/>
    <w:lvl w:ilvl="0" w:tplc="DC80C7E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480693"/>
    <w:multiLevelType w:val="hybridMultilevel"/>
    <w:tmpl w:val="DC00A2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4B66C15"/>
    <w:multiLevelType w:val="hybridMultilevel"/>
    <w:tmpl w:val="C6D20D64"/>
    <w:lvl w:ilvl="0" w:tplc="152ED8C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1D4AE7"/>
    <w:multiLevelType w:val="hybridMultilevel"/>
    <w:tmpl w:val="A72242BA"/>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D227A2E"/>
    <w:multiLevelType w:val="hybridMultilevel"/>
    <w:tmpl w:val="0A164430"/>
    <w:lvl w:ilvl="0" w:tplc="07023C2C">
      <w:start w:val="1"/>
      <w:numFmt w:val="bullet"/>
      <w:lvlText w:val=""/>
      <w:lvlJc w:val="left"/>
      <w:pPr>
        <w:ind w:left="720" w:hanging="360"/>
      </w:pPr>
      <w:rPr>
        <w:rFonts w:ascii="Symbol" w:hAnsi="Symbol" w:hint="default"/>
        <w:sz w:val="28"/>
        <w:szCs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FDC1D3B"/>
    <w:multiLevelType w:val="hybridMultilevel"/>
    <w:tmpl w:val="05B41A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18F5D34"/>
    <w:multiLevelType w:val="hybridMultilevel"/>
    <w:tmpl w:val="C1AECAB8"/>
    <w:lvl w:ilvl="0" w:tplc="4F7A6BEA">
      <w:start w:val="3"/>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65861E8"/>
    <w:multiLevelType w:val="hybridMultilevel"/>
    <w:tmpl w:val="8F0C29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66A1FB1"/>
    <w:multiLevelType w:val="hybridMultilevel"/>
    <w:tmpl w:val="0DA23A14"/>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1" w15:restartNumberingAfterBreak="0">
    <w:nsid w:val="4F3142CD"/>
    <w:multiLevelType w:val="hybridMultilevel"/>
    <w:tmpl w:val="EA0A0C62"/>
    <w:lvl w:ilvl="0" w:tplc="59629E1C">
      <w:start w:val="1"/>
      <w:numFmt w:val="decimal"/>
      <w:lvlText w:val="%1."/>
      <w:lvlJc w:val="left"/>
      <w:pPr>
        <w:ind w:left="-1404" w:hanging="360"/>
      </w:pPr>
      <w:rPr>
        <w:b/>
      </w:rPr>
    </w:lvl>
    <w:lvl w:ilvl="1" w:tplc="04270019">
      <w:start w:val="1"/>
      <w:numFmt w:val="lowerLetter"/>
      <w:lvlText w:val="%2."/>
      <w:lvlJc w:val="left"/>
      <w:pPr>
        <w:ind w:left="-684" w:hanging="360"/>
      </w:pPr>
    </w:lvl>
    <w:lvl w:ilvl="2" w:tplc="0427001B" w:tentative="1">
      <w:start w:val="1"/>
      <w:numFmt w:val="lowerRoman"/>
      <w:lvlText w:val="%3."/>
      <w:lvlJc w:val="right"/>
      <w:pPr>
        <w:ind w:left="36" w:hanging="180"/>
      </w:pPr>
    </w:lvl>
    <w:lvl w:ilvl="3" w:tplc="0427000F" w:tentative="1">
      <w:start w:val="1"/>
      <w:numFmt w:val="decimal"/>
      <w:lvlText w:val="%4."/>
      <w:lvlJc w:val="left"/>
      <w:pPr>
        <w:ind w:left="756" w:hanging="360"/>
      </w:pPr>
    </w:lvl>
    <w:lvl w:ilvl="4" w:tplc="04270019" w:tentative="1">
      <w:start w:val="1"/>
      <w:numFmt w:val="lowerLetter"/>
      <w:lvlText w:val="%5."/>
      <w:lvlJc w:val="left"/>
      <w:pPr>
        <w:ind w:left="1476" w:hanging="360"/>
      </w:pPr>
    </w:lvl>
    <w:lvl w:ilvl="5" w:tplc="0427001B" w:tentative="1">
      <w:start w:val="1"/>
      <w:numFmt w:val="lowerRoman"/>
      <w:lvlText w:val="%6."/>
      <w:lvlJc w:val="right"/>
      <w:pPr>
        <w:ind w:left="2196" w:hanging="180"/>
      </w:pPr>
    </w:lvl>
    <w:lvl w:ilvl="6" w:tplc="0427000F" w:tentative="1">
      <w:start w:val="1"/>
      <w:numFmt w:val="decimal"/>
      <w:lvlText w:val="%7."/>
      <w:lvlJc w:val="left"/>
      <w:pPr>
        <w:ind w:left="2916" w:hanging="360"/>
      </w:pPr>
    </w:lvl>
    <w:lvl w:ilvl="7" w:tplc="04270019" w:tentative="1">
      <w:start w:val="1"/>
      <w:numFmt w:val="lowerLetter"/>
      <w:lvlText w:val="%8."/>
      <w:lvlJc w:val="left"/>
      <w:pPr>
        <w:ind w:left="3636" w:hanging="360"/>
      </w:pPr>
    </w:lvl>
    <w:lvl w:ilvl="8" w:tplc="0427001B" w:tentative="1">
      <w:start w:val="1"/>
      <w:numFmt w:val="lowerRoman"/>
      <w:lvlText w:val="%9."/>
      <w:lvlJc w:val="right"/>
      <w:pPr>
        <w:ind w:left="4356" w:hanging="180"/>
      </w:pPr>
    </w:lvl>
  </w:abstractNum>
  <w:abstractNum w:abstractNumId="12" w15:restartNumberingAfterBreak="0">
    <w:nsid w:val="5E117CD9"/>
    <w:multiLevelType w:val="hybridMultilevel"/>
    <w:tmpl w:val="7E620A10"/>
    <w:lvl w:ilvl="0" w:tplc="7250F284">
      <w:start w:val="1"/>
      <w:numFmt w:val="decimal"/>
      <w:lvlText w:val="%1."/>
      <w:lvlJc w:val="left"/>
      <w:pPr>
        <w:ind w:left="720" w:hanging="360"/>
      </w:pPr>
      <w:rPr>
        <w:rFonts w:ascii="Times New Roman" w:hAnsi="Times New Roman" w:cs="Times New Roman"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7044168"/>
    <w:multiLevelType w:val="hybridMultilevel"/>
    <w:tmpl w:val="751040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1052372"/>
    <w:multiLevelType w:val="hybridMultilevel"/>
    <w:tmpl w:val="2E7250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7B36959"/>
    <w:multiLevelType w:val="hybridMultilevel"/>
    <w:tmpl w:val="81422E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13"/>
  </w:num>
  <w:num w:numId="4">
    <w:abstractNumId w:val="2"/>
  </w:num>
  <w:num w:numId="5">
    <w:abstractNumId w:val="11"/>
  </w:num>
  <w:num w:numId="6">
    <w:abstractNumId w:val="6"/>
  </w:num>
  <w:num w:numId="7">
    <w:abstractNumId w:val="1"/>
  </w:num>
  <w:num w:numId="8">
    <w:abstractNumId w:val="7"/>
  </w:num>
  <w:num w:numId="9">
    <w:abstractNumId w:val="5"/>
  </w:num>
  <w:num w:numId="10">
    <w:abstractNumId w:val="9"/>
  </w:num>
  <w:num w:numId="11">
    <w:abstractNumId w:val="15"/>
  </w:num>
  <w:num w:numId="12">
    <w:abstractNumId w:val="12"/>
  </w:num>
  <w:num w:numId="13">
    <w:abstractNumId w:val="0"/>
  </w:num>
  <w:num w:numId="14">
    <w:abstractNumId w:val="8"/>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25478"/>
    <w:rsid w:val="000619B6"/>
    <w:rsid w:val="00061A96"/>
    <w:rsid w:val="00061F0C"/>
    <w:rsid w:val="000836B0"/>
    <w:rsid w:val="00094EC6"/>
    <w:rsid w:val="0009549E"/>
    <w:rsid w:val="000C4D8D"/>
    <w:rsid w:val="000E7823"/>
    <w:rsid w:val="001024A2"/>
    <w:rsid w:val="00104ADB"/>
    <w:rsid w:val="00115884"/>
    <w:rsid w:val="00120EA4"/>
    <w:rsid w:val="00121647"/>
    <w:rsid w:val="00122AB1"/>
    <w:rsid w:val="00132F4E"/>
    <w:rsid w:val="00135334"/>
    <w:rsid w:val="001500AD"/>
    <w:rsid w:val="0015361B"/>
    <w:rsid w:val="00176662"/>
    <w:rsid w:val="001934A6"/>
    <w:rsid w:val="00195794"/>
    <w:rsid w:val="001B533B"/>
    <w:rsid w:val="001C5E1B"/>
    <w:rsid w:val="001C72F8"/>
    <w:rsid w:val="001E2364"/>
    <w:rsid w:val="001E605C"/>
    <w:rsid w:val="001F2C17"/>
    <w:rsid w:val="001F2E81"/>
    <w:rsid w:val="001F329A"/>
    <w:rsid w:val="00206CE4"/>
    <w:rsid w:val="0021050E"/>
    <w:rsid w:val="002108A2"/>
    <w:rsid w:val="00212C4A"/>
    <w:rsid w:val="00216D99"/>
    <w:rsid w:val="00220951"/>
    <w:rsid w:val="0023063D"/>
    <w:rsid w:val="00233211"/>
    <w:rsid w:val="00237858"/>
    <w:rsid w:val="002440B6"/>
    <w:rsid w:val="00255D3F"/>
    <w:rsid w:val="00280094"/>
    <w:rsid w:val="002956CD"/>
    <w:rsid w:val="002970A2"/>
    <w:rsid w:val="002A7873"/>
    <w:rsid w:val="002B2DD9"/>
    <w:rsid w:val="002C039B"/>
    <w:rsid w:val="002C7662"/>
    <w:rsid w:val="002D2622"/>
    <w:rsid w:val="002D6DB9"/>
    <w:rsid w:val="002D7321"/>
    <w:rsid w:val="00302776"/>
    <w:rsid w:val="0030691E"/>
    <w:rsid w:val="00317B6A"/>
    <w:rsid w:val="00322318"/>
    <w:rsid w:val="00327DC1"/>
    <w:rsid w:val="003423EF"/>
    <w:rsid w:val="00343C06"/>
    <w:rsid w:val="00350AA1"/>
    <w:rsid w:val="0035530B"/>
    <w:rsid w:val="0036567D"/>
    <w:rsid w:val="003667F7"/>
    <w:rsid w:val="00376692"/>
    <w:rsid w:val="00376733"/>
    <w:rsid w:val="00381630"/>
    <w:rsid w:val="00384CE6"/>
    <w:rsid w:val="00386CCD"/>
    <w:rsid w:val="00390926"/>
    <w:rsid w:val="003A5D04"/>
    <w:rsid w:val="003A6FEA"/>
    <w:rsid w:val="003A7398"/>
    <w:rsid w:val="003B1E49"/>
    <w:rsid w:val="003B776B"/>
    <w:rsid w:val="003C294B"/>
    <w:rsid w:val="003C3A19"/>
    <w:rsid w:val="003C78A9"/>
    <w:rsid w:val="00416F3C"/>
    <w:rsid w:val="004171F7"/>
    <w:rsid w:val="00431D88"/>
    <w:rsid w:val="004326A7"/>
    <w:rsid w:val="00434303"/>
    <w:rsid w:val="0045287D"/>
    <w:rsid w:val="00454CF6"/>
    <w:rsid w:val="00471FD4"/>
    <w:rsid w:val="004720DD"/>
    <w:rsid w:val="00477CCE"/>
    <w:rsid w:val="004A3FA9"/>
    <w:rsid w:val="0050540E"/>
    <w:rsid w:val="00505C44"/>
    <w:rsid w:val="00506F4B"/>
    <w:rsid w:val="00520331"/>
    <w:rsid w:val="00535D8F"/>
    <w:rsid w:val="00537DDF"/>
    <w:rsid w:val="00540B02"/>
    <w:rsid w:val="00544AD9"/>
    <w:rsid w:val="005536E4"/>
    <w:rsid w:val="00553DF3"/>
    <w:rsid w:val="00566CD4"/>
    <w:rsid w:val="00571221"/>
    <w:rsid w:val="005737A7"/>
    <w:rsid w:val="00584EE7"/>
    <w:rsid w:val="0058659C"/>
    <w:rsid w:val="00587D6F"/>
    <w:rsid w:val="00592CFB"/>
    <w:rsid w:val="00595E42"/>
    <w:rsid w:val="00597BC9"/>
    <w:rsid w:val="005A6CF3"/>
    <w:rsid w:val="005A7846"/>
    <w:rsid w:val="005B37E6"/>
    <w:rsid w:val="005B6D58"/>
    <w:rsid w:val="005B6E82"/>
    <w:rsid w:val="005C16B1"/>
    <w:rsid w:val="005E2B16"/>
    <w:rsid w:val="005E6984"/>
    <w:rsid w:val="005E784A"/>
    <w:rsid w:val="00601661"/>
    <w:rsid w:val="00613BE5"/>
    <w:rsid w:val="00620713"/>
    <w:rsid w:val="0064324A"/>
    <w:rsid w:val="00645EAD"/>
    <w:rsid w:val="0064651C"/>
    <w:rsid w:val="00656A7E"/>
    <w:rsid w:val="00661AAF"/>
    <w:rsid w:val="006842FF"/>
    <w:rsid w:val="00687627"/>
    <w:rsid w:val="006B4C3A"/>
    <w:rsid w:val="006B6B5B"/>
    <w:rsid w:val="006C2A33"/>
    <w:rsid w:val="006D2BB4"/>
    <w:rsid w:val="006D793F"/>
    <w:rsid w:val="006D7AD8"/>
    <w:rsid w:val="006E4509"/>
    <w:rsid w:val="006F1998"/>
    <w:rsid w:val="006F3A93"/>
    <w:rsid w:val="007178ED"/>
    <w:rsid w:val="00730DEE"/>
    <w:rsid w:val="007335AB"/>
    <w:rsid w:val="00742138"/>
    <w:rsid w:val="00753E3A"/>
    <w:rsid w:val="00754685"/>
    <w:rsid w:val="00757916"/>
    <w:rsid w:val="00760720"/>
    <w:rsid w:val="0076374F"/>
    <w:rsid w:val="00763C81"/>
    <w:rsid w:val="00766204"/>
    <w:rsid w:val="007667C9"/>
    <w:rsid w:val="007861C7"/>
    <w:rsid w:val="007879A9"/>
    <w:rsid w:val="007A24C1"/>
    <w:rsid w:val="007A4DCB"/>
    <w:rsid w:val="007A5095"/>
    <w:rsid w:val="007A7A3E"/>
    <w:rsid w:val="007B7CB2"/>
    <w:rsid w:val="007C39AF"/>
    <w:rsid w:val="007C5B1E"/>
    <w:rsid w:val="007D0E39"/>
    <w:rsid w:val="007E0410"/>
    <w:rsid w:val="007E0ECB"/>
    <w:rsid w:val="007E13AD"/>
    <w:rsid w:val="007E3129"/>
    <w:rsid w:val="008121F6"/>
    <w:rsid w:val="008241FE"/>
    <w:rsid w:val="00827253"/>
    <w:rsid w:val="00840BA0"/>
    <w:rsid w:val="00851B65"/>
    <w:rsid w:val="00853092"/>
    <w:rsid w:val="00861740"/>
    <w:rsid w:val="00864C04"/>
    <w:rsid w:val="00864FA3"/>
    <w:rsid w:val="00865D80"/>
    <w:rsid w:val="0086703B"/>
    <w:rsid w:val="00870EC1"/>
    <w:rsid w:val="00882113"/>
    <w:rsid w:val="00885B89"/>
    <w:rsid w:val="00886E4D"/>
    <w:rsid w:val="00897403"/>
    <w:rsid w:val="008A2674"/>
    <w:rsid w:val="008A282B"/>
    <w:rsid w:val="008B26B6"/>
    <w:rsid w:val="008C0400"/>
    <w:rsid w:val="008C11D5"/>
    <w:rsid w:val="008C76CE"/>
    <w:rsid w:val="008D7A3B"/>
    <w:rsid w:val="008E5D8D"/>
    <w:rsid w:val="008F31A4"/>
    <w:rsid w:val="00900702"/>
    <w:rsid w:val="00902FE9"/>
    <w:rsid w:val="00910B39"/>
    <w:rsid w:val="00910D20"/>
    <w:rsid w:val="00911A51"/>
    <w:rsid w:val="00920BA0"/>
    <w:rsid w:val="00923BCB"/>
    <w:rsid w:val="009250F6"/>
    <w:rsid w:val="009259D2"/>
    <w:rsid w:val="0095786B"/>
    <w:rsid w:val="00981BAE"/>
    <w:rsid w:val="00990D87"/>
    <w:rsid w:val="0099450C"/>
    <w:rsid w:val="00997F9F"/>
    <w:rsid w:val="009A4E3F"/>
    <w:rsid w:val="009B0DFB"/>
    <w:rsid w:val="009C4CB2"/>
    <w:rsid w:val="009C6E54"/>
    <w:rsid w:val="009E733D"/>
    <w:rsid w:val="009E7853"/>
    <w:rsid w:val="009F1BC1"/>
    <w:rsid w:val="009F4639"/>
    <w:rsid w:val="00A03971"/>
    <w:rsid w:val="00A0515D"/>
    <w:rsid w:val="00A16488"/>
    <w:rsid w:val="00A21578"/>
    <w:rsid w:val="00A240B4"/>
    <w:rsid w:val="00A37B79"/>
    <w:rsid w:val="00A40A4B"/>
    <w:rsid w:val="00A43E48"/>
    <w:rsid w:val="00A44C77"/>
    <w:rsid w:val="00A44E3F"/>
    <w:rsid w:val="00A45939"/>
    <w:rsid w:val="00A46A37"/>
    <w:rsid w:val="00A555E3"/>
    <w:rsid w:val="00A64B91"/>
    <w:rsid w:val="00A7075B"/>
    <w:rsid w:val="00A84FB1"/>
    <w:rsid w:val="00A92B0C"/>
    <w:rsid w:val="00AA01A5"/>
    <w:rsid w:val="00AA70E5"/>
    <w:rsid w:val="00AC4691"/>
    <w:rsid w:val="00AC4FBC"/>
    <w:rsid w:val="00AF10CD"/>
    <w:rsid w:val="00AF2490"/>
    <w:rsid w:val="00B06D01"/>
    <w:rsid w:val="00B20F8E"/>
    <w:rsid w:val="00B22CBE"/>
    <w:rsid w:val="00B238F5"/>
    <w:rsid w:val="00B3095D"/>
    <w:rsid w:val="00B317F3"/>
    <w:rsid w:val="00B36C16"/>
    <w:rsid w:val="00B456DD"/>
    <w:rsid w:val="00B7270D"/>
    <w:rsid w:val="00B858E9"/>
    <w:rsid w:val="00B86DE8"/>
    <w:rsid w:val="00B90F6B"/>
    <w:rsid w:val="00B91219"/>
    <w:rsid w:val="00B94970"/>
    <w:rsid w:val="00B94BDE"/>
    <w:rsid w:val="00BA519F"/>
    <w:rsid w:val="00BA64C7"/>
    <w:rsid w:val="00BC2C2F"/>
    <w:rsid w:val="00BC38EB"/>
    <w:rsid w:val="00BD12BB"/>
    <w:rsid w:val="00BE7B11"/>
    <w:rsid w:val="00BE7EE2"/>
    <w:rsid w:val="00BF64D2"/>
    <w:rsid w:val="00C03BAB"/>
    <w:rsid w:val="00C05673"/>
    <w:rsid w:val="00C10372"/>
    <w:rsid w:val="00C10F2E"/>
    <w:rsid w:val="00C16C88"/>
    <w:rsid w:val="00C17EB7"/>
    <w:rsid w:val="00C2230E"/>
    <w:rsid w:val="00C32926"/>
    <w:rsid w:val="00C34059"/>
    <w:rsid w:val="00C40E54"/>
    <w:rsid w:val="00C470D3"/>
    <w:rsid w:val="00C52EF8"/>
    <w:rsid w:val="00C5405B"/>
    <w:rsid w:val="00C66B96"/>
    <w:rsid w:val="00C94684"/>
    <w:rsid w:val="00C946D3"/>
    <w:rsid w:val="00CA3329"/>
    <w:rsid w:val="00CA537F"/>
    <w:rsid w:val="00CB2F98"/>
    <w:rsid w:val="00CC161B"/>
    <w:rsid w:val="00CC5B8B"/>
    <w:rsid w:val="00CC775E"/>
    <w:rsid w:val="00CE1631"/>
    <w:rsid w:val="00CF001B"/>
    <w:rsid w:val="00CF67A6"/>
    <w:rsid w:val="00D01081"/>
    <w:rsid w:val="00D11CD3"/>
    <w:rsid w:val="00D26077"/>
    <w:rsid w:val="00D2671F"/>
    <w:rsid w:val="00D277B8"/>
    <w:rsid w:val="00D31735"/>
    <w:rsid w:val="00D52C9D"/>
    <w:rsid w:val="00D530B0"/>
    <w:rsid w:val="00D55F73"/>
    <w:rsid w:val="00D6658A"/>
    <w:rsid w:val="00D6683E"/>
    <w:rsid w:val="00D71070"/>
    <w:rsid w:val="00D72E97"/>
    <w:rsid w:val="00D81A2A"/>
    <w:rsid w:val="00D8530C"/>
    <w:rsid w:val="00DA5B21"/>
    <w:rsid w:val="00DA6106"/>
    <w:rsid w:val="00DB0D08"/>
    <w:rsid w:val="00DB7366"/>
    <w:rsid w:val="00DC1860"/>
    <w:rsid w:val="00DC64BA"/>
    <w:rsid w:val="00DD202C"/>
    <w:rsid w:val="00DE7ECB"/>
    <w:rsid w:val="00DF1152"/>
    <w:rsid w:val="00DF3089"/>
    <w:rsid w:val="00DF637F"/>
    <w:rsid w:val="00E024DD"/>
    <w:rsid w:val="00E1025F"/>
    <w:rsid w:val="00E12167"/>
    <w:rsid w:val="00E30E31"/>
    <w:rsid w:val="00E3631F"/>
    <w:rsid w:val="00E3731D"/>
    <w:rsid w:val="00E53893"/>
    <w:rsid w:val="00E67E9A"/>
    <w:rsid w:val="00E80DE1"/>
    <w:rsid w:val="00E85F1A"/>
    <w:rsid w:val="00E96B79"/>
    <w:rsid w:val="00EA08A9"/>
    <w:rsid w:val="00EA0EBE"/>
    <w:rsid w:val="00EB1014"/>
    <w:rsid w:val="00EB386C"/>
    <w:rsid w:val="00EC39F6"/>
    <w:rsid w:val="00EC44FC"/>
    <w:rsid w:val="00ED0753"/>
    <w:rsid w:val="00ED4E96"/>
    <w:rsid w:val="00ED7952"/>
    <w:rsid w:val="00EE577A"/>
    <w:rsid w:val="00EE5A41"/>
    <w:rsid w:val="00EF5514"/>
    <w:rsid w:val="00F13BCF"/>
    <w:rsid w:val="00F14EB5"/>
    <w:rsid w:val="00F51C2A"/>
    <w:rsid w:val="00F6630B"/>
    <w:rsid w:val="00F7301E"/>
    <w:rsid w:val="00F76A69"/>
    <w:rsid w:val="00F77E86"/>
    <w:rsid w:val="00F846C0"/>
    <w:rsid w:val="00F87107"/>
    <w:rsid w:val="00F92098"/>
    <w:rsid w:val="00F939F4"/>
    <w:rsid w:val="00F94D25"/>
    <w:rsid w:val="00F97E85"/>
    <w:rsid w:val="00FB1F98"/>
    <w:rsid w:val="00FB2E40"/>
    <w:rsid w:val="00FB653F"/>
    <w:rsid w:val="00FB7388"/>
    <w:rsid w:val="00FE7D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17631"/>
  <w15:docId w15:val="{695BAB0F-865D-4765-B004-9694CF543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basedOn w:val="Normal"/>
    <w:link w:val="FootnoteTextChar"/>
    <w:semiHidden/>
    <w:rsid w:val="002D2622"/>
  </w:style>
  <w:style w:type="character" w:customStyle="1" w:styleId="FootnoteTextChar">
    <w:name w:val="Footnote Text Char"/>
    <w:basedOn w:val="DefaultParagraphFont"/>
    <w:link w:val="FootnoteText"/>
    <w:semiHidden/>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rPr>
      <w:lang w:val="x-none"/>
    </w:r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val="x-none"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iPriority w:val="99"/>
    <w:semiHidden/>
    <w:unhideWhenUsed/>
    <w:rsid w:val="00D55F73"/>
  </w:style>
  <w:style w:type="character" w:customStyle="1" w:styleId="CommentTextChar">
    <w:name w:val="Comment Text Char"/>
    <w:basedOn w:val="DefaultParagraphFont"/>
    <w:link w:val="CommentText"/>
    <w:uiPriority w:val="99"/>
    <w:semiHidden/>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BodyTextIndent2">
    <w:name w:val="Body Text Indent 2"/>
    <w:basedOn w:val="Normal"/>
    <w:link w:val="BodyTextIndent2Char"/>
    <w:uiPriority w:val="99"/>
    <w:semiHidden/>
    <w:unhideWhenUsed/>
    <w:rsid w:val="002D7321"/>
    <w:pPr>
      <w:spacing w:after="120" w:line="480" w:lineRule="auto"/>
      <w:ind w:left="283"/>
    </w:pPr>
  </w:style>
  <w:style w:type="character" w:customStyle="1" w:styleId="BodyTextIndent2Char">
    <w:name w:val="Body Text Indent 2 Char"/>
    <w:basedOn w:val="DefaultParagraphFont"/>
    <w:link w:val="BodyTextIndent2"/>
    <w:uiPriority w:val="99"/>
    <w:semiHidden/>
    <w:rsid w:val="002D7321"/>
    <w:rPr>
      <w:rFonts w:ascii="Times New Roman" w:eastAsia="Times New Roman" w:hAnsi="Times New Roman"/>
      <w:sz w:val="24"/>
      <w:lang w:eastAsia="ru-RU"/>
    </w:rPr>
  </w:style>
  <w:style w:type="character" w:customStyle="1" w:styleId="dnr">
    <w:name w:val="dnr"/>
    <w:rsid w:val="002D7321"/>
  </w:style>
  <w:style w:type="paragraph" w:styleId="ListParagraph">
    <w:name w:val="List Paragraph"/>
    <w:basedOn w:val="Normal"/>
    <w:uiPriority w:val="34"/>
    <w:qFormat/>
    <w:rsid w:val="002D7321"/>
    <w:pPr>
      <w:spacing w:after="200" w:line="276" w:lineRule="auto"/>
      <w:ind w:left="720"/>
      <w:contextualSpacing/>
      <w:jc w:val="left"/>
    </w:pPr>
    <w:rPr>
      <w:rFonts w:ascii="Calibri" w:eastAsia="Calibri" w:hAnsi="Calibri"/>
      <w:sz w:val="22"/>
      <w:szCs w:val="22"/>
      <w:lang w:eastAsia="en-US"/>
    </w:rPr>
  </w:style>
  <w:style w:type="paragraph" w:styleId="NoSpacing">
    <w:name w:val="No Spacing"/>
    <w:uiPriority w:val="1"/>
    <w:qFormat/>
    <w:rsid w:val="002D7321"/>
    <w:pPr>
      <w:jc w:val="both"/>
    </w:pPr>
    <w:rPr>
      <w:rFonts w:ascii="Times New Roman" w:eastAsia="Times New Roman" w:hAnsi="Times New Roman"/>
      <w:sz w:val="24"/>
      <w:lang w:eastAsia="ru-RU"/>
    </w:rPr>
  </w:style>
  <w:style w:type="paragraph" w:styleId="NormalWeb">
    <w:name w:val="Normal (Web)"/>
    <w:basedOn w:val="Normal"/>
    <w:uiPriority w:val="99"/>
    <w:semiHidden/>
    <w:rsid w:val="00DA6106"/>
    <w:pPr>
      <w:spacing w:after="200" w:line="276" w:lineRule="auto"/>
      <w:jc w:val="left"/>
    </w:pPr>
    <w:rPr>
      <w:rFonts w:eastAsia="Calibri"/>
      <w:szCs w:val="24"/>
      <w:lang w:eastAsia="en-US"/>
    </w:rPr>
  </w:style>
  <w:style w:type="paragraph" w:customStyle="1" w:styleId="Pastraipanenumeruota">
    <w:name w:val="Pastraipa (nenumeruota)"/>
    <w:basedOn w:val="Normal"/>
    <w:rsid w:val="00DB7366"/>
    <w:pPr>
      <w:ind w:firstLine="720"/>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774844">
      <w:bodyDiv w:val="1"/>
      <w:marLeft w:val="0"/>
      <w:marRight w:val="0"/>
      <w:marTop w:val="0"/>
      <w:marBottom w:val="0"/>
      <w:divBdr>
        <w:top w:val="none" w:sz="0" w:space="0" w:color="auto"/>
        <w:left w:val="none" w:sz="0" w:space="0" w:color="auto"/>
        <w:bottom w:val="none" w:sz="0" w:space="0" w:color="auto"/>
        <w:right w:val="none" w:sz="0" w:space="0" w:color="auto"/>
      </w:divBdr>
    </w:div>
    <w:div w:id="251089434">
      <w:bodyDiv w:val="1"/>
      <w:marLeft w:val="0"/>
      <w:marRight w:val="0"/>
      <w:marTop w:val="0"/>
      <w:marBottom w:val="0"/>
      <w:divBdr>
        <w:top w:val="none" w:sz="0" w:space="0" w:color="auto"/>
        <w:left w:val="none" w:sz="0" w:space="0" w:color="auto"/>
        <w:bottom w:val="none" w:sz="0" w:space="0" w:color="auto"/>
        <w:right w:val="none" w:sz="0" w:space="0" w:color="auto"/>
      </w:divBdr>
    </w:div>
    <w:div w:id="315648935">
      <w:bodyDiv w:val="1"/>
      <w:marLeft w:val="0"/>
      <w:marRight w:val="0"/>
      <w:marTop w:val="0"/>
      <w:marBottom w:val="0"/>
      <w:divBdr>
        <w:top w:val="none" w:sz="0" w:space="0" w:color="auto"/>
        <w:left w:val="none" w:sz="0" w:space="0" w:color="auto"/>
        <w:bottom w:val="none" w:sz="0" w:space="0" w:color="auto"/>
        <w:right w:val="none" w:sz="0" w:space="0" w:color="auto"/>
      </w:divBdr>
    </w:div>
    <w:div w:id="348141992">
      <w:bodyDiv w:val="1"/>
      <w:marLeft w:val="0"/>
      <w:marRight w:val="0"/>
      <w:marTop w:val="0"/>
      <w:marBottom w:val="0"/>
      <w:divBdr>
        <w:top w:val="none" w:sz="0" w:space="0" w:color="auto"/>
        <w:left w:val="none" w:sz="0" w:space="0" w:color="auto"/>
        <w:bottom w:val="none" w:sz="0" w:space="0" w:color="auto"/>
        <w:right w:val="none" w:sz="0" w:space="0" w:color="auto"/>
      </w:divBdr>
    </w:div>
    <w:div w:id="392657071">
      <w:bodyDiv w:val="1"/>
      <w:marLeft w:val="225"/>
      <w:marRight w:val="225"/>
      <w:marTop w:val="0"/>
      <w:marBottom w:val="0"/>
      <w:divBdr>
        <w:top w:val="none" w:sz="0" w:space="0" w:color="auto"/>
        <w:left w:val="none" w:sz="0" w:space="0" w:color="auto"/>
        <w:bottom w:val="none" w:sz="0" w:space="0" w:color="auto"/>
        <w:right w:val="none" w:sz="0" w:space="0" w:color="auto"/>
      </w:divBdr>
      <w:divsChild>
        <w:div w:id="907688297">
          <w:marLeft w:val="0"/>
          <w:marRight w:val="0"/>
          <w:marTop w:val="0"/>
          <w:marBottom w:val="0"/>
          <w:divBdr>
            <w:top w:val="none" w:sz="0" w:space="0" w:color="auto"/>
            <w:left w:val="none" w:sz="0" w:space="0" w:color="auto"/>
            <w:bottom w:val="none" w:sz="0" w:space="0" w:color="auto"/>
            <w:right w:val="none" w:sz="0" w:space="0" w:color="auto"/>
          </w:divBdr>
        </w:div>
      </w:divsChild>
    </w:div>
    <w:div w:id="488056974">
      <w:bodyDiv w:val="1"/>
      <w:marLeft w:val="0"/>
      <w:marRight w:val="0"/>
      <w:marTop w:val="0"/>
      <w:marBottom w:val="0"/>
      <w:divBdr>
        <w:top w:val="none" w:sz="0" w:space="0" w:color="auto"/>
        <w:left w:val="none" w:sz="0" w:space="0" w:color="auto"/>
        <w:bottom w:val="none" w:sz="0" w:space="0" w:color="auto"/>
        <w:right w:val="none" w:sz="0" w:space="0" w:color="auto"/>
      </w:divBdr>
    </w:div>
    <w:div w:id="975834651">
      <w:bodyDiv w:val="1"/>
      <w:marLeft w:val="0"/>
      <w:marRight w:val="0"/>
      <w:marTop w:val="0"/>
      <w:marBottom w:val="0"/>
      <w:divBdr>
        <w:top w:val="none" w:sz="0" w:space="0" w:color="auto"/>
        <w:left w:val="none" w:sz="0" w:space="0" w:color="auto"/>
        <w:bottom w:val="none" w:sz="0" w:space="0" w:color="auto"/>
        <w:right w:val="none" w:sz="0" w:space="0" w:color="auto"/>
      </w:divBdr>
    </w:div>
    <w:div w:id="1292829316">
      <w:bodyDiv w:val="1"/>
      <w:marLeft w:val="0"/>
      <w:marRight w:val="0"/>
      <w:marTop w:val="0"/>
      <w:marBottom w:val="0"/>
      <w:divBdr>
        <w:top w:val="none" w:sz="0" w:space="0" w:color="auto"/>
        <w:left w:val="none" w:sz="0" w:space="0" w:color="auto"/>
        <w:bottom w:val="none" w:sz="0" w:space="0" w:color="auto"/>
        <w:right w:val="none" w:sz="0" w:space="0" w:color="auto"/>
      </w:divBdr>
    </w:div>
    <w:div w:id="1500848764">
      <w:bodyDiv w:val="1"/>
      <w:marLeft w:val="0"/>
      <w:marRight w:val="0"/>
      <w:marTop w:val="0"/>
      <w:marBottom w:val="0"/>
      <w:divBdr>
        <w:top w:val="none" w:sz="0" w:space="0" w:color="auto"/>
        <w:left w:val="none" w:sz="0" w:space="0" w:color="auto"/>
        <w:bottom w:val="none" w:sz="0" w:space="0" w:color="auto"/>
        <w:right w:val="none" w:sz="0" w:space="0" w:color="auto"/>
      </w:divBdr>
    </w:div>
    <w:div w:id="1512840311">
      <w:bodyDiv w:val="1"/>
      <w:marLeft w:val="0"/>
      <w:marRight w:val="0"/>
      <w:marTop w:val="0"/>
      <w:marBottom w:val="0"/>
      <w:divBdr>
        <w:top w:val="none" w:sz="0" w:space="0" w:color="auto"/>
        <w:left w:val="none" w:sz="0" w:space="0" w:color="auto"/>
        <w:bottom w:val="none" w:sz="0" w:space="0" w:color="auto"/>
        <w:right w:val="none" w:sz="0" w:space="0" w:color="auto"/>
      </w:divBdr>
    </w:div>
    <w:div w:id="1538930666">
      <w:bodyDiv w:val="1"/>
      <w:marLeft w:val="225"/>
      <w:marRight w:val="225"/>
      <w:marTop w:val="0"/>
      <w:marBottom w:val="0"/>
      <w:divBdr>
        <w:top w:val="none" w:sz="0" w:space="0" w:color="auto"/>
        <w:left w:val="none" w:sz="0" w:space="0" w:color="auto"/>
        <w:bottom w:val="none" w:sz="0" w:space="0" w:color="auto"/>
        <w:right w:val="none" w:sz="0" w:space="0" w:color="auto"/>
      </w:divBdr>
      <w:divsChild>
        <w:div w:id="333382625">
          <w:marLeft w:val="0"/>
          <w:marRight w:val="0"/>
          <w:marTop w:val="0"/>
          <w:marBottom w:val="0"/>
          <w:divBdr>
            <w:top w:val="none" w:sz="0" w:space="0" w:color="auto"/>
            <w:left w:val="none" w:sz="0" w:space="0" w:color="auto"/>
            <w:bottom w:val="none" w:sz="0" w:space="0" w:color="auto"/>
            <w:right w:val="none" w:sz="0" w:space="0" w:color="auto"/>
          </w:divBdr>
        </w:div>
      </w:divsChild>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744326607">
      <w:bodyDiv w:val="1"/>
      <w:marLeft w:val="0"/>
      <w:marRight w:val="0"/>
      <w:marTop w:val="0"/>
      <w:marBottom w:val="0"/>
      <w:divBdr>
        <w:top w:val="none" w:sz="0" w:space="0" w:color="auto"/>
        <w:left w:val="none" w:sz="0" w:space="0" w:color="auto"/>
        <w:bottom w:val="none" w:sz="0" w:space="0" w:color="auto"/>
        <w:right w:val="none" w:sz="0" w:space="0" w:color="auto"/>
      </w:divBdr>
    </w:div>
    <w:div w:id="2025403007">
      <w:bodyDiv w:val="1"/>
      <w:marLeft w:val="0"/>
      <w:marRight w:val="0"/>
      <w:marTop w:val="0"/>
      <w:marBottom w:val="0"/>
      <w:divBdr>
        <w:top w:val="none" w:sz="0" w:space="0" w:color="auto"/>
        <w:left w:val="none" w:sz="0" w:space="0" w:color="auto"/>
        <w:bottom w:val="none" w:sz="0" w:space="0" w:color="auto"/>
        <w:right w:val="none" w:sz="0" w:space="0" w:color="auto"/>
      </w:divBdr>
    </w:div>
    <w:div w:id="2104492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PlaceholderText"/>
            </w:rPr>
            <w:t>Click here to enter text.</w:t>
          </w:r>
        </w:p>
      </w:docPartBody>
    </w:docPart>
    <w:docPart>
      <w:docPartPr>
        <w:name w:val="28BCF1F952E34D2E9B8274B664A8BD97"/>
        <w:category>
          <w:name w:val="General"/>
          <w:gallery w:val="placeholder"/>
        </w:category>
        <w:types>
          <w:type w:val="bbPlcHdr"/>
        </w:types>
        <w:behaviors>
          <w:behavior w:val="content"/>
        </w:behaviors>
        <w:guid w:val="{67F02174-E65A-425E-83B3-3C22ED8ED1DB}"/>
      </w:docPartPr>
      <w:docPartBody>
        <w:p w:rsidR="002022A3" w:rsidRDefault="0004518E" w:rsidP="0004518E">
          <w:pPr>
            <w:pStyle w:val="28BCF1F952E34D2E9B8274B664A8BD97"/>
          </w:pPr>
          <w:r>
            <w:rPr>
              <w:rStyle w:val="PlaceholderText"/>
            </w:rPr>
            <w:t>Click here to enter text.</w:t>
          </w:r>
        </w:p>
      </w:docPartBody>
    </w:docPart>
    <w:docPart>
      <w:docPartPr>
        <w:name w:val="4059EC9A24CA41358911D6CD75BC07E9"/>
        <w:category>
          <w:name w:val="General"/>
          <w:gallery w:val="placeholder"/>
        </w:category>
        <w:types>
          <w:type w:val="bbPlcHdr"/>
        </w:types>
        <w:behaviors>
          <w:behavior w:val="content"/>
        </w:behaviors>
        <w:guid w:val="{051384A0-7C28-45BB-9621-2825A2D1D9DC}"/>
      </w:docPartPr>
      <w:docPartBody>
        <w:p w:rsidR="002022A3" w:rsidRDefault="0004518E" w:rsidP="0004518E">
          <w:pPr>
            <w:pStyle w:val="4059EC9A24CA41358911D6CD75BC07E9"/>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279C1"/>
    <w:rsid w:val="00033E94"/>
    <w:rsid w:val="0004518E"/>
    <w:rsid w:val="00090348"/>
    <w:rsid w:val="000E1449"/>
    <w:rsid w:val="000E7C92"/>
    <w:rsid w:val="001C6D44"/>
    <w:rsid w:val="001E0BF7"/>
    <w:rsid w:val="001F7310"/>
    <w:rsid w:val="002022A3"/>
    <w:rsid w:val="00206237"/>
    <w:rsid w:val="002155FB"/>
    <w:rsid w:val="00253E8D"/>
    <w:rsid w:val="00265455"/>
    <w:rsid w:val="002B0E91"/>
    <w:rsid w:val="002D2B10"/>
    <w:rsid w:val="00335FBF"/>
    <w:rsid w:val="003816BF"/>
    <w:rsid w:val="00383A07"/>
    <w:rsid w:val="00393187"/>
    <w:rsid w:val="003A490D"/>
    <w:rsid w:val="003B5A75"/>
    <w:rsid w:val="003E362D"/>
    <w:rsid w:val="003F42DE"/>
    <w:rsid w:val="004063BC"/>
    <w:rsid w:val="00420D08"/>
    <w:rsid w:val="004457B0"/>
    <w:rsid w:val="00466683"/>
    <w:rsid w:val="00484A62"/>
    <w:rsid w:val="00537F2D"/>
    <w:rsid w:val="0054013E"/>
    <w:rsid w:val="00563210"/>
    <w:rsid w:val="005B3156"/>
    <w:rsid w:val="005D1504"/>
    <w:rsid w:val="005D52D0"/>
    <w:rsid w:val="005E2AAD"/>
    <w:rsid w:val="006000A7"/>
    <w:rsid w:val="00684342"/>
    <w:rsid w:val="00687FB3"/>
    <w:rsid w:val="006B7304"/>
    <w:rsid w:val="006C5A87"/>
    <w:rsid w:val="006D377D"/>
    <w:rsid w:val="007078E6"/>
    <w:rsid w:val="007247B1"/>
    <w:rsid w:val="007302D4"/>
    <w:rsid w:val="00733CF2"/>
    <w:rsid w:val="00760D22"/>
    <w:rsid w:val="007D573A"/>
    <w:rsid w:val="007F1EF1"/>
    <w:rsid w:val="00802E58"/>
    <w:rsid w:val="008910C4"/>
    <w:rsid w:val="008E328B"/>
    <w:rsid w:val="008F2108"/>
    <w:rsid w:val="008F3E12"/>
    <w:rsid w:val="00902145"/>
    <w:rsid w:val="009A5ABA"/>
    <w:rsid w:val="00A1138D"/>
    <w:rsid w:val="00A261D4"/>
    <w:rsid w:val="00A80426"/>
    <w:rsid w:val="00AC69B5"/>
    <w:rsid w:val="00B30BCF"/>
    <w:rsid w:val="00B65C6B"/>
    <w:rsid w:val="00B774FD"/>
    <w:rsid w:val="00B85986"/>
    <w:rsid w:val="00B905C7"/>
    <w:rsid w:val="00BC2B1A"/>
    <w:rsid w:val="00C35324"/>
    <w:rsid w:val="00C35A5C"/>
    <w:rsid w:val="00C64F30"/>
    <w:rsid w:val="00C7327A"/>
    <w:rsid w:val="00C84BBA"/>
    <w:rsid w:val="00CB1DB4"/>
    <w:rsid w:val="00CD174D"/>
    <w:rsid w:val="00CF132B"/>
    <w:rsid w:val="00CF1C8C"/>
    <w:rsid w:val="00D359C9"/>
    <w:rsid w:val="00D963D7"/>
    <w:rsid w:val="00DC0E28"/>
    <w:rsid w:val="00DD195E"/>
    <w:rsid w:val="00DE1B9E"/>
    <w:rsid w:val="00E31BAE"/>
    <w:rsid w:val="00E91C3F"/>
    <w:rsid w:val="00ED56BF"/>
    <w:rsid w:val="00EE3AB5"/>
    <w:rsid w:val="00F30D38"/>
    <w:rsid w:val="00F6217A"/>
    <w:rsid w:val="00F64368"/>
    <w:rsid w:val="00F715E3"/>
    <w:rsid w:val="00FB2E78"/>
    <w:rsid w:val="00FB52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518E"/>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83079-5C0A-438E-BA83-7C306F87F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80</TotalTime>
  <Pages>1</Pages>
  <Words>1835</Words>
  <Characters>1046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Policijos departamentas prie VRM</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2018-11-16T13:07:00Z</dcterms:created>
  <dc:creator>Evelina Grincevičiūtė</dc:creator>
  <cp:lastModifiedBy>Ingrida Kutkienė</cp:lastModifiedBy>
  <dcterms:modified xsi:type="dcterms:W3CDTF">2018-11-16T14:29:00Z</dcterms:modified>
  <cp:revision>12</cp:revision>
</cp:coreProperties>
</file>