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3C509D">
      <w:pPr>
        <w:keepNext/>
        <w:jc w:val="center"/>
        <w:rPr>
          <w:b/>
          <w:caps/>
          <w:lang w:eastAsia="lt-LT"/>
        </w:rPr>
      </w:pPr>
    </w:p>
    <w:p w14:paraId="125D38CA" w14:textId="77777777" w:rsidR="00B03485" w:rsidRDefault="00B03485" w:rsidP="003C509D">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gegužės 29 d.</w:t>
      </w:r>
      <w:r>
        <w:fldChar w:fldCharType="end"/>
      </w:r>
      <w:bookmarkEnd w:id="0"/>
    </w:p>
    <w:p w14:paraId="125D38CB" w14:textId="77777777" w:rsidR="0041510C" w:rsidRPr="003A1974" w:rsidRDefault="0041510C" w:rsidP="003C509D">
      <w:pPr>
        <w:keepNext/>
        <w:jc w:val="center"/>
        <w:rPr>
          <w:b/>
          <w:szCs w:val="24"/>
          <w:lang w:eastAsia="lt-LT"/>
        </w:rPr>
      </w:pPr>
    </w:p>
    <w:p w14:paraId="125D38CC" w14:textId="77777777" w:rsidR="0041510C" w:rsidRDefault="00B03485" w:rsidP="003C509D">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10:00</w:t>
      </w:r>
      <w:r>
        <w:rPr>
          <w:u w:val="single"/>
          <w:lang w:eastAsia="lt-LT"/>
        </w:rPr>
        <w:fldChar w:fldCharType="end"/>
      </w:r>
      <w:bookmarkEnd w:id="1"/>
    </w:p>
    <w:p w14:paraId="2E123EBD" w14:textId="77777777" w:rsidR="00BC111D" w:rsidRDefault="00BC111D" w:rsidP="003C509D">
      <w:pPr>
        <w:framePr w:w="970" w:h="1002" w:hRule="exact" w:hSpace="181" w:wrap="notBeside" w:vAnchor="text" w:hAnchor="page" w:x="261" w:y="246"/>
        <w:tabs>
          <w:tab w:val="left" w:pos="993"/>
        </w:tabs>
        <w:jc w:val="center"/>
        <w:rPr>
          <w:b/>
          <w:sz w:val="16"/>
        </w:rPr>
      </w:pPr>
      <w:bookmarkStart w:id="2" w:name="darbotvarkesXML"/>
    </w:p>
    <w:p w14:paraId="0CFDADDB" w14:textId="77777777" w:rsidR="00BC111D" w:rsidRDefault="003C509D" w:rsidP="003C509D">
      <w:pPr>
        <w:tabs>
          <w:tab w:val="left" w:pos="993"/>
        </w:tabs>
        <w:ind w:firstLine="709"/>
        <w:jc w:val="both"/>
        <w:rPr>
          <w:b/>
          <w:bCs/>
        </w:rPr>
      </w:pPr>
      <w:r>
        <w:rPr>
          <w:b/>
        </w:rPr>
        <w:t>1. Dėl Administracinių nusižengimų kodekso 33, 38, 424, 569, 573, 5</w:t>
      </w:r>
      <w:r>
        <w:rPr>
          <w:b/>
        </w:rPr>
        <w:t>75, 589, 590, 595, 602, 610, 611, 612, 669, 682 ir 686 straipsnių pakeitimo įstatymo projekto (TAP-18-477(2) (18-2645(3)</w:t>
      </w:r>
    </w:p>
    <w:p w14:paraId="7B037230" w14:textId="77777777" w:rsidR="00BC111D" w:rsidRDefault="003C509D" w:rsidP="003C509D">
      <w:pPr>
        <w:tabs>
          <w:tab w:val="left" w:pos="1985"/>
          <w:tab w:val="left" w:pos="2268"/>
        </w:tabs>
        <w:ind w:left="2268" w:hanging="1559"/>
      </w:pPr>
      <w:r>
        <w:t>Pranešėjas</w:t>
      </w:r>
      <w:r>
        <w:tab/>
        <w:t>–</w:t>
      </w:r>
      <w:r>
        <w:tab/>
        <w:t>Vidaus reikalų ministerijos Ekonomikos ir finansų departamento direktorė, atliekanti ministerijos kanclerio funkcijas Ilon</w:t>
      </w:r>
      <w:r>
        <w:t>a Pileckienė</w:t>
      </w:r>
    </w:p>
    <w:p w14:paraId="4E408E27" w14:textId="77777777" w:rsidR="00BC111D" w:rsidRDefault="003C509D" w:rsidP="003C509D">
      <w:pPr>
        <w:tabs>
          <w:tab w:val="left" w:pos="1985"/>
          <w:tab w:val="left" w:pos="2268"/>
        </w:tabs>
        <w:ind w:left="2268" w:hanging="1559"/>
      </w:pPr>
      <w:r>
        <w:t>Dalyvauja</w:t>
      </w:r>
      <w:r>
        <w:tab/>
        <w:t>–</w:t>
      </w:r>
      <w:r>
        <w:tab/>
        <w:t>vyriausioji specialistė Edita Karaliūtė</w:t>
      </w:r>
    </w:p>
    <w:p w14:paraId="1D9A4B9B" w14:textId="77777777" w:rsidR="00BC111D" w:rsidRDefault="00BC111D" w:rsidP="003C509D">
      <w:pPr>
        <w:tabs>
          <w:tab w:val="left" w:pos="993"/>
        </w:tabs>
        <w:jc w:val="both"/>
        <w:rPr>
          <w:b/>
          <w:i/>
          <w:iCs/>
        </w:rPr>
      </w:pPr>
    </w:p>
    <w:p w14:paraId="43534031" w14:textId="77777777" w:rsidR="00BC111D" w:rsidRDefault="00BC111D" w:rsidP="003C509D">
      <w:pPr>
        <w:rPr>
          <w:lang w:val="lt"/>
        </w:rPr>
      </w:pPr>
    </w:p>
    <w:p w14:paraId="6BD26B32" w14:textId="77777777" w:rsidR="00BC111D" w:rsidRDefault="00BC111D" w:rsidP="003C509D">
      <w:pPr>
        <w:framePr w:w="970" w:h="1002" w:hRule="exact" w:hSpace="181" w:wrap="notBeside" w:vAnchor="text" w:hAnchor="page" w:x="261" w:y="246"/>
        <w:tabs>
          <w:tab w:val="left" w:pos="993"/>
        </w:tabs>
        <w:jc w:val="center"/>
        <w:rPr>
          <w:b/>
          <w:sz w:val="16"/>
        </w:rPr>
      </w:pPr>
    </w:p>
    <w:p w14:paraId="02673D60" w14:textId="77777777" w:rsidR="00BC111D" w:rsidRDefault="003C509D" w:rsidP="003C509D">
      <w:pPr>
        <w:tabs>
          <w:tab w:val="left" w:pos="993"/>
        </w:tabs>
        <w:ind w:firstLine="709"/>
        <w:jc w:val="both"/>
        <w:rPr>
          <w:b/>
          <w:bCs/>
        </w:rPr>
      </w:pPr>
      <w:r>
        <w:rPr>
          <w:b/>
        </w:rPr>
        <w:t>2. Dėl Vyriausybės 2001 m. kovo 14 d. nutarimo Nr. 291 „Dėl Lietuvos Respublikos vidaus reikalų ministerijos nuostatų patvirtinimo“ pakeitimo (TAP-17-1418(2) (18-5156(2)</w:t>
      </w:r>
    </w:p>
    <w:p w14:paraId="4DAA480B" w14:textId="77777777" w:rsidR="00BC111D" w:rsidRDefault="003C509D" w:rsidP="003C509D">
      <w:pPr>
        <w:tabs>
          <w:tab w:val="left" w:pos="1985"/>
          <w:tab w:val="left" w:pos="2268"/>
        </w:tabs>
        <w:ind w:left="2268" w:hanging="1559"/>
      </w:pPr>
      <w:r>
        <w:t>Pranešėjas</w:t>
      </w:r>
      <w:r>
        <w:tab/>
        <w:t>–</w:t>
      </w:r>
      <w:r>
        <w:tab/>
      </w:r>
      <w:r>
        <w:t>Vidaus reikalų ministerijos Ekonomikos ir finansų departamento direktorė, atliekanti ministerijos kanclerio funkcijas Ilona Pileckienė</w:t>
      </w:r>
    </w:p>
    <w:p w14:paraId="189AA25F" w14:textId="77777777" w:rsidR="00BC111D" w:rsidRDefault="003C509D" w:rsidP="003C509D">
      <w:pPr>
        <w:tabs>
          <w:tab w:val="left" w:pos="1985"/>
          <w:tab w:val="left" w:pos="2268"/>
        </w:tabs>
        <w:ind w:left="2268" w:hanging="1559"/>
      </w:pPr>
      <w:r>
        <w:t>Dalyvauja</w:t>
      </w:r>
      <w:r>
        <w:tab/>
        <w:t>–</w:t>
      </w:r>
      <w:r>
        <w:tab/>
        <w:t>vyriausioji specialistė Edita Karaliūtė</w:t>
      </w:r>
    </w:p>
    <w:p w14:paraId="7F53CEDB" w14:textId="77777777" w:rsidR="00BC111D" w:rsidRDefault="00BC111D" w:rsidP="003C509D">
      <w:pPr>
        <w:tabs>
          <w:tab w:val="left" w:pos="993"/>
        </w:tabs>
        <w:jc w:val="both"/>
        <w:rPr>
          <w:b/>
          <w:i/>
          <w:iCs/>
        </w:rPr>
      </w:pPr>
    </w:p>
    <w:p w14:paraId="4D33982D" w14:textId="77777777" w:rsidR="00BC111D" w:rsidRDefault="00BC111D" w:rsidP="003C509D">
      <w:pPr>
        <w:rPr>
          <w:lang w:val="lt"/>
        </w:rPr>
      </w:pPr>
    </w:p>
    <w:p w14:paraId="4F61D07C" w14:textId="77777777" w:rsidR="00BC111D" w:rsidRDefault="00BC111D" w:rsidP="003C509D">
      <w:pPr>
        <w:framePr w:w="970" w:h="1002" w:hRule="exact" w:hSpace="181" w:wrap="notBeside" w:vAnchor="text" w:hAnchor="page" w:x="261" w:y="246"/>
        <w:tabs>
          <w:tab w:val="left" w:pos="993"/>
        </w:tabs>
        <w:jc w:val="center"/>
        <w:rPr>
          <w:b/>
          <w:sz w:val="16"/>
        </w:rPr>
      </w:pPr>
    </w:p>
    <w:p w14:paraId="76881297" w14:textId="77777777" w:rsidR="00BC111D" w:rsidRDefault="003C509D" w:rsidP="003C509D">
      <w:pPr>
        <w:tabs>
          <w:tab w:val="left" w:pos="993"/>
        </w:tabs>
        <w:ind w:firstLine="709"/>
        <w:jc w:val="both"/>
        <w:rPr>
          <w:b/>
          <w:bCs/>
        </w:rPr>
      </w:pPr>
      <w:r>
        <w:rPr>
          <w:b/>
        </w:rPr>
        <w:t>3. Dėl Aviacijos įstatymo Nr. VIII-2066 3, 5, 6, 7, 10, 12, 14, 14</w:t>
      </w:r>
      <w:r>
        <w:rPr>
          <w:b/>
        </w:rPr>
        <w:t>1, 15, 16, 17, 18, 20, 22, 23, 25, 26, 28, 29, 30, 31, 32, 33, 35, 36, 37, 38, 40, 41, 42, 45, 46, 47, 48,  49, 51, 54, 55, 56, 58, 61, 62, 63, 66, 67, 67-1, 70, 70-1, 71-1, 73 straipsnių ir priedo pakeitimo įstatymo projekto Nr. XIIIP-1793, Administracini</w:t>
      </w:r>
      <w:r>
        <w:rPr>
          <w:b/>
        </w:rPr>
        <w:t xml:space="preserve">ų nusižengimų kodekso 358, 589 straipsnių pakeitimo įstatymo projekto Nr. XIIIP-1794, Branduolinės saugos įstatymo Nr. XI-1539 32 straipsnio pakeitimo įstatymo projekto Nr. XIIIP-1795, Triukšmo valdymo įstatymo Nr. IX-2499 24 straipsnio pakeitimo įstatymo </w:t>
      </w:r>
      <w:r>
        <w:rPr>
          <w:b/>
        </w:rPr>
        <w:t>projekto Nr. XIIIP-1796 ir Ekonominių ir kitų tarptautinių sankcijų įgyvendinimo įstatymo Nr. XI-169 12 straipsnio pakeitimo įstatymo projekto XIIIP-1797 (TAP-18-693) (18-4867(2)</w:t>
      </w:r>
    </w:p>
    <w:p w14:paraId="5D3E1A1F" w14:textId="77777777" w:rsidR="00BC111D" w:rsidRDefault="003C509D" w:rsidP="003C509D">
      <w:pPr>
        <w:tabs>
          <w:tab w:val="left" w:pos="1985"/>
          <w:tab w:val="left" w:pos="2268"/>
        </w:tabs>
        <w:ind w:left="2268" w:hanging="1559"/>
      </w:pPr>
      <w:r>
        <w:t>Pranešėjas</w:t>
      </w:r>
      <w:r>
        <w:tab/>
        <w:t>–</w:t>
      </w:r>
      <w:r>
        <w:tab/>
        <w:t>Susisiekimo ministerijos kanclerė Inga Černiuk</w:t>
      </w:r>
    </w:p>
    <w:p w14:paraId="327D0D6D" w14:textId="77777777" w:rsidR="00BC111D" w:rsidRDefault="003C509D" w:rsidP="003C509D">
      <w:pPr>
        <w:tabs>
          <w:tab w:val="left" w:pos="1985"/>
          <w:tab w:val="left" w:pos="2268"/>
        </w:tabs>
        <w:ind w:left="2268" w:hanging="1559"/>
      </w:pPr>
      <w:r>
        <w:t>Dalyvauja</w:t>
      </w:r>
      <w:r>
        <w:tab/>
        <w:t>–</w:t>
      </w:r>
      <w:r>
        <w:tab/>
        <w:t>vyria</w:t>
      </w:r>
      <w:r>
        <w:t>usioji specialistė Edita Karaliūtė</w:t>
      </w:r>
    </w:p>
    <w:p w14:paraId="0278D33C" w14:textId="77777777" w:rsidR="00BC111D" w:rsidRDefault="00BC111D" w:rsidP="003C509D">
      <w:pPr>
        <w:tabs>
          <w:tab w:val="left" w:pos="993"/>
        </w:tabs>
        <w:jc w:val="both"/>
        <w:rPr>
          <w:b/>
          <w:i/>
          <w:iCs/>
        </w:rPr>
      </w:pPr>
    </w:p>
    <w:p w14:paraId="704C66F5" w14:textId="77777777" w:rsidR="00BC111D" w:rsidRDefault="00BC111D" w:rsidP="003C509D">
      <w:pPr>
        <w:rPr>
          <w:lang w:val="lt"/>
        </w:rPr>
      </w:pPr>
    </w:p>
    <w:p w14:paraId="3E16ADC2" w14:textId="77777777" w:rsidR="00BC111D" w:rsidRDefault="00BC111D" w:rsidP="003C509D">
      <w:pPr>
        <w:framePr w:w="970" w:h="1002" w:hRule="exact" w:hSpace="181" w:wrap="notBeside" w:vAnchor="text" w:hAnchor="page" w:x="261" w:y="246"/>
        <w:tabs>
          <w:tab w:val="left" w:pos="993"/>
        </w:tabs>
        <w:jc w:val="center"/>
        <w:rPr>
          <w:b/>
          <w:sz w:val="16"/>
        </w:rPr>
      </w:pPr>
    </w:p>
    <w:p w14:paraId="0714B37D" w14:textId="77777777" w:rsidR="00BC111D" w:rsidRDefault="003C509D" w:rsidP="003C509D">
      <w:pPr>
        <w:tabs>
          <w:tab w:val="left" w:pos="993"/>
        </w:tabs>
        <w:ind w:firstLine="709"/>
        <w:jc w:val="both"/>
        <w:rPr>
          <w:b/>
          <w:bCs/>
        </w:rPr>
      </w:pPr>
      <w:r>
        <w:rPr>
          <w:b/>
        </w:rPr>
        <w:t>4. Dėl Kelių priežiūros ir plėtros programos finansavimo įstatymo Nr. VIII-2032 4 ir 9 straipsnių pakeitimo įstatymo projekto Nr. XIIIP-1703 (TAP-18-694) (18-5334(2)</w:t>
      </w:r>
    </w:p>
    <w:p w14:paraId="403664E1" w14:textId="77777777" w:rsidR="00BC111D" w:rsidRDefault="003C509D" w:rsidP="003C509D">
      <w:pPr>
        <w:tabs>
          <w:tab w:val="left" w:pos="1985"/>
          <w:tab w:val="left" w:pos="2268"/>
        </w:tabs>
        <w:ind w:left="2268" w:hanging="1559"/>
      </w:pPr>
      <w:r>
        <w:t>Pranešėjas</w:t>
      </w:r>
      <w:r>
        <w:tab/>
        <w:t>–</w:t>
      </w:r>
      <w:r>
        <w:tab/>
        <w:t xml:space="preserve">Susisiekimo ministerijos kanclerė Inga </w:t>
      </w:r>
      <w:r>
        <w:t>Černiuk</w:t>
      </w:r>
    </w:p>
    <w:p w14:paraId="01C8D47F" w14:textId="77777777" w:rsidR="00BC111D" w:rsidRDefault="003C509D" w:rsidP="003C509D">
      <w:pPr>
        <w:tabs>
          <w:tab w:val="left" w:pos="1985"/>
          <w:tab w:val="left" w:pos="2268"/>
        </w:tabs>
        <w:ind w:left="2268" w:hanging="1559"/>
      </w:pPr>
      <w:r>
        <w:t>Dalyvauja</w:t>
      </w:r>
      <w:r>
        <w:tab/>
        <w:t>–</w:t>
      </w:r>
      <w:r>
        <w:tab/>
        <w:t>vyriausioji specialistė Edita Karaliūtė</w:t>
      </w:r>
    </w:p>
    <w:p w14:paraId="108CCDED" w14:textId="77777777" w:rsidR="00BC111D" w:rsidRDefault="00BC111D" w:rsidP="003C509D">
      <w:pPr>
        <w:tabs>
          <w:tab w:val="left" w:pos="993"/>
        </w:tabs>
        <w:jc w:val="both"/>
        <w:rPr>
          <w:b/>
          <w:i/>
          <w:iCs/>
        </w:rPr>
      </w:pPr>
    </w:p>
    <w:p w14:paraId="04C4C303" w14:textId="77777777" w:rsidR="00BC111D" w:rsidRDefault="00BC111D" w:rsidP="003C509D">
      <w:pPr>
        <w:rPr>
          <w:lang w:val="lt"/>
        </w:rPr>
      </w:pPr>
    </w:p>
    <w:p w14:paraId="0B7A0044" w14:textId="77777777" w:rsidR="00BC111D" w:rsidRDefault="00BC111D" w:rsidP="003C509D">
      <w:pPr>
        <w:framePr w:w="970" w:h="1002" w:hRule="exact" w:hSpace="181" w:wrap="notBeside" w:vAnchor="text" w:hAnchor="page" w:x="261" w:y="246"/>
        <w:tabs>
          <w:tab w:val="left" w:pos="993"/>
        </w:tabs>
        <w:jc w:val="center"/>
        <w:rPr>
          <w:b/>
          <w:sz w:val="16"/>
        </w:rPr>
      </w:pPr>
    </w:p>
    <w:p w14:paraId="6268F0B1" w14:textId="77777777" w:rsidR="00BC111D" w:rsidRDefault="003C509D" w:rsidP="003C509D">
      <w:pPr>
        <w:tabs>
          <w:tab w:val="left" w:pos="993"/>
        </w:tabs>
        <w:ind w:firstLine="709"/>
        <w:jc w:val="both"/>
        <w:rPr>
          <w:b/>
          <w:bCs/>
        </w:rPr>
      </w:pPr>
      <w:r>
        <w:rPr>
          <w:b/>
        </w:rPr>
        <w:t>5. Dėl Mokesčio už aplinkos teršimą įstatymo Nr. VIII-1183 4 priedėlio pakeitimo įstatymo projekto (TAP-18-760) (18-5298(2)</w:t>
      </w:r>
    </w:p>
    <w:p w14:paraId="6EE694C8" w14:textId="77777777" w:rsidR="00BC111D" w:rsidRDefault="003C509D" w:rsidP="003C509D">
      <w:pPr>
        <w:tabs>
          <w:tab w:val="left" w:pos="1985"/>
          <w:tab w:val="left" w:pos="2268"/>
        </w:tabs>
        <w:ind w:left="2268" w:hanging="1559"/>
      </w:pPr>
      <w:r>
        <w:t>Pranešėjas</w:t>
      </w:r>
      <w:r>
        <w:tab/>
        <w:t>–</w:t>
      </w:r>
      <w:r>
        <w:tab/>
        <w:t>Aplinkos ministerijos kanclerė Vilija Augutavičienė</w:t>
      </w:r>
    </w:p>
    <w:p w14:paraId="1EE6BEBC" w14:textId="77777777" w:rsidR="00BC111D" w:rsidRDefault="003C509D" w:rsidP="003C509D">
      <w:pPr>
        <w:tabs>
          <w:tab w:val="left" w:pos="1985"/>
          <w:tab w:val="left" w:pos="2268"/>
        </w:tabs>
        <w:ind w:left="2268" w:hanging="1559"/>
      </w:pPr>
      <w:r>
        <w:t>Daly</w:t>
      </w:r>
      <w:r>
        <w:t>vauja</w:t>
      </w:r>
      <w:r>
        <w:tab/>
        <w:t>–</w:t>
      </w:r>
      <w:r>
        <w:tab/>
        <w:t>vyriausioji specialistė Edita Karaliūtė</w:t>
      </w:r>
    </w:p>
    <w:p w14:paraId="152FF25D" w14:textId="77777777" w:rsidR="00BC111D" w:rsidRDefault="00BC111D" w:rsidP="003C509D">
      <w:pPr>
        <w:tabs>
          <w:tab w:val="left" w:pos="993"/>
        </w:tabs>
        <w:jc w:val="both"/>
        <w:rPr>
          <w:b/>
          <w:i/>
          <w:iCs/>
        </w:rPr>
      </w:pPr>
    </w:p>
    <w:p w14:paraId="6B7198DF" w14:textId="77777777" w:rsidR="00BC111D" w:rsidRDefault="00BC111D" w:rsidP="003C509D">
      <w:pPr>
        <w:rPr>
          <w:lang w:val="lt"/>
        </w:rPr>
      </w:pPr>
    </w:p>
    <w:p w14:paraId="7FE60A9A" w14:textId="77777777" w:rsidR="00BC111D" w:rsidRDefault="003C509D" w:rsidP="003C509D">
      <w:pPr>
        <w:tabs>
          <w:tab w:val="left" w:pos="993"/>
        </w:tabs>
        <w:ind w:firstLine="709"/>
        <w:jc w:val="both"/>
        <w:rPr>
          <w:b/>
          <w:bCs/>
        </w:rPr>
      </w:pPr>
      <w:r>
        <w:rPr>
          <w:b/>
        </w:rPr>
        <w:lastRenderedPageBreak/>
        <w:t>6. Dėl Potencialiai pavojingų įrenginių priežiūros įstatymo Nr. I-1324 1 straipsnio pakeitimo įstatymo projekto (TAP-18-610) (18-5414)</w:t>
      </w:r>
    </w:p>
    <w:p w14:paraId="3731C536" w14:textId="77777777" w:rsidR="00BC111D" w:rsidRDefault="003C509D" w:rsidP="003C509D">
      <w:pPr>
        <w:tabs>
          <w:tab w:val="left" w:pos="1985"/>
          <w:tab w:val="left" w:pos="2268"/>
        </w:tabs>
        <w:ind w:left="2268" w:hanging="1559"/>
      </w:pPr>
      <w:r>
        <w:t>Pranešėjas</w:t>
      </w:r>
      <w:r>
        <w:tab/>
        <w:t>–</w:t>
      </w:r>
      <w:r>
        <w:tab/>
        <w:t xml:space="preserve">Energetikos ministerijos </w:t>
      </w:r>
      <w:r>
        <w:t>kanclerė Agnė Amelija  Kairytė</w:t>
      </w:r>
    </w:p>
    <w:p w14:paraId="0B67756C" w14:textId="77777777" w:rsidR="00BC111D" w:rsidRDefault="003C509D" w:rsidP="003C509D">
      <w:pPr>
        <w:tabs>
          <w:tab w:val="left" w:pos="1985"/>
          <w:tab w:val="left" w:pos="2268"/>
        </w:tabs>
        <w:ind w:left="2268" w:hanging="1559"/>
      </w:pPr>
      <w:r>
        <w:t>Dalyvauja</w:t>
      </w:r>
      <w:r>
        <w:tab/>
        <w:t>–</w:t>
      </w:r>
      <w:r>
        <w:tab/>
        <w:t>vyriausiasis specialistas Piotr Gerasimovič</w:t>
      </w:r>
    </w:p>
    <w:p w14:paraId="1B106AAE" w14:textId="77777777" w:rsidR="00BC111D" w:rsidRDefault="00BC111D" w:rsidP="003C509D">
      <w:pPr>
        <w:tabs>
          <w:tab w:val="left" w:pos="993"/>
        </w:tabs>
        <w:jc w:val="both"/>
        <w:rPr>
          <w:b/>
          <w:i/>
          <w:iCs/>
        </w:rPr>
      </w:pPr>
    </w:p>
    <w:p w14:paraId="5FD962C3" w14:textId="77777777" w:rsidR="00BC111D" w:rsidRDefault="00BC111D" w:rsidP="003C509D">
      <w:pPr>
        <w:rPr>
          <w:lang w:val="lt"/>
        </w:rPr>
      </w:pPr>
    </w:p>
    <w:p w14:paraId="31AEAC9B" w14:textId="77777777" w:rsidR="00BC111D" w:rsidRDefault="00BC111D" w:rsidP="003C509D">
      <w:pPr>
        <w:framePr w:w="970" w:h="1002" w:hRule="exact" w:hSpace="181" w:wrap="notBeside" w:vAnchor="text" w:hAnchor="page" w:x="261" w:y="246"/>
        <w:tabs>
          <w:tab w:val="left" w:pos="993"/>
        </w:tabs>
        <w:jc w:val="center"/>
        <w:rPr>
          <w:b/>
          <w:sz w:val="16"/>
        </w:rPr>
      </w:pPr>
    </w:p>
    <w:p w14:paraId="15208104" w14:textId="77777777" w:rsidR="00BC111D" w:rsidRDefault="003C509D" w:rsidP="003C509D">
      <w:pPr>
        <w:tabs>
          <w:tab w:val="left" w:pos="993"/>
        </w:tabs>
        <w:ind w:firstLine="709"/>
        <w:jc w:val="both"/>
        <w:rPr>
          <w:b/>
          <w:bCs/>
        </w:rPr>
      </w:pPr>
      <w:r>
        <w:rPr>
          <w:b/>
        </w:rPr>
        <w:t>7. Dėl Vyriausybės 2004 m. kovo 26 d. nutarimo Nr. 345 „Dėl Savivaldybių skolinimosi taisyklių patvirtinimo“ pakeitimo (TAP-18-617) (18-5498)</w:t>
      </w:r>
    </w:p>
    <w:p w14:paraId="1B022D9A" w14:textId="77777777" w:rsidR="00BC111D" w:rsidRDefault="003C509D" w:rsidP="003C509D">
      <w:pPr>
        <w:tabs>
          <w:tab w:val="left" w:pos="1985"/>
          <w:tab w:val="left" w:pos="2268"/>
        </w:tabs>
        <w:ind w:left="2268" w:hanging="1559"/>
      </w:pPr>
      <w:r>
        <w:t>Pranešėjas</w:t>
      </w:r>
      <w:r>
        <w:tab/>
        <w:t>–</w:t>
      </w:r>
      <w:r>
        <w:tab/>
        <w:t>Finansų min</w:t>
      </w:r>
      <w:r>
        <w:t>isterijos kancleris Giedrius Rimša</w:t>
      </w:r>
    </w:p>
    <w:p w14:paraId="3D9C3ACC" w14:textId="77777777" w:rsidR="00BC111D" w:rsidRDefault="003C509D" w:rsidP="003C509D">
      <w:pPr>
        <w:tabs>
          <w:tab w:val="left" w:pos="1985"/>
          <w:tab w:val="left" w:pos="2268"/>
        </w:tabs>
        <w:ind w:left="2268" w:hanging="1559"/>
      </w:pPr>
      <w:r>
        <w:t>Dalyvauja</w:t>
      </w:r>
      <w:r>
        <w:tab/>
        <w:t>–</w:t>
      </w:r>
      <w:r>
        <w:tab/>
        <w:t>vyriausiasis specialistas Piotr Gerasimovič</w:t>
      </w:r>
    </w:p>
    <w:p w14:paraId="2D887363" w14:textId="77777777" w:rsidR="00BC111D" w:rsidRDefault="00BC111D" w:rsidP="003C509D">
      <w:pPr>
        <w:tabs>
          <w:tab w:val="left" w:pos="993"/>
        </w:tabs>
        <w:jc w:val="both"/>
        <w:rPr>
          <w:b/>
          <w:i/>
          <w:iCs/>
        </w:rPr>
      </w:pPr>
    </w:p>
    <w:p w14:paraId="66BF572F" w14:textId="77777777" w:rsidR="00BC111D" w:rsidRDefault="00BC111D" w:rsidP="003C509D">
      <w:pPr>
        <w:rPr>
          <w:lang w:val="lt"/>
        </w:rPr>
      </w:pPr>
    </w:p>
    <w:p w14:paraId="55808515" w14:textId="77777777" w:rsidR="00BC111D" w:rsidRDefault="00BC111D" w:rsidP="003C509D">
      <w:pPr>
        <w:framePr w:w="970" w:h="1002" w:hRule="exact" w:hSpace="181" w:wrap="notBeside" w:vAnchor="text" w:hAnchor="page" w:x="261" w:y="246"/>
        <w:tabs>
          <w:tab w:val="left" w:pos="993"/>
        </w:tabs>
        <w:jc w:val="center"/>
        <w:rPr>
          <w:b/>
          <w:sz w:val="16"/>
        </w:rPr>
      </w:pPr>
    </w:p>
    <w:p w14:paraId="3E7E5CC2" w14:textId="77777777" w:rsidR="00BC111D" w:rsidRDefault="003C509D" w:rsidP="003C509D">
      <w:pPr>
        <w:tabs>
          <w:tab w:val="left" w:pos="993"/>
        </w:tabs>
        <w:ind w:firstLine="709"/>
        <w:jc w:val="both"/>
        <w:rPr>
          <w:b/>
          <w:bCs/>
        </w:rPr>
      </w:pPr>
      <w:r>
        <w:rPr>
          <w:b/>
        </w:rPr>
        <w:t>8. Dėl  Vyriausybės 2009 m. birželio 25 d. nutarimo Nr. 652 „Dėl atsakingos institucijos paskyrimo“ pakeitimo (TAP-18-578) (18-3897(2)</w:t>
      </w:r>
    </w:p>
    <w:p w14:paraId="10B9480F" w14:textId="77777777" w:rsidR="00BC111D" w:rsidRDefault="003C509D" w:rsidP="003C509D">
      <w:pPr>
        <w:tabs>
          <w:tab w:val="left" w:pos="1985"/>
          <w:tab w:val="left" w:pos="2268"/>
        </w:tabs>
        <w:ind w:left="2268" w:hanging="1559"/>
      </w:pPr>
      <w:r>
        <w:t>Pranešėjas</w:t>
      </w:r>
      <w:r>
        <w:tab/>
        <w:t>–</w:t>
      </w:r>
      <w:r>
        <w:tab/>
        <w:t>Vidaus reikalų</w:t>
      </w:r>
      <w:r>
        <w:t xml:space="preserve"> ministerijos Ekonomikos ir finansų departamento direktorė, atliekanti ministerijos kanclerio funkcijas Ilona Pileckienė</w:t>
      </w:r>
    </w:p>
    <w:p w14:paraId="2F0E292A" w14:textId="77777777" w:rsidR="00BC111D" w:rsidRDefault="003C509D" w:rsidP="003C509D">
      <w:pPr>
        <w:tabs>
          <w:tab w:val="left" w:pos="1985"/>
          <w:tab w:val="left" w:pos="2268"/>
        </w:tabs>
        <w:ind w:left="2268" w:hanging="1559"/>
      </w:pPr>
      <w:r>
        <w:t>Dalyvauja</w:t>
      </w:r>
      <w:r>
        <w:tab/>
        <w:t>–</w:t>
      </w:r>
      <w:r>
        <w:tab/>
        <w:t>vyriausioji specialistė Edita Karaliūtė</w:t>
      </w:r>
    </w:p>
    <w:p w14:paraId="4D4DEF32" w14:textId="77777777" w:rsidR="00BC111D" w:rsidRDefault="00BC111D" w:rsidP="003C509D">
      <w:pPr>
        <w:tabs>
          <w:tab w:val="left" w:pos="993"/>
        </w:tabs>
        <w:jc w:val="both"/>
        <w:rPr>
          <w:b/>
          <w:i/>
          <w:iCs/>
        </w:rPr>
      </w:pPr>
    </w:p>
    <w:p w14:paraId="41DE412F" w14:textId="77777777" w:rsidR="00BC111D" w:rsidRDefault="00BC111D" w:rsidP="003C509D">
      <w:pPr>
        <w:rPr>
          <w:lang w:val="lt"/>
        </w:rPr>
      </w:pPr>
    </w:p>
    <w:p w14:paraId="067770C2" w14:textId="77777777" w:rsidR="00BC111D" w:rsidRDefault="00BC111D" w:rsidP="003C509D">
      <w:pPr>
        <w:framePr w:w="970" w:h="1002" w:hRule="exact" w:hSpace="181" w:wrap="notBeside" w:vAnchor="text" w:hAnchor="page" w:x="261" w:y="246"/>
        <w:tabs>
          <w:tab w:val="left" w:pos="993"/>
        </w:tabs>
        <w:jc w:val="center"/>
        <w:rPr>
          <w:b/>
          <w:sz w:val="16"/>
        </w:rPr>
      </w:pPr>
    </w:p>
    <w:p w14:paraId="2F2D7D4C" w14:textId="77777777" w:rsidR="00BC111D" w:rsidRDefault="003C509D" w:rsidP="003C509D">
      <w:pPr>
        <w:tabs>
          <w:tab w:val="left" w:pos="993"/>
        </w:tabs>
        <w:ind w:firstLine="709"/>
        <w:jc w:val="both"/>
        <w:rPr>
          <w:b/>
          <w:bCs/>
        </w:rPr>
      </w:pPr>
      <w:r>
        <w:rPr>
          <w:b/>
        </w:rPr>
        <w:t>9. Dėl valstybinės miško žemės pavertimo kitomis naudmenomis teritorijose, skirt</w:t>
      </w:r>
      <w:r>
        <w:rPr>
          <w:b/>
        </w:rPr>
        <w:t>ose krašto apsaugos tikslams (TAP-18-665) (18-359(2)</w:t>
      </w:r>
    </w:p>
    <w:p w14:paraId="7F2C96A3" w14:textId="77777777" w:rsidR="00BC111D" w:rsidRDefault="003C509D" w:rsidP="003C509D">
      <w:pPr>
        <w:tabs>
          <w:tab w:val="left" w:pos="1985"/>
          <w:tab w:val="left" w:pos="2268"/>
        </w:tabs>
        <w:ind w:left="2268" w:hanging="1559"/>
      </w:pPr>
      <w:r>
        <w:t>Pranešėjas</w:t>
      </w:r>
      <w:r>
        <w:tab/>
        <w:t>–</w:t>
      </w:r>
      <w:r>
        <w:tab/>
        <w:t>Krašto apsaugos ministerijos kanclerė Daiva Beliackienė</w:t>
      </w:r>
    </w:p>
    <w:p w14:paraId="6C9BD6BC" w14:textId="77777777" w:rsidR="00BC111D" w:rsidRDefault="003C509D" w:rsidP="003C509D">
      <w:pPr>
        <w:tabs>
          <w:tab w:val="left" w:pos="1985"/>
          <w:tab w:val="left" w:pos="2268"/>
        </w:tabs>
        <w:ind w:left="2268" w:hanging="1559"/>
      </w:pPr>
      <w:r>
        <w:t>Dalyvauja</w:t>
      </w:r>
      <w:r>
        <w:tab/>
        <w:t>–</w:t>
      </w:r>
      <w:r>
        <w:tab/>
        <w:t>vyriausiasis specialistas Piotr Gerasimovič</w:t>
      </w:r>
    </w:p>
    <w:p w14:paraId="3189DD50" w14:textId="77777777" w:rsidR="00BC111D" w:rsidRDefault="00BC111D" w:rsidP="003C509D">
      <w:pPr>
        <w:tabs>
          <w:tab w:val="left" w:pos="993"/>
        </w:tabs>
        <w:jc w:val="both"/>
        <w:rPr>
          <w:b/>
          <w:i/>
          <w:iCs/>
        </w:rPr>
      </w:pPr>
    </w:p>
    <w:p w14:paraId="10FC1903" w14:textId="77777777" w:rsidR="00BC111D" w:rsidRDefault="00BC111D" w:rsidP="003C509D">
      <w:pPr>
        <w:rPr>
          <w:lang w:val="lt"/>
        </w:rPr>
      </w:pPr>
    </w:p>
    <w:p w14:paraId="32583E7D" w14:textId="77777777" w:rsidR="00BC111D" w:rsidRDefault="00BC111D" w:rsidP="003C509D">
      <w:pPr>
        <w:framePr w:w="970" w:h="1002" w:hRule="exact" w:hSpace="181" w:wrap="notBeside" w:vAnchor="text" w:hAnchor="page" w:x="261" w:y="246"/>
        <w:tabs>
          <w:tab w:val="left" w:pos="993"/>
        </w:tabs>
        <w:jc w:val="center"/>
        <w:rPr>
          <w:b/>
          <w:sz w:val="16"/>
        </w:rPr>
      </w:pPr>
    </w:p>
    <w:p w14:paraId="7E62164D" w14:textId="77777777" w:rsidR="00BC111D" w:rsidRDefault="003C509D" w:rsidP="003C509D">
      <w:pPr>
        <w:tabs>
          <w:tab w:val="left" w:pos="993"/>
        </w:tabs>
        <w:ind w:firstLine="709"/>
        <w:jc w:val="both"/>
        <w:rPr>
          <w:b/>
          <w:bCs/>
        </w:rPr>
      </w:pPr>
      <w:r>
        <w:rPr>
          <w:b/>
        </w:rPr>
        <w:t>10. Dėl 1949 m. Kelių eismo konvencijos ratifikavimo (TAP-18-692) (18-5862)</w:t>
      </w:r>
    </w:p>
    <w:p w14:paraId="13FE8076" w14:textId="77777777" w:rsidR="00BC111D" w:rsidRDefault="003C509D" w:rsidP="003C509D">
      <w:pPr>
        <w:tabs>
          <w:tab w:val="left" w:pos="1985"/>
          <w:tab w:val="left" w:pos="2268"/>
        </w:tabs>
        <w:ind w:left="2268" w:hanging="1559"/>
      </w:pPr>
      <w:r>
        <w:t>Pranešėjas</w:t>
      </w:r>
      <w:r>
        <w:tab/>
        <w:t>–</w:t>
      </w:r>
      <w:r>
        <w:tab/>
        <w:t>Susisiekimo ministerijos kanclerė Inga Černiuk</w:t>
      </w:r>
    </w:p>
    <w:p w14:paraId="2592E558" w14:textId="77777777" w:rsidR="00BC111D" w:rsidRDefault="003C509D" w:rsidP="003C509D">
      <w:pPr>
        <w:tabs>
          <w:tab w:val="left" w:pos="1985"/>
          <w:tab w:val="left" w:pos="2268"/>
        </w:tabs>
        <w:ind w:left="2268" w:hanging="1559"/>
      </w:pPr>
      <w:r>
        <w:t>Dalyvauja</w:t>
      </w:r>
      <w:r>
        <w:tab/>
        <w:t>–</w:t>
      </w:r>
      <w:r>
        <w:tab/>
        <w:t>vyriausioji specialistė Edita Karaliūtė</w:t>
      </w:r>
    </w:p>
    <w:p w14:paraId="0F751679" w14:textId="77777777" w:rsidR="00BC111D" w:rsidRDefault="00BC111D" w:rsidP="003C509D">
      <w:pPr>
        <w:tabs>
          <w:tab w:val="left" w:pos="993"/>
        </w:tabs>
        <w:jc w:val="both"/>
        <w:rPr>
          <w:b/>
          <w:i/>
          <w:iCs/>
        </w:rPr>
      </w:pPr>
    </w:p>
    <w:p w14:paraId="19EBC799" w14:textId="77777777" w:rsidR="00BC111D" w:rsidRDefault="00BC111D" w:rsidP="003C509D">
      <w:pPr>
        <w:rPr>
          <w:lang w:val="lt"/>
        </w:rPr>
      </w:pPr>
    </w:p>
    <w:p w14:paraId="0554EF6F" w14:textId="77777777" w:rsidR="00BC111D" w:rsidRDefault="00BC111D" w:rsidP="003C509D">
      <w:pPr>
        <w:framePr w:w="970" w:h="1002" w:hRule="exact" w:hSpace="181" w:wrap="notBeside" w:vAnchor="text" w:hAnchor="page" w:x="261" w:y="246"/>
        <w:tabs>
          <w:tab w:val="left" w:pos="993"/>
        </w:tabs>
        <w:jc w:val="center"/>
        <w:rPr>
          <w:b/>
          <w:sz w:val="16"/>
        </w:rPr>
      </w:pPr>
    </w:p>
    <w:p w14:paraId="2672274E" w14:textId="77777777" w:rsidR="00BC111D" w:rsidRDefault="003C509D" w:rsidP="003C509D">
      <w:pPr>
        <w:tabs>
          <w:tab w:val="left" w:pos="993"/>
        </w:tabs>
        <w:ind w:firstLine="709"/>
        <w:jc w:val="both"/>
        <w:rPr>
          <w:b/>
          <w:bCs/>
        </w:rPr>
      </w:pPr>
      <w:r>
        <w:rPr>
          <w:b/>
        </w:rPr>
        <w:t>11. Dėl  Vyriausybės 2008 m. balandžio 24 d. nutarimo Nr. 358 „Dėl ministerijų, Vyriausybės kanceliarijos, Vyriausybės įstaigų ir įstaigų pr</w:t>
      </w:r>
      <w:r>
        <w:rPr>
          <w:b/>
        </w:rPr>
        <w:t>ie ministerijų, kitų valstybės institucijų ir įstaigų sąrašo pagal grupes patvirtinimo“ pakeitimo ir Vyriausybės 2010 m. spalio 20 d. nutarimo Nr. 1517 „Dėl įstaigų prie ministerijų“ pakeitimo (TAP-18-719) (18-2385(2), (TAP-18-718) (18-2386(2)</w:t>
      </w:r>
    </w:p>
    <w:p w14:paraId="045A94BC" w14:textId="77777777" w:rsidR="00BC111D" w:rsidRDefault="003C509D" w:rsidP="003C509D">
      <w:pPr>
        <w:tabs>
          <w:tab w:val="left" w:pos="1985"/>
          <w:tab w:val="left" w:pos="2268"/>
        </w:tabs>
        <w:ind w:left="2268" w:hanging="1559"/>
      </w:pPr>
      <w:r>
        <w:t>Pranešėjas</w:t>
      </w:r>
      <w:r>
        <w:tab/>
        <w:t>–</w:t>
      </w:r>
      <w:r>
        <w:tab/>
        <w:t>Socialinės apsaugos ir darbo ministerijos kanclerė Danguolė Juozapavičienė</w:t>
      </w:r>
    </w:p>
    <w:p w14:paraId="2208A905" w14:textId="77777777" w:rsidR="00BC111D" w:rsidRDefault="003C509D" w:rsidP="003C509D">
      <w:pPr>
        <w:tabs>
          <w:tab w:val="left" w:pos="1985"/>
          <w:tab w:val="left" w:pos="2268"/>
        </w:tabs>
        <w:ind w:left="2268" w:hanging="1559"/>
      </w:pPr>
      <w:r>
        <w:t>Dalyvauja</w:t>
      </w:r>
      <w:r>
        <w:tab/>
        <w:t>–</w:t>
      </w:r>
      <w:r>
        <w:tab/>
        <w:t>vyriausioji specialistė Edita Karaliūtė</w:t>
      </w:r>
    </w:p>
    <w:p w14:paraId="4148EB8D" w14:textId="77777777" w:rsidR="00BC111D" w:rsidRDefault="00BC111D" w:rsidP="003C509D">
      <w:pPr>
        <w:tabs>
          <w:tab w:val="left" w:pos="993"/>
        </w:tabs>
        <w:jc w:val="both"/>
        <w:rPr>
          <w:b/>
          <w:i/>
          <w:iCs/>
        </w:rPr>
      </w:pPr>
    </w:p>
    <w:p w14:paraId="258145AF" w14:textId="77777777" w:rsidR="00BC111D" w:rsidRDefault="00BC111D" w:rsidP="003C509D">
      <w:pPr>
        <w:rPr>
          <w:lang w:val="lt"/>
        </w:rPr>
      </w:pPr>
    </w:p>
    <w:p w14:paraId="6B5B0CA9" w14:textId="77777777" w:rsidR="00BC111D" w:rsidRDefault="00BC111D" w:rsidP="003C509D">
      <w:pPr>
        <w:framePr w:w="970" w:h="1002" w:hRule="exact" w:hSpace="181" w:wrap="notBeside" w:vAnchor="text" w:hAnchor="page" w:x="261" w:y="246"/>
        <w:tabs>
          <w:tab w:val="left" w:pos="993"/>
        </w:tabs>
        <w:jc w:val="center"/>
        <w:rPr>
          <w:b/>
          <w:sz w:val="16"/>
        </w:rPr>
      </w:pPr>
    </w:p>
    <w:p w14:paraId="1F01912E" w14:textId="77777777" w:rsidR="00BC111D" w:rsidRDefault="003C509D" w:rsidP="003C509D">
      <w:pPr>
        <w:tabs>
          <w:tab w:val="left" w:pos="993"/>
        </w:tabs>
        <w:ind w:firstLine="709"/>
        <w:jc w:val="both"/>
        <w:rPr>
          <w:b/>
          <w:bCs/>
        </w:rPr>
      </w:pPr>
      <w:r>
        <w:rPr>
          <w:b/>
        </w:rPr>
        <w:t>12. Dėl Transporto veiklos pagrindų įstatymo Nr. I-1863 2, 4, 6, 9, 14, 15 ir 18 straipsnių pakeitimo įstatymo, Aviacijos įst</w:t>
      </w:r>
      <w:r>
        <w:rPr>
          <w:b/>
        </w:rPr>
        <w:t>atymo Nr. VIII-2066 2, 8 ir 44 straipsnių pakeitimo įstatymo, Vidaus vandenų transporto kodekso 2, 3 ir 6 straipsnių pakeitimo įstatymo, Klaipėdos valstybinio jūrų uosto įstatymo Nr. I-1340 2, 3, 5, 7, 10, 11, 121, 14, 17, 19, 22, 32, 33, 34 straipsnių pak</w:t>
      </w:r>
      <w:r>
        <w:rPr>
          <w:b/>
        </w:rPr>
        <w:t>eitimo ir 7 straipsnio pripažinimo netekusiu galios įstatymo, Saugios laivybos įstatymo Nr. VIII-1897 5, 6, 7 ir 19 straipsnių pakeitimo įstatymo, Suskystintų gamtinių dujų terminalo įstatymo Nr. XI-2053 6 straipsnio pakeitimo įstatymo, Administracinių nus</w:t>
      </w:r>
      <w:r>
        <w:rPr>
          <w:b/>
        </w:rPr>
        <w:t>ižengimų kodekso 589 straipsnio pakeitimo įstatymo ir Nacionaliniam saugumui užtikrinti svarbių objektų apsaugos įstatymo Nr. IX-1132 1 priedo pakeitimo įstatymo projektų (TAP-18-681) (18-5850)</w:t>
      </w:r>
    </w:p>
    <w:p w14:paraId="1A2B46D6" w14:textId="77777777" w:rsidR="00BC111D" w:rsidRDefault="003C509D" w:rsidP="003C509D">
      <w:pPr>
        <w:tabs>
          <w:tab w:val="left" w:pos="1985"/>
          <w:tab w:val="left" w:pos="2268"/>
        </w:tabs>
        <w:ind w:left="2268" w:hanging="1559"/>
      </w:pPr>
      <w:r>
        <w:t>Pranešėjas</w:t>
      </w:r>
      <w:r>
        <w:tab/>
        <w:t>–</w:t>
      </w:r>
      <w:r>
        <w:tab/>
        <w:t>Susisiekimo ministerijos kanclerė Inga Černiuk</w:t>
      </w:r>
    </w:p>
    <w:p w14:paraId="09495145" w14:textId="77777777" w:rsidR="00BC111D" w:rsidRDefault="003C509D" w:rsidP="003C509D">
      <w:pPr>
        <w:tabs>
          <w:tab w:val="left" w:pos="1985"/>
          <w:tab w:val="left" w:pos="2268"/>
        </w:tabs>
        <w:ind w:left="2268" w:hanging="1559"/>
      </w:pPr>
      <w:r>
        <w:t>Da</w:t>
      </w:r>
      <w:r>
        <w:t>lyvauja</w:t>
      </w:r>
      <w:r>
        <w:tab/>
        <w:t>–</w:t>
      </w:r>
      <w:r>
        <w:tab/>
        <w:t>vyriausioji specialistė Edita Karaliūtė</w:t>
      </w:r>
    </w:p>
    <w:p w14:paraId="5CBF6928" w14:textId="77777777" w:rsidR="00BC111D" w:rsidRDefault="00BC111D" w:rsidP="003C509D">
      <w:pPr>
        <w:tabs>
          <w:tab w:val="left" w:pos="993"/>
        </w:tabs>
        <w:jc w:val="both"/>
        <w:rPr>
          <w:b/>
          <w:i/>
          <w:iCs/>
        </w:rPr>
      </w:pPr>
    </w:p>
    <w:p w14:paraId="3631FA00" w14:textId="77777777" w:rsidR="00BC111D" w:rsidRDefault="00BC111D" w:rsidP="003C509D">
      <w:pPr>
        <w:rPr>
          <w:lang w:val="lt"/>
        </w:rPr>
      </w:pPr>
    </w:p>
    <w:p w14:paraId="4DA40262" w14:textId="77777777" w:rsidR="00BC111D" w:rsidRDefault="003C509D" w:rsidP="003C509D">
      <w:pPr>
        <w:tabs>
          <w:tab w:val="left" w:pos="993"/>
        </w:tabs>
        <w:ind w:firstLine="709"/>
        <w:jc w:val="both"/>
        <w:rPr>
          <w:b/>
          <w:bCs/>
        </w:rPr>
      </w:pPr>
      <w:r>
        <w:rPr>
          <w:b/>
        </w:rPr>
        <w:t>13. Dėl Lietuvos Respublikos Vyriausybės 2009 m. lapkričio 25 d. nutarimo Nr. 1540 „Dėl Nacionaliniam saugumui užtikrinti svarbių objektų apsaugos koordinavimo komisijos darbo tvarkos aprašo patvirtinimo“ pakeitimo</w:t>
      </w:r>
    </w:p>
    <w:p w14:paraId="27FC4D55" w14:textId="77777777" w:rsidR="00BC111D" w:rsidRDefault="003C509D" w:rsidP="003C509D">
      <w:pPr>
        <w:tabs>
          <w:tab w:val="left" w:pos="1985"/>
          <w:tab w:val="left" w:pos="2268"/>
        </w:tabs>
        <w:ind w:left="2268" w:hanging="1559"/>
      </w:pPr>
      <w:r>
        <w:t>Pranešėjas</w:t>
      </w:r>
      <w:r>
        <w:tab/>
        <w:t>–</w:t>
      </w:r>
      <w:r>
        <w:tab/>
        <w:t>Vyriausybės  kancleris Algir</w:t>
      </w:r>
      <w:r>
        <w:t>das Stončaitis</w:t>
      </w:r>
    </w:p>
    <w:p w14:paraId="152F86A8" w14:textId="77777777" w:rsidR="00BC111D" w:rsidRDefault="003C509D" w:rsidP="003C509D">
      <w:pPr>
        <w:tabs>
          <w:tab w:val="left" w:pos="1985"/>
          <w:tab w:val="left" w:pos="2268"/>
        </w:tabs>
        <w:ind w:left="2268" w:hanging="1559"/>
      </w:pPr>
      <w:r>
        <w:t>Dalyvauja</w:t>
      </w:r>
      <w:r>
        <w:tab/>
        <w:t>–</w:t>
      </w:r>
      <w:r>
        <w:tab/>
        <w:t>vyriausioji specialistė Edita Karaliūtė</w:t>
      </w:r>
    </w:p>
    <w:p w14:paraId="5B4D872A" w14:textId="77777777" w:rsidR="00BC111D" w:rsidRDefault="00BC111D" w:rsidP="003C509D">
      <w:pPr>
        <w:tabs>
          <w:tab w:val="left" w:pos="993"/>
        </w:tabs>
        <w:jc w:val="both"/>
        <w:rPr>
          <w:b/>
          <w:i/>
          <w:iCs/>
        </w:rPr>
      </w:pPr>
    </w:p>
    <w:p w14:paraId="48472F92" w14:textId="77777777" w:rsidR="00BC111D" w:rsidRDefault="00BC111D" w:rsidP="003C509D">
      <w:pPr>
        <w:rPr>
          <w:lang w:val="lt"/>
        </w:rPr>
      </w:pPr>
    </w:p>
    <w:p w14:paraId="6DF8E1A8" w14:textId="77777777" w:rsidR="00BC111D" w:rsidRDefault="00BC111D" w:rsidP="003C509D">
      <w:pPr>
        <w:framePr w:w="970" w:h="1002" w:hRule="exact" w:hSpace="181" w:wrap="notBeside" w:vAnchor="text" w:hAnchor="page" w:x="261" w:y="246"/>
        <w:tabs>
          <w:tab w:val="left" w:pos="993"/>
        </w:tabs>
        <w:jc w:val="center"/>
        <w:rPr>
          <w:b/>
          <w:sz w:val="16"/>
        </w:rPr>
      </w:pPr>
    </w:p>
    <w:p w14:paraId="7FF5E044" w14:textId="77777777" w:rsidR="00BC111D" w:rsidRDefault="003C509D" w:rsidP="003C509D">
      <w:pPr>
        <w:tabs>
          <w:tab w:val="left" w:pos="993"/>
        </w:tabs>
        <w:ind w:firstLine="709"/>
        <w:jc w:val="both"/>
        <w:rPr>
          <w:b/>
          <w:bCs/>
        </w:rPr>
      </w:pPr>
      <w:r>
        <w:rPr>
          <w:b/>
        </w:rPr>
        <w:t>14. Dėl valstybinės miškų ūkio paskirties žemės sklypų perdavimo valdyti, naudoti ir disponuoti jais patikėjimo teise Neringos savivaldybei (TAP-17-2018(2) (17-14703(2)</w:t>
      </w:r>
    </w:p>
    <w:p w14:paraId="16A982D2" w14:textId="77777777" w:rsidR="00BC111D" w:rsidRDefault="003C509D" w:rsidP="003C509D">
      <w:pPr>
        <w:tabs>
          <w:tab w:val="left" w:pos="1985"/>
          <w:tab w:val="left" w:pos="2268"/>
        </w:tabs>
        <w:ind w:left="2268" w:hanging="1559"/>
      </w:pPr>
      <w:r>
        <w:t>Pranešėjas</w:t>
      </w:r>
      <w:r>
        <w:tab/>
        <w:t>–</w:t>
      </w:r>
      <w:r>
        <w:tab/>
        <w:t>Apli</w:t>
      </w:r>
      <w:r>
        <w:t>nkos ministerijos kanclerė Vilija Augutavičienė</w:t>
      </w:r>
    </w:p>
    <w:p w14:paraId="000C7E58" w14:textId="77777777" w:rsidR="00BC111D" w:rsidRDefault="003C509D" w:rsidP="003C509D">
      <w:pPr>
        <w:tabs>
          <w:tab w:val="left" w:pos="1985"/>
          <w:tab w:val="left" w:pos="2268"/>
        </w:tabs>
        <w:ind w:left="2268" w:hanging="1559"/>
      </w:pPr>
      <w:r>
        <w:t>Dalyvauja</w:t>
      </w:r>
      <w:r>
        <w:tab/>
        <w:t>–</w:t>
      </w:r>
      <w:r>
        <w:tab/>
        <w:t>vyriausioji specialistė Edita Karaliūtė</w:t>
      </w:r>
    </w:p>
    <w:p w14:paraId="7A57B774" w14:textId="77777777" w:rsidR="00BC111D" w:rsidRDefault="00BC111D" w:rsidP="003C509D">
      <w:pPr>
        <w:tabs>
          <w:tab w:val="left" w:pos="993"/>
        </w:tabs>
        <w:jc w:val="both"/>
        <w:rPr>
          <w:b/>
          <w:i/>
          <w:iCs/>
        </w:rPr>
      </w:pPr>
    </w:p>
    <w:p w14:paraId="1225D3E8" w14:textId="77777777" w:rsidR="00BC111D" w:rsidRDefault="00BC111D" w:rsidP="003C509D">
      <w:pPr>
        <w:rPr>
          <w:lang w:val="lt"/>
        </w:rPr>
      </w:pPr>
    </w:p>
    <w:p w14:paraId="503F28A6" w14:textId="77777777" w:rsidR="00BC111D" w:rsidRDefault="00BC111D" w:rsidP="003C509D">
      <w:pPr>
        <w:framePr w:w="970" w:h="1002" w:hRule="exact" w:hSpace="181" w:wrap="notBeside" w:vAnchor="text" w:hAnchor="page" w:x="261" w:y="246"/>
        <w:tabs>
          <w:tab w:val="left" w:pos="993"/>
        </w:tabs>
        <w:jc w:val="center"/>
        <w:rPr>
          <w:b/>
          <w:sz w:val="16"/>
        </w:rPr>
      </w:pPr>
    </w:p>
    <w:p w14:paraId="22073914" w14:textId="77777777" w:rsidR="00BC111D" w:rsidRDefault="003C509D" w:rsidP="003C509D">
      <w:pPr>
        <w:tabs>
          <w:tab w:val="left" w:pos="993"/>
        </w:tabs>
        <w:ind w:firstLine="709"/>
        <w:jc w:val="both"/>
        <w:rPr>
          <w:b/>
          <w:bCs/>
        </w:rPr>
      </w:pPr>
      <w:r>
        <w:rPr>
          <w:b/>
        </w:rPr>
        <w:t>15. Dėl valstybinės kitos paskirties žemės sklypo perdavimo patikėjimo teise akcinei bendrovei „Lietuvos geležinkeliai" (TAP-18-709) (18-5933)</w:t>
      </w:r>
    </w:p>
    <w:p w14:paraId="0A2586C4" w14:textId="77777777" w:rsidR="00BC111D" w:rsidRDefault="003C509D" w:rsidP="003C509D">
      <w:pPr>
        <w:tabs>
          <w:tab w:val="left" w:pos="1985"/>
          <w:tab w:val="left" w:pos="2268"/>
        </w:tabs>
        <w:ind w:left="2268" w:hanging="1559"/>
      </w:pPr>
      <w:r>
        <w:t>Pranešėjas</w:t>
      </w:r>
      <w:r>
        <w:tab/>
        <w:t>–</w:t>
      </w:r>
      <w:r>
        <w:tab/>
        <w:t>Susisiekimo ministerijos kanclerė Inga Černiuk</w:t>
      </w:r>
    </w:p>
    <w:p w14:paraId="5CAFC027" w14:textId="77777777" w:rsidR="00BC111D" w:rsidRDefault="003C509D" w:rsidP="003C509D">
      <w:pPr>
        <w:tabs>
          <w:tab w:val="left" w:pos="1985"/>
          <w:tab w:val="left" w:pos="2268"/>
        </w:tabs>
        <w:ind w:left="2268" w:hanging="1559"/>
      </w:pPr>
      <w:r>
        <w:t>Dalyvauja</w:t>
      </w:r>
      <w:r>
        <w:tab/>
        <w:t>–</w:t>
      </w:r>
      <w:r>
        <w:tab/>
        <w:t>vyriausioji specialistė Edita Karaliūtė</w:t>
      </w:r>
    </w:p>
    <w:p w14:paraId="5D6B85C9" w14:textId="77777777" w:rsidR="00BC111D" w:rsidRDefault="00BC111D" w:rsidP="003C509D">
      <w:pPr>
        <w:tabs>
          <w:tab w:val="left" w:pos="993"/>
        </w:tabs>
        <w:jc w:val="both"/>
        <w:rPr>
          <w:b/>
          <w:i/>
          <w:iCs/>
        </w:rPr>
      </w:pPr>
    </w:p>
    <w:p w14:paraId="00F86643" w14:textId="77777777" w:rsidR="00BC111D" w:rsidRDefault="00BC111D" w:rsidP="003C509D">
      <w:pPr>
        <w:rPr>
          <w:lang w:val="lt"/>
        </w:rPr>
      </w:pPr>
    </w:p>
    <w:p w14:paraId="5477BD94" w14:textId="77777777" w:rsidR="00BC111D" w:rsidRDefault="00BC111D" w:rsidP="003C509D">
      <w:pPr>
        <w:framePr w:w="970" w:h="1002" w:hRule="exact" w:hSpace="181" w:wrap="notBeside" w:vAnchor="text" w:hAnchor="page" w:x="261" w:y="246"/>
        <w:tabs>
          <w:tab w:val="left" w:pos="993"/>
        </w:tabs>
        <w:jc w:val="center"/>
        <w:rPr>
          <w:b/>
          <w:sz w:val="16"/>
        </w:rPr>
      </w:pPr>
    </w:p>
    <w:p w14:paraId="10B0BB2D" w14:textId="77777777" w:rsidR="00BC111D" w:rsidRDefault="003C509D" w:rsidP="003C509D">
      <w:pPr>
        <w:tabs>
          <w:tab w:val="left" w:pos="993"/>
        </w:tabs>
        <w:ind w:firstLine="709"/>
        <w:jc w:val="both"/>
        <w:rPr>
          <w:b/>
          <w:bCs/>
        </w:rPr>
      </w:pPr>
      <w:r>
        <w:rPr>
          <w:b/>
        </w:rPr>
        <w:t>16. Dėl ūkinės veiklos sričių, kurios laikomos nacionaliniam saugumui užtikrinti strategiškai svarbių ūkio sektorių dalimi, sąrašo nustatymo (TAP-18-70</w:t>
      </w:r>
      <w:r>
        <w:rPr>
          <w:b/>
        </w:rPr>
        <w:t>2) (8-4183(2)</w:t>
      </w:r>
    </w:p>
    <w:p w14:paraId="67095535" w14:textId="77777777" w:rsidR="00BC111D" w:rsidRDefault="003C509D" w:rsidP="003C509D">
      <w:pPr>
        <w:tabs>
          <w:tab w:val="left" w:pos="1985"/>
          <w:tab w:val="left" w:pos="2268"/>
        </w:tabs>
        <w:ind w:left="2268" w:hanging="1559"/>
      </w:pPr>
      <w:r>
        <w:t>Pranešėjas</w:t>
      </w:r>
      <w:r>
        <w:tab/>
        <w:t>–</w:t>
      </w:r>
      <w:r>
        <w:tab/>
        <w:t>Ūkio ministerijos kancleris Nerijus Rudaitis</w:t>
      </w:r>
    </w:p>
    <w:p w14:paraId="6C16C45E" w14:textId="77777777" w:rsidR="00BC111D" w:rsidRDefault="003C509D" w:rsidP="003C509D">
      <w:pPr>
        <w:tabs>
          <w:tab w:val="left" w:pos="1985"/>
          <w:tab w:val="left" w:pos="2268"/>
        </w:tabs>
        <w:ind w:left="2268" w:hanging="1559"/>
      </w:pPr>
      <w:r>
        <w:t>Dalyvauja</w:t>
      </w:r>
      <w:r>
        <w:tab/>
        <w:t>–</w:t>
      </w:r>
      <w:r>
        <w:tab/>
        <w:t>vyriausioji specialistė Edita Karaliūtė</w:t>
      </w:r>
    </w:p>
    <w:p w14:paraId="40783C7D" w14:textId="77777777" w:rsidR="00BC111D" w:rsidRDefault="00BC111D" w:rsidP="003C509D">
      <w:pPr>
        <w:tabs>
          <w:tab w:val="left" w:pos="993"/>
        </w:tabs>
        <w:jc w:val="both"/>
        <w:rPr>
          <w:b/>
          <w:i/>
          <w:iCs/>
        </w:rPr>
      </w:pPr>
    </w:p>
    <w:p w14:paraId="5FB56871" w14:textId="77777777" w:rsidR="00BC111D" w:rsidRDefault="00BC111D" w:rsidP="003C509D">
      <w:pPr>
        <w:rPr>
          <w:lang w:val="lt"/>
        </w:rPr>
      </w:pPr>
    </w:p>
    <w:p w14:paraId="4D749982" w14:textId="77777777" w:rsidR="00BC111D" w:rsidRDefault="00BC111D" w:rsidP="003C509D">
      <w:pPr>
        <w:framePr w:w="970" w:h="1002" w:hRule="exact" w:hSpace="181" w:wrap="notBeside" w:vAnchor="text" w:hAnchor="page" w:x="261" w:y="246"/>
        <w:tabs>
          <w:tab w:val="left" w:pos="993"/>
        </w:tabs>
        <w:jc w:val="center"/>
        <w:rPr>
          <w:b/>
          <w:sz w:val="16"/>
        </w:rPr>
      </w:pPr>
    </w:p>
    <w:p w14:paraId="0D31DDA2" w14:textId="77777777" w:rsidR="00BC111D" w:rsidRDefault="003C509D" w:rsidP="003C509D">
      <w:pPr>
        <w:tabs>
          <w:tab w:val="left" w:pos="993"/>
        </w:tabs>
        <w:ind w:firstLine="709"/>
        <w:jc w:val="both"/>
        <w:rPr>
          <w:b/>
          <w:bCs/>
        </w:rPr>
      </w:pPr>
      <w:r>
        <w:rPr>
          <w:b/>
        </w:rPr>
        <w:t>17. Dėl  Vyriausybės 2014 m. vasario 26 d. nutarimo Nr. 204 „Dėl Užimtumo didinimo 2014–2020 metų programos įgyvendinimo tarpinstitucinio veiklos plano patvirtinimo (TAP-16-1429(5) (18-7(3)</w:t>
      </w:r>
    </w:p>
    <w:p w14:paraId="4D103551" w14:textId="77777777" w:rsidR="00BC111D" w:rsidRDefault="003C509D" w:rsidP="003C509D">
      <w:pPr>
        <w:tabs>
          <w:tab w:val="left" w:pos="1985"/>
          <w:tab w:val="left" w:pos="2268"/>
        </w:tabs>
        <w:ind w:left="2268" w:hanging="1559"/>
      </w:pPr>
      <w:r>
        <w:t>Pranešėjas</w:t>
      </w:r>
      <w:r>
        <w:tab/>
        <w:t>–</w:t>
      </w:r>
      <w:r>
        <w:tab/>
        <w:t>Socialinės apsaugos ir darbo ministerijos kanclerė Da</w:t>
      </w:r>
      <w:r>
        <w:t>nguolė Juozapavičienė</w:t>
      </w:r>
    </w:p>
    <w:p w14:paraId="01DA3760" w14:textId="77777777" w:rsidR="00BC111D" w:rsidRDefault="003C509D" w:rsidP="003C509D">
      <w:pPr>
        <w:tabs>
          <w:tab w:val="left" w:pos="1985"/>
          <w:tab w:val="left" w:pos="2268"/>
        </w:tabs>
        <w:ind w:left="2268" w:hanging="1559"/>
      </w:pPr>
      <w:r>
        <w:t>Dalyvauja</w:t>
      </w:r>
      <w:r>
        <w:tab/>
        <w:t>–</w:t>
      </w:r>
      <w:r>
        <w:tab/>
        <w:t>vyriausioji specialistė Edita Karaliūtė</w:t>
      </w:r>
    </w:p>
    <w:p w14:paraId="2B8B1446" w14:textId="77777777" w:rsidR="00BC111D" w:rsidRDefault="00BC111D" w:rsidP="003C509D">
      <w:pPr>
        <w:tabs>
          <w:tab w:val="left" w:pos="993"/>
        </w:tabs>
        <w:jc w:val="both"/>
        <w:rPr>
          <w:b/>
          <w:i/>
          <w:iCs/>
        </w:rPr>
      </w:pPr>
    </w:p>
    <w:p w14:paraId="11959654" w14:textId="77777777" w:rsidR="00BC111D" w:rsidRDefault="00BC111D" w:rsidP="003C509D">
      <w:pPr>
        <w:rPr>
          <w:lang w:val="lt"/>
        </w:rPr>
      </w:pPr>
    </w:p>
    <w:p w14:paraId="32B4D747" w14:textId="77777777" w:rsidR="00BC111D" w:rsidRDefault="00BC111D" w:rsidP="003C509D">
      <w:pPr>
        <w:framePr w:w="970" w:h="1002" w:hRule="exact" w:hSpace="181" w:wrap="notBeside" w:vAnchor="text" w:hAnchor="page" w:x="261" w:y="246"/>
        <w:tabs>
          <w:tab w:val="left" w:pos="993"/>
        </w:tabs>
        <w:jc w:val="center"/>
        <w:rPr>
          <w:b/>
          <w:sz w:val="16"/>
        </w:rPr>
      </w:pPr>
    </w:p>
    <w:p w14:paraId="5EB39290" w14:textId="77777777" w:rsidR="00BC111D" w:rsidRDefault="003C509D" w:rsidP="003C509D">
      <w:pPr>
        <w:tabs>
          <w:tab w:val="left" w:pos="993"/>
        </w:tabs>
        <w:ind w:firstLine="709"/>
        <w:jc w:val="both"/>
        <w:rPr>
          <w:b/>
          <w:bCs/>
        </w:rPr>
      </w:pPr>
      <w:r>
        <w:rPr>
          <w:b/>
        </w:rPr>
        <w:t>18. Dėl Vyriausybės 1997 m. spalio 23 d. nutarimo Nr. 1154 „Dėl valstybinės reikšmės miškų plotų patvirtinimo“ pakeitimo (TAP-18-622) (18-4432(2)</w:t>
      </w:r>
    </w:p>
    <w:p w14:paraId="2A0A7B00" w14:textId="77777777" w:rsidR="00BC111D" w:rsidRDefault="003C509D" w:rsidP="003C509D">
      <w:pPr>
        <w:tabs>
          <w:tab w:val="left" w:pos="1985"/>
          <w:tab w:val="left" w:pos="2268"/>
        </w:tabs>
        <w:ind w:left="2268" w:hanging="1559"/>
      </w:pPr>
      <w:r>
        <w:t>Pranešėjas</w:t>
      </w:r>
      <w:r>
        <w:tab/>
        <w:t>–</w:t>
      </w:r>
      <w:r>
        <w:tab/>
        <w:t>Aplinkos ministerijo</w:t>
      </w:r>
      <w:r>
        <w:t>s kanclerė Vilija Augutavičienė</w:t>
      </w:r>
    </w:p>
    <w:p w14:paraId="6F1D7CEC" w14:textId="77777777" w:rsidR="00BC111D" w:rsidRDefault="003C509D" w:rsidP="003C509D">
      <w:pPr>
        <w:tabs>
          <w:tab w:val="left" w:pos="1985"/>
          <w:tab w:val="left" w:pos="2268"/>
        </w:tabs>
        <w:ind w:left="2268" w:hanging="1559"/>
      </w:pPr>
      <w:r>
        <w:t>Dalyvauja</w:t>
      </w:r>
      <w:r>
        <w:tab/>
        <w:t>–</w:t>
      </w:r>
      <w:r>
        <w:tab/>
        <w:t>vyriausioji specialistė Edita Karaliūtė</w:t>
      </w:r>
    </w:p>
    <w:p w14:paraId="594E6657" w14:textId="77777777" w:rsidR="00BC111D" w:rsidRDefault="00BC111D" w:rsidP="003C509D">
      <w:pPr>
        <w:tabs>
          <w:tab w:val="left" w:pos="993"/>
        </w:tabs>
        <w:jc w:val="both"/>
        <w:rPr>
          <w:b/>
          <w:i/>
          <w:iCs/>
        </w:rPr>
      </w:pPr>
    </w:p>
    <w:p w14:paraId="2FB8F425" w14:textId="77777777" w:rsidR="00BC111D" w:rsidRDefault="00BC111D" w:rsidP="003C509D">
      <w:pPr>
        <w:rPr>
          <w:lang w:val="lt"/>
        </w:rPr>
      </w:pPr>
    </w:p>
    <w:p w14:paraId="38402D72" w14:textId="77777777" w:rsidR="00BC111D" w:rsidRDefault="003C509D" w:rsidP="003C509D">
      <w:pPr>
        <w:tabs>
          <w:tab w:val="left" w:pos="993"/>
        </w:tabs>
        <w:ind w:firstLine="709"/>
        <w:jc w:val="both"/>
        <w:rPr>
          <w:b/>
          <w:bCs/>
        </w:rPr>
      </w:pPr>
      <w:r>
        <w:rPr>
          <w:b/>
        </w:rPr>
        <w:t>19. Dėl Transporto investicijų direkcijos reorganizavimo, Transporto investicijų direkcijos reorganizavimo sąlygų aprašo patvirtinimo ir ilga</w:t>
      </w:r>
      <w:r>
        <w:rPr>
          <w:b/>
        </w:rPr>
        <w:t xml:space="preserve">laikio materialiojo turto perdavimo pagal valstybės turto patikėjimo sutartį, Vyriausybės 2010 m. spalio 20 d. nutarimo Nr. 1517 „Dėl įstaigų prie ministerijų“ pakeitimo ir Vyriausybės 2008 m. balandžio 24 d. nutarimo Nr. 358 „Dėl ministerijų, Vyriausybės </w:t>
      </w:r>
      <w:r>
        <w:rPr>
          <w:b/>
        </w:rPr>
        <w:t>kanceliarijos, Vyriausybės įstaigų ir įstaigų prie ministerijų, kitų valstybės institucijų ir įstaigų sąrašo pagal grupes patvirtinimo“ pakeitimo (TAP-18-697) (18-5881), (TAP-18-696) (18-5883), (TAP-18-695) (18-5884)</w:t>
      </w:r>
    </w:p>
    <w:p w14:paraId="111C4A21" w14:textId="77777777" w:rsidR="00BC111D" w:rsidRDefault="003C509D" w:rsidP="003C509D">
      <w:pPr>
        <w:tabs>
          <w:tab w:val="left" w:pos="1985"/>
          <w:tab w:val="left" w:pos="2268"/>
        </w:tabs>
        <w:ind w:left="2268" w:hanging="1559"/>
      </w:pPr>
      <w:r>
        <w:t>Pranešėjas</w:t>
      </w:r>
      <w:r>
        <w:tab/>
        <w:t>–</w:t>
      </w:r>
      <w:r>
        <w:tab/>
        <w:t>Susisiekimo ministerijos k</w:t>
      </w:r>
      <w:r>
        <w:t>anclerė Inga Černiuk</w:t>
      </w:r>
    </w:p>
    <w:p w14:paraId="0554940E" w14:textId="77777777" w:rsidR="00BC111D" w:rsidRDefault="003C509D" w:rsidP="003C509D">
      <w:pPr>
        <w:tabs>
          <w:tab w:val="left" w:pos="1985"/>
          <w:tab w:val="left" w:pos="2268"/>
        </w:tabs>
        <w:ind w:left="2268" w:hanging="1559"/>
      </w:pPr>
      <w:r>
        <w:t>Dalyvauja</w:t>
      </w:r>
      <w:r>
        <w:tab/>
        <w:t>–</w:t>
      </w:r>
      <w:r>
        <w:tab/>
        <w:t>vyriausioji specialistė Edita Karaliūtė</w:t>
      </w:r>
    </w:p>
    <w:p w14:paraId="18C09C2E" w14:textId="77777777" w:rsidR="00BC111D" w:rsidRDefault="00BC111D" w:rsidP="003C509D">
      <w:pPr>
        <w:tabs>
          <w:tab w:val="left" w:pos="993"/>
        </w:tabs>
        <w:jc w:val="both"/>
        <w:rPr>
          <w:b/>
          <w:i/>
          <w:iCs/>
        </w:rPr>
      </w:pPr>
    </w:p>
    <w:p w14:paraId="303441F1" w14:textId="77777777" w:rsidR="00BC111D" w:rsidRDefault="00BC111D" w:rsidP="003C509D">
      <w:pPr>
        <w:rPr>
          <w:lang w:val="lt"/>
        </w:rPr>
      </w:pPr>
    </w:p>
    <w:p w14:paraId="5FD27AFD" w14:textId="77777777" w:rsidR="00BC111D" w:rsidRDefault="00BC111D" w:rsidP="003C509D">
      <w:pPr>
        <w:framePr w:w="970" w:h="1002" w:hRule="exact" w:hSpace="181" w:wrap="notBeside" w:vAnchor="text" w:hAnchor="page" w:x="261" w:y="246"/>
        <w:tabs>
          <w:tab w:val="left" w:pos="993"/>
        </w:tabs>
        <w:jc w:val="center"/>
        <w:rPr>
          <w:b/>
          <w:sz w:val="16"/>
        </w:rPr>
      </w:pPr>
    </w:p>
    <w:p w14:paraId="28C51DD8" w14:textId="77777777" w:rsidR="00BC111D" w:rsidRDefault="003C509D" w:rsidP="003C509D">
      <w:pPr>
        <w:tabs>
          <w:tab w:val="left" w:pos="993"/>
        </w:tabs>
        <w:ind w:firstLine="709"/>
        <w:jc w:val="both"/>
        <w:rPr>
          <w:b/>
          <w:bCs/>
        </w:rPr>
      </w:pPr>
      <w:r>
        <w:rPr>
          <w:b/>
        </w:rPr>
        <w:t>20. Dėl Prezidento įstatymo Nr. I-56 23 straipsnio pakeitimo įstatymo projekto (TAP-18-231(2) (18-1143(4)</w:t>
      </w:r>
    </w:p>
    <w:p w14:paraId="2D16AA75" w14:textId="77777777" w:rsidR="00BC111D" w:rsidRDefault="003C509D" w:rsidP="003C509D">
      <w:pPr>
        <w:tabs>
          <w:tab w:val="left" w:pos="1985"/>
          <w:tab w:val="left" w:pos="2268"/>
        </w:tabs>
        <w:ind w:left="2268" w:hanging="1559"/>
      </w:pPr>
      <w:r>
        <w:t>Pranešėjas</w:t>
      </w:r>
      <w:r>
        <w:tab/>
        <w:t>–</w:t>
      </w:r>
      <w:r>
        <w:tab/>
        <w:t>Socialinės apsaugos ir darbo ministerijos kanclerė Danguolė J</w:t>
      </w:r>
      <w:r>
        <w:t>uozapavičienė</w:t>
      </w:r>
    </w:p>
    <w:p w14:paraId="59960CD0" w14:textId="77777777" w:rsidR="00BC111D" w:rsidRDefault="003C509D" w:rsidP="003C509D">
      <w:pPr>
        <w:tabs>
          <w:tab w:val="left" w:pos="1985"/>
          <w:tab w:val="left" w:pos="2268"/>
        </w:tabs>
        <w:ind w:left="2268" w:hanging="1559"/>
      </w:pPr>
      <w:r>
        <w:t>Dalyvauja</w:t>
      </w:r>
      <w:r>
        <w:tab/>
        <w:t>–</w:t>
      </w:r>
      <w:r>
        <w:tab/>
        <w:t>vyriausioji specialistė Edita Karaliūtė</w:t>
      </w:r>
    </w:p>
    <w:p w14:paraId="6C767E3F" w14:textId="77777777" w:rsidR="00BC111D" w:rsidRDefault="00BC111D" w:rsidP="003C509D">
      <w:pPr>
        <w:tabs>
          <w:tab w:val="left" w:pos="993"/>
        </w:tabs>
        <w:jc w:val="both"/>
        <w:rPr>
          <w:b/>
          <w:i/>
          <w:iCs/>
        </w:rPr>
      </w:pPr>
    </w:p>
    <w:p w14:paraId="18D62C4D" w14:textId="77777777" w:rsidR="00BC111D" w:rsidRDefault="00BC111D" w:rsidP="003C509D">
      <w:pPr>
        <w:rPr>
          <w:lang w:val="lt"/>
        </w:rPr>
      </w:pPr>
    </w:p>
    <w:p w14:paraId="6B6E51B9" w14:textId="77777777" w:rsidR="00BC111D" w:rsidRDefault="00BC111D" w:rsidP="003C509D">
      <w:pPr>
        <w:framePr w:w="970" w:h="1002" w:hRule="exact" w:hSpace="181" w:wrap="notBeside" w:vAnchor="text" w:hAnchor="page" w:x="261" w:y="246"/>
        <w:tabs>
          <w:tab w:val="left" w:pos="993"/>
        </w:tabs>
        <w:jc w:val="center"/>
        <w:rPr>
          <w:b/>
          <w:sz w:val="16"/>
        </w:rPr>
      </w:pPr>
    </w:p>
    <w:p w14:paraId="0242188D" w14:textId="77777777" w:rsidR="00BC111D" w:rsidRDefault="003C509D" w:rsidP="003C509D">
      <w:pPr>
        <w:tabs>
          <w:tab w:val="left" w:pos="993"/>
        </w:tabs>
        <w:ind w:firstLine="709"/>
        <w:jc w:val="both"/>
        <w:rPr>
          <w:b/>
          <w:bCs/>
        </w:rPr>
      </w:pPr>
      <w:r>
        <w:rPr>
          <w:b/>
        </w:rPr>
        <w:t xml:space="preserve">21. Dėl Vyriausybės 2002 m. gruodžio 17 d. nutarimo Nr. 1983 „Dėl Bendrųjų vaiko teisių apsaugos skyrių nuostatų patvirtinimo ir įgaliojimų suteikimo įgyvendinant Civilinio kodekso 3.157 straipsnio 2 dalies, 3.163 straipsnio 3 dalies ir 3.178 straipsnio 2 </w:t>
      </w:r>
      <w:r>
        <w:rPr>
          <w:b/>
        </w:rPr>
        <w:t>dalies nuostatas“ pakeitimo (TAP-18-701) (18-1367(2)</w:t>
      </w:r>
    </w:p>
    <w:p w14:paraId="3CB493E4" w14:textId="77777777" w:rsidR="00BC111D" w:rsidRDefault="003C509D" w:rsidP="003C509D">
      <w:pPr>
        <w:tabs>
          <w:tab w:val="left" w:pos="1985"/>
          <w:tab w:val="left" w:pos="2268"/>
        </w:tabs>
        <w:ind w:left="2268" w:hanging="1559"/>
      </w:pPr>
      <w:r>
        <w:t>Pranešėjas</w:t>
      </w:r>
      <w:r>
        <w:tab/>
        <w:t>–</w:t>
      </w:r>
      <w:r>
        <w:tab/>
        <w:t>Socialinės apsaugos ir darbo ministerijos kanclerė Danguolė Juozapavičienė</w:t>
      </w:r>
    </w:p>
    <w:p w14:paraId="769A7449" w14:textId="77777777" w:rsidR="00BC111D" w:rsidRDefault="003C509D" w:rsidP="003C509D">
      <w:pPr>
        <w:tabs>
          <w:tab w:val="left" w:pos="1985"/>
          <w:tab w:val="left" w:pos="2268"/>
        </w:tabs>
        <w:ind w:left="2268" w:hanging="1559"/>
      </w:pPr>
      <w:r>
        <w:t>Dalyvauja</w:t>
      </w:r>
      <w:r>
        <w:tab/>
        <w:t>–</w:t>
      </w:r>
      <w:r>
        <w:tab/>
        <w:t>vyriausioji specialistė Edita Karaliūtė</w:t>
      </w:r>
    </w:p>
    <w:p w14:paraId="1E6BF8ED" w14:textId="77777777" w:rsidR="00BC111D" w:rsidRDefault="00BC111D" w:rsidP="003C509D">
      <w:pPr>
        <w:tabs>
          <w:tab w:val="left" w:pos="993"/>
        </w:tabs>
        <w:jc w:val="both"/>
        <w:rPr>
          <w:b/>
          <w:i/>
          <w:iCs/>
        </w:rPr>
      </w:pPr>
    </w:p>
    <w:p w14:paraId="2F395EDC" w14:textId="77777777" w:rsidR="00BC111D" w:rsidRDefault="00BC111D" w:rsidP="003C509D">
      <w:pPr>
        <w:rPr>
          <w:lang w:val="lt"/>
        </w:rPr>
      </w:pPr>
    </w:p>
    <w:p w14:paraId="575CEFFC" w14:textId="77777777" w:rsidR="00BC111D" w:rsidRDefault="003C509D" w:rsidP="003C509D">
      <w:pPr>
        <w:tabs>
          <w:tab w:val="left" w:pos="993"/>
        </w:tabs>
        <w:ind w:firstLine="709"/>
        <w:jc w:val="both"/>
        <w:rPr>
          <w:b/>
          <w:bCs/>
        </w:rPr>
      </w:pPr>
      <w:r>
        <w:rPr>
          <w:b/>
        </w:rPr>
        <w:t>22. Dėl Vyriausybės nutarimo "Dėl Personalo administravimo funkcijų centralizuoto atlikimo tvarkos aprašo patvirtinimo“  ir Vyriausybės nutarimo „Dėl Lietuvos Respublikos Vyriausybės 2007 m. spalio 17 d. nutarimo Nr. 1098 „Dėl Pavyzdinių personalo administ</w:t>
      </w:r>
      <w:r>
        <w:rPr>
          <w:b/>
        </w:rPr>
        <w:t>ravimo tarnybų nuostatų patvirtinimo“ pripažinimo netekusiu galios (TAP-18-666) (18-5728), (TAP-18-667) (18-5731)</w:t>
      </w:r>
    </w:p>
    <w:p w14:paraId="236F8AD6" w14:textId="77777777" w:rsidR="00BC111D" w:rsidRDefault="003C509D" w:rsidP="003C509D">
      <w:pPr>
        <w:tabs>
          <w:tab w:val="left" w:pos="1985"/>
          <w:tab w:val="left" w:pos="2268"/>
        </w:tabs>
        <w:ind w:left="2268" w:hanging="1559"/>
      </w:pPr>
      <w:r>
        <w:t>Pranešėjas</w:t>
      </w:r>
      <w:r>
        <w:tab/>
        <w:t>–</w:t>
      </w:r>
      <w:r>
        <w:tab/>
        <w:t>Vyriausybės  kancleris Algirdas Stončaitis</w:t>
      </w:r>
    </w:p>
    <w:p w14:paraId="092E09FD" w14:textId="77777777" w:rsidR="00BC111D" w:rsidRDefault="003C509D" w:rsidP="003C509D">
      <w:pPr>
        <w:tabs>
          <w:tab w:val="left" w:pos="1985"/>
          <w:tab w:val="left" w:pos="2268"/>
        </w:tabs>
        <w:ind w:left="2268" w:hanging="1559"/>
      </w:pPr>
      <w:r>
        <w:t>Dalyvauja</w:t>
      </w:r>
      <w:r>
        <w:tab/>
        <w:t>–</w:t>
      </w:r>
      <w:r>
        <w:tab/>
        <w:t>vyriausiasis specialistas Piotr Gerasimovič</w:t>
      </w:r>
    </w:p>
    <w:p w14:paraId="4641E502" w14:textId="77777777" w:rsidR="00BC111D" w:rsidRDefault="00BC111D" w:rsidP="003C509D">
      <w:pPr>
        <w:tabs>
          <w:tab w:val="left" w:pos="993"/>
        </w:tabs>
        <w:jc w:val="both"/>
        <w:rPr>
          <w:b/>
          <w:i/>
          <w:iCs/>
        </w:rPr>
      </w:pPr>
    </w:p>
    <w:p w14:paraId="68FB5D1C" w14:textId="77777777" w:rsidR="00BC111D" w:rsidRDefault="00BC111D" w:rsidP="003C509D">
      <w:pPr>
        <w:rPr>
          <w:lang w:val="lt"/>
        </w:rPr>
      </w:pPr>
    </w:p>
    <w:p w14:paraId="0E2FDDC8" w14:textId="77777777" w:rsidR="00BC111D" w:rsidRDefault="00BC111D" w:rsidP="003C509D">
      <w:pPr>
        <w:framePr w:w="970" w:h="1002" w:hRule="exact" w:hSpace="181" w:wrap="notBeside" w:vAnchor="text" w:hAnchor="page" w:x="261" w:y="246"/>
        <w:tabs>
          <w:tab w:val="left" w:pos="993"/>
        </w:tabs>
        <w:jc w:val="center"/>
        <w:rPr>
          <w:b/>
          <w:sz w:val="16"/>
        </w:rPr>
      </w:pPr>
    </w:p>
    <w:p w14:paraId="5D5BF6A1" w14:textId="77777777" w:rsidR="00BC111D" w:rsidRDefault="003C509D" w:rsidP="003C509D">
      <w:pPr>
        <w:tabs>
          <w:tab w:val="left" w:pos="993"/>
        </w:tabs>
        <w:ind w:firstLine="709"/>
        <w:jc w:val="both"/>
        <w:rPr>
          <w:b/>
          <w:bCs/>
        </w:rPr>
      </w:pPr>
      <w:r>
        <w:rPr>
          <w:b/>
        </w:rPr>
        <w:t>23. Dėl Vyriausybės 2014 m.</w:t>
      </w:r>
      <w:r>
        <w:rPr>
          <w:b/>
        </w:rPr>
        <w:t xml:space="preserve"> rugsėjo 3 d. nutarimo Nr. 906 „Dėl Privatizavimo komisijos sudėties patvirtinimo“ pakeitimo (TAP-18-332) (18-2405)</w:t>
      </w:r>
    </w:p>
    <w:p w14:paraId="2C116870" w14:textId="77777777" w:rsidR="00BC111D" w:rsidRDefault="003C509D" w:rsidP="003C509D">
      <w:pPr>
        <w:tabs>
          <w:tab w:val="left" w:pos="1985"/>
          <w:tab w:val="left" w:pos="2268"/>
        </w:tabs>
        <w:ind w:left="2268" w:hanging="1559"/>
      </w:pPr>
      <w:r>
        <w:t>Pranešėjas</w:t>
      </w:r>
      <w:r>
        <w:tab/>
        <w:t>–</w:t>
      </w:r>
      <w:r>
        <w:tab/>
        <w:t>Ūkio ministerijos kancleris Nerijus Rudaitis</w:t>
      </w:r>
    </w:p>
    <w:p w14:paraId="32E06462" w14:textId="77777777" w:rsidR="00BC111D" w:rsidRDefault="003C509D" w:rsidP="003C509D">
      <w:pPr>
        <w:tabs>
          <w:tab w:val="left" w:pos="1985"/>
          <w:tab w:val="left" w:pos="2268"/>
        </w:tabs>
        <w:ind w:left="2268" w:hanging="1559"/>
      </w:pPr>
      <w:r>
        <w:t>Dalyvauja</w:t>
      </w:r>
      <w:r>
        <w:tab/>
        <w:t>–</w:t>
      </w:r>
      <w:r>
        <w:tab/>
        <w:t>vyriausioji specialistė Edita Karaliūtė</w:t>
      </w:r>
    </w:p>
    <w:p w14:paraId="6577D951" w14:textId="0E978961" w:rsidR="00BC111D" w:rsidRDefault="00BC111D" w:rsidP="003C509D">
      <w:pPr>
        <w:tabs>
          <w:tab w:val="left" w:pos="993"/>
        </w:tabs>
        <w:jc w:val="both"/>
        <w:rPr>
          <w:b/>
          <w:i/>
          <w:iCs/>
        </w:rPr>
      </w:pPr>
    </w:p>
    <w:p w14:paraId="667DFB1E" w14:textId="13A4C245" w:rsidR="003C509D" w:rsidRDefault="003C509D" w:rsidP="003C509D">
      <w:pPr>
        <w:tabs>
          <w:tab w:val="left" w:pos="993"/>
        </w:tabs>
        <w:jc w:val="both"/>
        <w:rPr>
          <w:b/>
          <w:i/>
          <w:iCs/>
        </w:rPr>
      </w:pPr>
    </w:p>
    <w:p w14:paraId="32BD8B70" w14:textId="6A5FC914" w:rsidR="003C509D" w:rsidRDefault="003C509D" w:rsidP="003C509D">
      <w:pPr>
        <w:tabs>
          <w:tab w:val="left" w:pos="993"/>
        </w:tabs>
        <w:jc w:val="both"/>
        <w:rPr>
          <w:b/>
          <w:i/>
          <w:iCs/>
        </w:rPr>
      </w:pPr>
    </w:p>
    <w:p w14:paraId="77B1F807" w14:textId="77777777" w:rsidR="003C509D" w:rsidRDefault="003C509D" w:rsidP="003C509D">
      <w:pPr>
        <w:tabs>
          <w:tab w:val="left" w:pos="993"/>
        </w:tabs>
        <w:jc w:val="both"/>
        <w:rPr>
          <w:b/>
          <w:i/>
          <w:iCs/>
        </w:rPr>
      </w:pPr>
      <w:bookmarkStart w:id="3" w:name="_GoBack"/>
      <w:bookmarkEnd w:id="3"/>
    </w:p>
    <w:bookmarkEnd w:id="2"/>
    <w:p w14:paraId="02E95C8C" w14:textId="77777777" w:rsidR="00274B09" w:rsidRDefault="00274B09" w:rsidP="003C509D">
      <w:pPr>
        <w:tabs>
          <w:tab w:val="left" w:pos="993"/>
        </w:tabs>
        <w:jc w:val="both"/>
        <w:rPr>
          <w:b/>
          <w:i/>
          <w:iCs/>
          <w:lang w:eastAsia="lt-LT"/>
        </w:rPr>
      </w:pPr>
    </w:p>
    <w:p w14:paraId="7F04ED3D" w14:textId="06C92FA6" w:rsidR="002F005E" w:rsidRDefault="002F005E" w:rsidP="003C509D">
      <w:pPr>
        <w:jc w:val="both"/>
        <w:rPr>
          <w:szCs w:val="24"/>
          <w:lang w:eastAsia="lt-LT"/>
        </w:rPr>
      </w:pPr>
      <w:r>
        <w:rPr>
          <w:szCs w:val="24"/>
          <w:lang w:eastAsia="lt-LT"/>
        </w:rPr>
        <w:t xml:space="preserve">Vyriausybės kancleris                                                                                Algirdas </w:t>
      </w:r>
      <w:proofErr w:type="spellStart"/>
      <w:r>
        <w:rPr>
          <w:szCs w:val="24"/>
          <w:lang w:eastAsia="lt-LT"/>
        </w:rPr>
        <w:t>Stončaitis</w:t>
      </w:r>
      <w:proofErr w:type="spellEnd"/>
    </w:p>
    <w:p w14:paraId="125D38CD" w14:textId="77777777" w:rsidR="00F14D86" w:rsidRDefault="00F14D86" w:rsidP="003C509D">
      <w:pPr>
        <w:tabs>
          <w:tab w:val="left" w:pos="993"/>
        </w:tabs>
        <w:jc w:val="both"/>
        <w:rPr>
          <w:b/>
          <w:i/>
          <w:iCs/>
          <w:lang w:eastAsia="lt-LT"/>
        </w:rPr>
      </w:pPr>
    </w:p>
    <w:sectPr w:rsidR="00F14D86"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11F8A" w14:textId="77777777" w:rsidR="00D46634" w:rsidRDefault="00D46634">
      <w:pPr>
        <w:rPr>
          <w:lang w:eastAsia="lt-LT"/>
        </w:rPr>
      </w:pPr>
      <w:r>
        <w:rPr>
          <w:lang w:eastAsia="lt-LT"/>
        </w:rPr>
        <w:separator/>
      </w:r>
    </w:p>
  </w:endnote>
  <w:endnote w:type="continuationSeparator" w:id="0">
    <w:p w14:paraId="38262AFC" w14:textId="77777777" w:rsidR="00D46634" w:rsidRDefault="00D4663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FDB16" w14:textId="77777777" w:rsidR="00D46634" w:rsidRDefault="00D46634">
      <w:pPr>
        <w:rPr>
          <w:lang w:eastAsia="lt-LT"/>
        </w:rPr>
      </w:pPr>
      <w:r>
        <w:rPr>
          <w:lang w:eastAsia="lt-LT"/>
        </w:rPr>
        <w:separator/>
      </w:r>
    </w:p>
  </w:footnote>
  <w:footnote w:type="continuationSeparator" w:id="0">
    <w:p w14:paraId="26C46776" w14:textId="77777777" w:rsidR="00D46634" w:rsidRDefault="00D4663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33B71076"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3C509D">
      <w:rPr>
        <w:noProof/>
        <w:lang w:eastAsia="lt-LT"/>
      </w:rPr>
      <w:t>4</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26D61EF9" w14:textId="77777777" w:rsidR="008F582C" w:rsidRDefault="008F582C" w:rsidP="008F582C">
    <w:pPr>
      <w:jc w:val="center"/>
      <w:rPr>
        <w:rFonts w:ascii="Arial" w:hAnsi="Arial" w:cs="Arial"/>
        <w:lang w:eastAsia="lt-LT"/>
      </w:rPr>
    </w:pPr>
    <w:r>
      <w:rPr>
        <w:rFonts w:ascii="Arial" w:hAnsi="Arial" w:cs="Arial"/>
        <w:noProof/>
        <w:lang w:eastAsia="lt-LT"/>
      </w:rPr>
      <w:drawing>
        <wp:inline distT="0" distB="0" distL="0" distR="0" wp14:anchorId="709592DE" wp14:editId="3530554C">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7F6F06B4" w14:textId="77777777" w:rsidR="008F582C" w:rsidRDefault="008F582C" w:rsidP="008F582C">
    <w:pPr>
      <w:rPr>
        <w:sz w:val="10"/>
        <w:szCs w:val="10"/>
      </w:rPr>
    </w:pPr>
  </w:p>
  <w:p w14:paraId="616115D5" w14:textId="77777777" w:rsidR="008F582C" w:rsidRDefault="008F582C" w:rsidP="008F582C">
    <w:pPr>
      <w:pStyle w:val="Heading2"/>
      <w:rPr>
        <w:rFonts w:ascii="Times New Roman" w:hAnsi="Times New Roman"/>
        <w:sz w:val="32"/>
        <w:szCs w:val="32"/>
      </w:rPr>
    </w:pPr>
    <w:r>
      <w:rPr>
        <w:rFonts w:ascii="Times New Roman" w:hAnsi="Times New Roman"/>
        <w:sz w:val="32"/>
        <w:szCs w:val="32"/>
      </w:rPr>
      <w:t xml:space="preserve">TARPINSTITUCINIO </w:t>
    </w:r>
    <w:r w:rsidRPr="00401E73">
      <w:rPr>
        <w:rFonts w:ascii="Times New Roman" w:hAnsi="Times New Roman"/>
        <w:sz w:val="32"/>
        <w:szCs w:val="32"/>
      </w:rPr>
      <w:t>PASITARIMO</w:t>
    </w:r>
  </w:p>
  <w:p w14:paraId="648F82B0" w14:textId="77777777" w:rsidR="008F582C" w:rsidRPr="00791EB6" w:rsidRDefault="008F582C" w:rsidP="008F582C">
    <w:pPr>
      <w:keepNext/>
      <w:jc w:val="center"/>
      <w:outlineLvl w:val="1"/>
      <w:rPr>
        <w:caps/>
        <w:sz w:val="40"/>
        <w:szCs w:val="40"/>
        <w:lang w:eastAsia="lt-LT"/>
      </w:rPr>
    </w:pPr>
    <w:r>
      <w:rPr>
        <w:sz w:val="32"/>
        <w:szCs w:val="32"/>
      </w:rPr>
      <w:t>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D5BD8"/>
    <w:rsid w:val="000F0EF3"/>
    <w:rsid w:val="00180885"/>
    <w:rsid w:val="001A59CD"/>
    <w:rsid w:val="001B5450"/>
    <w:rsid w:val="001D175F"/>
    <w:rsid w:val="002119DB"/>
    <w:rsid w:val="0025018B"/>
    <w:rsid w:val="00274B09"/>
    <w:rsid w:val="002F005E"/>
    <w:rsid w:val="003217DE"/>
    <w:rsid w:val="00352290"/>
    <w:rsid w:val="0036409E"/>
    <w:rsid w:val="003A1974"/>
    <w:rsid w:val="003C509D"/>
    <w:rsid w:val="00406554"/>
    <w:rsid w:val="0041510C"/>
    <w:rsid w:val="00562F0F"/>
    <w:rsid w:val="00615740"/>
    <w:rsid w:val="00615BE6"/>
    <w:rsid w:val="00673A74"/>
    <w:rsid w:val="006F6B98"/>
    <w:rsid w:val="00791EB6"/>
    <w:rsid w:val="007B04AA"/>
    <w:rsid w:val="00834273"/>
    <w:rsid w:val="008A7651"/>
    <w:rsid w:val="008F582C"/>
    <w:rsid w:val="00905568"/>
    <w:rsid w:val="00926C84"/>
    <w:rsid w:val="00977576"/>
    <w:rsid w:val="009F2BC8"/>
    <w:rsid w:val="00A43A8B"/>
    <w:rsid w:val="00AA137F"/>
    <w:rsid w:val="00AA6F29"/>
    <w:rsid w:val="00AD5806"/>
    <w:rsid w:val="00B03485"/>
    <w:rsid w:val="00B37BA4"/>
    <w:rsid w:val="00B55B12"/>
    <w:rsid w:val="00B83E16"/>
    <w:rsid w:val="00BC111D"/>
    <w:rsid w:val="00BC4300"/>
    <w:rsid w:val="00BD35F0"/>
    <w:rsid w:val="00CB08E8"/>
    <w:rsid w:val="00D15FE1"/>
    <w:rsid w:val="00D46634"/>
    <w:rsid w:val="00D734D0"/>
    <w:rsid w:val="00F14D86"/>
    <w:rsid w:val="00FB6924"/>
    <w:rsid w:val="00FD5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5D38C9"/>
  <w15:docId w15:val="{16BA5C4B-8097-447D-8271-710DFF0D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link w:val="Heading2Char"/>
    <w:qFormat/>
    <w:rsid w:val="008F582C"/>
    <w:pPr>
      <w:keepNext/>
      <w:spacing w:before="120"/>
      <w:jc w:val="center"/>
      <w:outlineLvl w:val="1"/>
    </w:pPr>
    <w:rPr>
      <w:rFonts w:ascii="HelveticaLT" w:hAnsi="HelveticaLT"/>
      <w:caps/>
      <w:sz w:val="4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5018B"/>
    <w:rPr>
      <w:rFonts w:ascii="Tahoma" w:hAnsi="Tahoma" w:cs="Tahoma"/>
      <w:sz w:val="16"/>
      <w:szCs w:val="16"/>
    </w:rPr>
  </w:style>
  <w:style w:type="character" w:customStyle="1" w:styleId="BalloonTextChar">
    <w:name w:val="Balloon Text Char"/>
    <w:basedOn w:val="DefaultParagraphFont"/>
    <w:link w:val="BalloonText"/>
    <w:semiHidden/>
    <w:rsid w:val="0025018B"/>
    <w:rPr>
      <w:rFonts w:ascii="Tahoma" w:hAnsi="Tahoma" w:cs="Tahoma"/>
      <w:sz w:val="16"/>
      <w:szCs w:val="16"/>
    </w:rPr>
  </w:style>
  <w:style w:type="character" w:customStyle="1" w:styleId="Heading2Char">
    <w:name w:val="Heading 2 Char"/>
    <w:basedOn w:val="DefaultParagraphFont"/>
    <w:link w:val="Heading2"/>
    <w:rsid w:val="008F582C"/>
    <w:rPr>
      <w:rFonts w:ascii="HelveticaLT" w:hAnsi="HelveticaLT"/>
      <w:caps/>
      <w:sz w:val="4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5762</Words>
  <Characters>3285</Characters>
  <Application>Microsoft Office Word</Application>
  <DocSecurity>4</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20151111</vt:lpstr>
      <vt:lpstr>1997 m</vt:lpstr>
    </vt:vector>
  </TitlesOfParts>
  <Company>LRVK</Company>
  <LinksUpToDate>false</LinksUpToDate>
  <CharactersWithSpaces>9029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Jurgita Bžozovska</cp:lastModifiedBy>
  <cp:revision>2</cp:revision>
  <cp:lastPrinted>2004-09-27T15:06:00Z</cp:lastPrinted>
  <dcterms:created xsi:type="dcterms:W3CDTF">2018-05-25T09:58:00Z</dcterms:created>
  <dcterms:modified xsi:type="dcterms:W3CDTF">2018-05-25T09:58:00Z</dcterms:modified>
</cp:coreProperties>
</file>